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77" w:rsidRDefault="00844377" w:rsidP="00844377">
      <w:pPr>
        <w:jc w:val="center"/>
      </w:pPr>
      <w:bookmarkStart w:id="0" w:name="_Toc136151950"/>
      <w:bookmarkStart w:id="1" w:name="_Toc136239795"/>
      <w:bookmarkStart w:id="2" w:name="_Toc136321769"/>
      <w:bookmarkStart w:id="3" w:name="_Toc136666921"/>
      <w:r>
        <w:rPr>
          <w:noProof/>
        </w:rPr>
        <w:drawing>
          <wp:inline distT="0" distB="0" distL="0" distR="0">
            <wp:extent cx="484505" cy="60071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4505" cy="600710"/>
                    </a:xfrm>
                    <a:prstGeom prst="rect">
                      <a:avLst/>
                    </a:prstGeom>
                    <a:noFill/>
                    <a:ln w="9525">
                      <a:noFill/>
                      <a:miter lim="800000"/>
                      <a:headEnd/>
                      <a:tailEnd/>
                    </a:ln>
                  </pic:spPr>
                </pic:pic>
              </a:graphicData>
            </a:graphic>
          </wp:inline>
        </w:drawing>
      </w:r>
    </w:p>
    <w:p w:rsidR="00844377" w:rsidRPr="005A05C2" w:rsidRDefault="00844377" w:rsidP="00844377">
      <w:pPr>
        <w:rPr>
          <w:sz w:val="16"/>
          <w:szCs w:val="16"/>
        </w:rPr>
      </w:pPr>
    </w:p>
    <w:p w:rsidR="00844377" w:rsidRDefault="00844377" w:rsidP="00844377">
      <w:pPr>
        <w:pStyle w:val="Style4"/>
        <w:widowControl/>
        <w:spacing w:before="149" w:line="336" w:lineRule="exact"/>
        <w:ind w:left="605" w:right="629"/>
        <w:rPr>
          <w:rStyle w:val="FontStyle52"/>
          <w:spacing w:val="50"/>
        </w:rPr>
      </w:pPr>
      <w:r>
        <w:rPr>
          <w:rStyle w:val="FontStyle52"/>
          <w:spacing w:val="50"/>
        </w:rPr>
        <w:t>ПОСТАНОВЛЕНИЕ</w:t>
      </w:r>
    </w:p>
    <w:p w:rsidR="00844377" w:rsidRDefault="00844377" w:rsidP="00844377">
      <w:pPr>
        <w:jc w:val="center"/>
        <w:outlineLvl w:val="0"/>
        <w:rPr>
          <w:rStyle w:val="FontStyle49"/>
        </w:rPr>
      </w:pPr>
    </w:p>
    <w:p w:rsidR="00844377" w:rsidRDefault="00844377" w:rsidP="00844377">
      <w:pPr>
        <w:jc w:val="center"/>
        <w:outlineLvl w:val="0"/>
        <w:rPr>
          <w:rStyle w:val="FontStyle49"/>
        </w:rPr>
      </w:pPr>
      <w:r>
        <w:rPr>
          <w:rStyle w:val="FontStyle49"/>
        </w:rPr>
        <w:t xml:space="preserve">АДМИНИСТРАЦИИ ТУАПСИНСКОГО ГОРОДСКОГО ПОСЕЛЕНИЯ               </w:t>
      </w:r>
    </w:p>
    <w:p w:rsidR="00844377" w:rsidRDefault="00844377" w:rsidP="00844377">
      <w:pPr>
        <w:pStyle w:val="Style4"/>
        <w:widowControl/>
        <w:spacing w:before="149" w:line="336" w:lineRule="exact"/>
        <w:ind w:left="605" w:right="629"/>
        <w:rPr>
          <w:rStyle w:val="FontStyle49"/>
        </w:rPr>
      </w:pPr>
      <w:r>
        <w:rPr>
          <w:rStyle w:val="FontStyle49"/>
        </w:rPr>
        <w:t xml:space="preserve">ТУАПСИНСКОГО РАЙОНА </w:t>
      </w:r>
    </w:p>
    <w:p w:rsidR="00844377" w:rsidRPr="00145BD5" w:rsidRDefault="00844377" w:rsidP="00844377">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04.05.2017 г.                                                                                            </w:t>
      </w:r>
      <w:r w:rsidRPr="00A6715F">
        <w:rPr>
          <w:rStyle w:val="FontStyle62"/>
          <w:sz w:val="26"/>
          <w:szCs w:val="26"/>
        </w:rPr>
        <w:t>№</w:t>
      </w:r>
      <w:r>
        <w:rPr>
          <w:rStyle w:val="FontStyle62"/>
          <w:sz w:val="26"/>
          <w:szCs w:val="26"/>
        </w:rPr>
        <w:t xml:space="preserve"> 629</w:t>
      </w:r>
    </w:p>
    <w:p w:rsidR="00844377" w:rsidRPr="00A6715F" w:rsidRDefault="00844377" w:rsidP="00844377">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844377" w:rsidRPr="00F91D03" w:rsidRDefault="00844377" w:rsidP="00844377">
      <w:pPr>
        <w:rPr>
          <w:sz w:val="28"/>
          <w:szCs w:val="28"/>
        </w:rPr>
      </w:pPr>
      <w:r w:rsidRPr="00F91D03">
        <w:tab/>
      </w:r>
      <w:r w:rsidRPr="00F91D03">
        <w:tab/>
      </w:r>
      <w:r w:rsidRPr="00F91D03">
        <w:tab/>
      </w:r>
      <w:r w:rsidRPr="00F91D03">
        <w:tab/>
      </w:r>
      <w:r w:rsidRPr="00F91D03">
        <w:tab/>
      </w:r>
      <w:r>
        <w:tab/>
      </w:r>
    </w:p>
    <w:p w:rsidR="00844377" w:rsidRDefault="00844377" w:rsidP="00844377">
      <w:pPr>
        <w:rPr>
          <w:sz w:val="28"/>
        </w:rPr>
      </w:pPr>
    </w:p>
    <w:p w:rsidR="00844377" w:rsidRDefault="00844377" w:rsidP="00844377">
      <w:pPr>
        <w:rPr>
          <w:sz w:val="28"/>
        </w:rPr>
      </w:pPr>
    </w:p>
    <w:p w:rsidR="00844377" w:rsidRPr="00F91D03" w:rsidRDefault="00844377" w:rsidP="00844377">
      <w:pPr>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844377" w:rsidRPr="000C10B6" w:rsidRDefault="00844377" w:rsidP="00844377">
      <w:pPr>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bCs/>
          <w:spacing w:val="-3"/>
          <w:sz w:val="28"/>
          <w:szCs w:val="28"/>
          <w:lang w:eastAsia="ar-SA"/>
        </w:rPr>
        <w:t xml:space="preserve">Предоставление в аренду </w:t>
      </w:r>
      <w:r>
        <w:rPr>
          <w:b/>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91D03">
        <w:rPr>
          <w:b/>
          <w:sz w:val="28"/>
          <w:szCs w:val="28"/>
        </w:rPr>
        <w:t xml:space="preserve">» </w:t>
      </w:r>
    </w:p>
    <w:p w:rsidR="00844377" w:rsidRDefault="00844377" w:rsidP="00844377">
      <w:pPr>
        <w:ind w:firstLine="708"/>
        <w:rPr>
          <w:sz w:val="28"/>
          <w:szCs w:val="28"/>
        </w:rPr>
      </w:pPr>
    </w:p>
    <w:p w:rsidR="00844377" w:rsidRDefault="00844377" w:rsidP="00844377">
      <w:pPr>
        <w:ind w:firstLine="708"/>
        <w:rPr>
          <w:sz w:val="28"/>
          <w:szCs w:val="28"/>
        </w:rPr>
      </w:pPr>
    </w:p>
    <w:p w:rsidR="00844377" w:rsidRDefault="00844377" w:rsidP="00844377">
      <w:pPr>
        <w:ind w:right="-1" w:firstLine="708"/>
        <w:rPr>
          <w:sz w:val="28"/>
          <w:szCs w:val="28"/>
        </w:rPr>
      </w:pPr>
    </w:p>
    <w:p w:rsidR="00844377" w:rsidRPr="00F91D03" w:rsidRDefault="00844377" w:rsidP="00844377">
      <w:pPr>
        <w:ind w:right="-1" w:firstLine="708"/>
        <w:jc w:val="both"/>
        <w:rPr>
          <w:sz w:val="28"/>
          <w:szCs w:val="28"/>
        </w:rPr>
      </w:pPr>
      <w:r>
        <w:rPr>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844377" w:rsidRDefault="00844377" w:rsidP="00844377">
      <w:pPr>
        <w:tabs>
          <w:tab w:val="left" w:pos="851"/>
        </w:tabs>
        <w:ind w:right="-1" w:firstLine="708"/>
        <w:jc w:val="both"/>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 xml:space="preserve">администрацией Туапсинского городского поселения Туапсинского района </w:t>
      </w:r>
      <w:r w:rsidRPr="00F91D03">
        <w:rPr>
          <w:sz w:val="28"/>
          <w:szCs w:val="28"/>
        </w:rPr>
        <w:t>муниципальной услуги «</w:t>
      </w:r>
      <w:r w:rsidRPr="00B3263E">
        <w:rPr>
          <w:bCs/>
          <w:spacing w:val="-3"/>
          <w:sz w:val="28"/>
          <w:szCs w:val="28"/>
          <w:lang w:eastAsia="ar-SA"/>
        </w:rPr>
        <w:t xml:space="preserve">Предоставление в аренду </w:t>
      </w:r>
      <w:r w:rsidRPr="00B3263E">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3263E">
        <w:rPr>
          <w:sz w:val="28"/>
          <w:szCs w:val="28"/>
        </w:rPr>
        <w:t>»,</w:t>
      </w:r>
      <w:r w:rsidRPr="00F91D03">
        <w:rPr>
          <w:sz w:val="28"/>
          <w:szCs w:val="28"/>
        </w:rPr>
        <w:t xml:space="preserve"> согласно приложению к настоящему постановлению.</w:t>
      </w:r>
    </w:p>
    <w:p w:rsidR="00844377" w:rsidRDefault="00844377" w:rsidP="00844377">
      <w:pPr>
        <w:tabs>
          <w:tab w:val="left" w:pos="851"/>
        </w:tabs>
        <w:ind w:right="-1" w:firstLine="708"/>
        <w:jc w:val="both"/>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администрации Туапсинского городского поселения Туапсинского района:</w:t>
      </w:r>
    </w:p>
    <w:p w:rsidR="00844377" w:rsidRDefault="00844377" w:rsidP="00844377">
      <w:pPr>
        <w:tabs>
          <w:tab w:val="left" w:pos="851"/>
        </w:tabs>
        <w:ind w:right="-1" w:firstLine="708"/>
        <w:jc w:val="both"/>
        <w:rPr>
          <w:sz w:val="28"/>
          <w:szCs w:val="28"/>
        </w:rPr>
      </w:pPr>
      <w:r>
        <w:rPr>
          <w:sz w:val="28"/>
          <w:szCs w:val="28"/>
        </w:rPr>
        <w:t>- от 17 июня 2015 года № 602 «Об утверждении административного регламента по предоставлению муниципальной услуги «</w:t>
      </w:r>
      <w:r w:rsidRPr="00B3263E">
        <w:rPr>
          <w:bCs/>
          <w:spacing w:val="-3"/>
          <w:sz w:val="28"/>
          <w:szCs w:val="28"/>
          <w:lang w:eastAsia="ar-SA"/>
        </w:rPr>
        <w:t xml:space="preserve">Предоставление в аренду </w:t>
      </w:r>
      <w:r w:rsidRPr="00B3263E">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 на территории Туапсинского городского поселения»;</w:t>
      </w:r>
    </w:p>
    <w:p w:rsidR="00844377" w:rsidRPr="00F91D03" w:rsidRDefault="00844377" w:rsidP="00844377">
      <w:pPr>
        <w:tabs>
          <w:tab w:val="left" w:pos="851"/>
        </w:tabs>
        <w:ind w:right="-1" w:firstLine="708"/>
        <w:jc w:val="both"/>
        <w:rPr>
          <w:sz w:val="28"/>
          <w:szCs w:val="28"/>
        </w:rPr>
      </w:pPr>
      <w:proofErr w:type="gramStart"/>
      <w:r>
        <w:rPr>
          <w:sz w:val="28"/>
          <w:szCs w:val="28"/>
        </w:rPr>
        <w:lastRenderedPageBreak/>
        <w:t>- от 11 мая 2016 года № 652 «О внесении изменений в постановление администрации Туапсинского городского поселения Туапсинского района  «Об утверждении административного регламента по предоставлению муниципальной услуги «</w:t>
      </w:r>
      <w:r w:rsidRPr="00B3263E">
        <w:rPr>
          <w:bCs/>
          <w:spacing w:val="-3"/>
          <w:sz w:val="28"/>
          <w:szCs w:val="28"/>
          <w:lang w:eastAsia="ar-SA"/>
        </w:rPr>
        <w:t xml:space="preserve">Предоставление в аренду </w:t>
      </w:r>
      <w:r w:rsidRPr="00B3263E">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 на территории Туапсинского городского поселения».</w:t>
      </w:r>
      <w:proofErr w:type="gramEnd"/>
    </w:p>
    <w:p w:rsidR="00844377" w:rsidRDefault="00844377" w:rsidP="00844377">
      <w:pPr>
        <w:ind w:right="-1" w:firstLine="709"/>
        <w:jc w:val="both"/>
        <w:rPr>
          <w:sz w:val="28"/>
          <w:szCs w:val="28"/>
        </w:rPr>
      </w:pPr>
      <w:r>
        <w:rPr>
          <w:rFonts w:eastAsia="Calibri"/>
          <w:sz w:val="28"/>
          <w:szCs w:val="28"/>
        </w:rPr>
        <w:t>3</w:t>
      </w:r>
      <w:r w:rsidRPr="00D569B2">
        <w:rPr>
          <w:rFonts w:eastAsia="Calibri"/>
          <w:sz w:val="28"/>
          <w:szCs w:val="28"/>
        </w:rPr>
        <w:t xml:space="preserve">. </w:t>
      </w:r>
      <w:r>
        <w:rPr>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p>
    <w:p w:rsidR="00844377" w:rsidRDefault="00844377" w:rsidP="00844377">
      <w:pPr>
        <w:ind w:right="-1"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44377" w:rsidRDefault="00844377" w:rsidP="00844377">
      <w:pPr>
        <w:ind w:right="-1" w:firstLine="709"/>
        <w:jc w:val="both"/>
        <w:rPr>
          <w:sz w:val="28"/>
          <w:szCs w:val="28"/>
        </w:rPr>
      </w:pPr>
      <w:r>
        <w:rPr>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sz w:val="28"/>
          <w:szCs w:val="28"/>
        </w:rPr>
        <w:t>Балантаеву</w:t>
      </w:r>
      <w:proofErr w:type="spellEnd"/>
      <w:r>
        <w:rPr>
          <w:sz w:val="28"/>
          <w:szCs w:val="28"/>
        </w:rPr>
        <w:t>.</w:t>
      </w:r>
    </w:p>
    <w:p w:rsidR="00844377" w:rsidRPr="00F91D03" w:rsidRDefault="00844377" w:rsidP="00844377">
      <w:pPr>
        <w:ind w:right="-1" w:firstLine="708"/>
        <w:jc w:val="both"/>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распространяется на правоотношения, возникшие с 01 мая 2017 года.</w:t>
      </w:r>
    </w:p>
    <w:p w:rsidR="00844377" w:rsidRDefault="00844377" w:rsidP="00844377">
      <w:pPr>
        <w:jc w:val="both"/>
        <w:rPr>
          <w:sz w:val="28"/>
          <w:szCs w:val="28"/>
        </w:rPr>
      </w:pPr>
    </w:p>
    <w:p w:rsidR="00844377" w:rsidRDefault="00844377" w:rsidP="00844377">
      <w:pPr>
        <w:rPr>
          <w:sz w:val="28"/>
          <w:szCs w:val="28"/>
        </w:rPr>
      </w:pPr>
    </w:p>
    <w:p w:rsidR="00844377" w:rsidRDefault="00844377" w:rsidP="00844377">
      <w:pPr>
        <w:rPr>
          <w:sz w:val="28"/>
          <w:szCs w:val="28"/>
        </w:rPr>
      </w:pPr>
      <w:r w:rsidRPr="00F91D03">
        <w:rPr>
          <w:sz w:val="28"/>
          <w:szCs w:val="28"/>
        </w:rPr>
        <w:t xml:space="preserve">Глава </w:t>
      </w:r>
      <w:proofErr w:type="gramStart"/>
      <w:r>
        <w:rPr>
          <w:sz w:val="28"/>
          <w:szCs w:val="28"/>
        </w:rPr>
        <w:t>Туапсинского</w:t>
      </w:r>
      <w:proofErr w:type="gramEnd"/>
    </w:p>
    <w:p w:rsidR="00844377" w:rsidRDefault="00844377" w:rsidP="00844377">
      <w:pPr>
        <w:rPr>
          <w:sz w:val="28"/>
          <w:szCs w:val="28"/>
        </w:rPr>
      </w:pPr>
      <w:r>
        <w:rPr>
          <w:sz w:val="28"/>
          <w:szCs w:val="28"/>
        </w:rPr>
        <w:t>городского поселения</w:t>
      </w:r>
    </w:p>
    <w:p w:rsidR="00844377" w:rsidRPr="00F91D03" w:rsidRDefault="00844377" w:rsidP="00844377">
      <w:pPr>
        <w:rPr>
          <w:sz w:val="28"/>
          <w:szCs w:val="28"/>
        </w:rPr>
      </w:pPr>
      <w:r>
        <w:rPr>
          <w:sz w:val="28"/>
          <w:szCs w:val="28"/>
        </w:rPr>
        <w:t>Туапсинского района                                                                                  А.В. Чехов</w:t>
      </w:r>
    </w:p>
    <w:p w:rsidR="00844377" w:rsidRDefault="00844377" w:rsidP="00844377">
      <w:pPr>
        <w:rPr>
          <w:sz w:val="28"/>
          <w:szCs w:val="28"/>
        </w:rPr>
      </w:pPr>
      <w:r w:rsidRPr="00F91D03">
        <w:rPr>
          <w:sz w:val="28"/>
          <w:szCs w:val="28"/>
        </w:rPr>
        <w:t xml:space="preserve"> </w:t>
      </w: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p w:rsidR="00844377" w:rsidRDefault="00844377" w:rsidP="0084437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44377" w:rsidRPr="00C84CEB" w:rsidTr="00844377">
        <w:tc>
          <w:tcPr>
            <w:tcW w:w="4644" w:type="dxa"/>
            <w:tcBorders>
              <w:top w:val="nil"/>
              <w:left w:val="nil"/>
              <w:bottom w:val="nil"/>
              <w:right w:val="nil"/>
            </w:tcBorders>
          </w:tcPr>
          <w:p w:rsidR="00844377" w:rsidRPr="00FA0E3B" w:rsidRDefault="00844377" w:rsidP="00844377">
            <w:pPr>
              <w:pStyle w:val="Heading"/>
              <w:suppressAutoHyphens/>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844377" w:rsidRPr="0044727F" w:rsidRDefault="00844377" w:rsidP="0084437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ПРИЛОЖЕНИЕ</w:t>
            </w:r>
          </w:p>
          <w:p w:rsidR="00844377" w:rsidRPr="0044727F" w:rsidRDefault="00844377" w:rsidP="0084437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УТВЕРЖДЕН</w:t>
            </w:r>
          </w:p>
          <w:p w:rsidR="00844377" w:rsidRPr="0044727F" w:rsidRDefault="00844377" w:rsidP="0084437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постановлением администрации</w:t>
            </w:r>
          </w:p>
          <w:p w:rsidR="00844377" w:rsidRDefault="00844377" w:rsidP="00844377">
            <w:pPr>
              <w:pStyle w:val="Heading"/>
              <w:suppressAutoHyphens/>
              <w:ind w:right="-1"/>
              <w:jc w:val="center"/>
              <w:rPr>
                <w:rFonts w:ascii="Times New Roman" w:hAnsi="Times New Roman"/>
                <w:b w:val="0"/>
                <w:bCs w:val="0"/>
                <w:sz w:val="28"/>
                <w:szCs w:val="28"/>
              </w:rPr>
            </w:pPr>
            <w:r>
              <w:rPr>
                <w:rFonts w:ascii="Times New Roman" w:hAnsi="Times New Roman"/>
                <w:b w:val="0"/>
                <w:bCs w:val="0"/>
                <w:sz w:val="28"/>
                <w:szCs w:val="28"/>
              </w:rPr>
              <w:t>Туапсинского городского поселения Туапсинского района</w:t>
            </w:r>
          </w:p>
          <w:p w:rsidR="00844377" w:rsidRPr="00C84CEB" w:rsidRDefault="00844377" w:rsidP="00844377">
            <w:pPr>
              <w:pStyle w:val="Heading"/>
              <w:suppressAutoHyphens/>
              <w:ind w:right="-1"/>
              <w:jc w:val="center"/>
              <w:rPr>
                <w:rFonts w:ascii="Times New Roman" w:hAnsi="Times New Roman"/>
                <w:b w:val="0"/>
                <w:bCs w:val="0"/>
                <w:sz w:val="28"/>
                <w:szCs w:val="28"/>
              </w:rPr>
            </w:pPr>
            <w:r w:rsidRPr="0044727F">
              <w:rPr>
                <w:rFonts w:ascii="Times New Roman" w:hAnsi="Times New Roman"/>
                <w:b w:val="0"/>
                <w:bCs w:val="0"/>
                <w:sz w:val="28"/>
                <w:szCs w:val="28"/>
              </w:rPr>
              <w:t xml:space="preserve">от </w:t>
            </w:r>
            <w:r>
              <w:rPr>
                <w:rFonts w:ascii="Times New Roman" w:hAnsi="Times New Roman"/>
                <w:b w:val="0"/>
                <w:bCs w:val="0"/>
                <w:sz w:val="28"/>
                <w:szCs w:val="28"/>
              </w:rPr>
              <w:t>04.05.2017 г.</w:t>
            </w:r>
            <w:r w:rsidRPr="0044727F">
              <w:rPr>
                <w:rFonts w:ascii="Times New Roman" w:hAnsi="Times New Roman"/>
                <w:b w:val="0"/>
                <w:bCs w:val="0"/>
                <w:sz w:val="28"/>
                <w:szCs w:val="28"/>
              </w:rPr>
              <w:t xml:space="preserve"> № </w:t>
            </w:r>
            <w:r>
              <w:rPr>
                <w:rFonts w:ascii="Times New Roman" w:hAnsi="Times New Roman"/>
                <w:b w:val="0"/>
                <w:bCs w:val="0"/>
                <w:sz w:val="28"/>
                <w:szCs w:val="28"/>
              </w:rPr>
              <w:t>629</w:t>
            </w:r>
            <w:bookmarkStart w:id="4" w:name="_GoBack"/>
            <w:bookmarkEnd w:id="4"/>
            <w:r w:rsidRPr="0044727F">
              <w:rPr>
                <w:rFonts w:ascii="Times New Roman" w:hAnsi="Times New Roman"/>
                <w:b w:val="0"/>
                <w:bCs w:val="0"/>
                <w:sz w:val="28"/>
                <w:szCs w:val="28"/>
              </w:rPr>
              <w:t xml:space="preserve"> </w:t>
            </w:r>
          </w:p>
        </w:tc>
      </w:tr>
    </w:tbl>
    <w:p w:rsidR="00844377" w:rsidRDefault="00844377" w:rsidP="00844377">
      <w:pPr>
        <w:rPr>
          <w:sz w:val="28"/>
          <w:szCs w:val="28"/>
        </w:rPr>
      </w:pPr>
    </w:p>
    <w:p w:rsidR="009C3E7A" w:rsidRPr="00270CF5" w:rsidRDefault="009C3E7A" w:rsidP="009C3E7A">
      <w:pPr>
        <w:suppressAutoHyphens/>
        <w:jc w:val="center"/>
        <w:rPr>
          <w:color w:val="000000"/>
          <w:sz w:val="28"/>
          <w:szCs w:val="28"/>
        </w:rPr>
      </w:pPr>
    </w:p>
    <w:p w:rsidR="009C3E7A" w:rsidRPr="00270CF5" w:rsidRDefault="009C3E7A" w:rsidP="009C3E7A">
      <w:pPr>
        <w:suppressAutoHyphens/>
        <w:jc w:val="center"/>
        <w:rPr>
          <w:sz w:val="28"/>
          <w:szCs w:val="28"/>
        </w:rPr>
      </w:pPr>
      <w:r w:rsidRPr="00270CF5">
        <w:rPr>
          <w:sz w:val="28"/>
          <w:szCs w:val="28"/>
        </w:rPr>
        <w:t xml:space="preserve">АДМИНИСТРАТИВНЫЙ РЕГЛАМЕНТ </w:t>
      </w:r>
    </w:p>
    <w:p w:rsidR="009C3E7A" w:rsidRPr="00270CF5" w:rsidRDefault="009C3E7A" w:rsidP="009C3E7A">
      <w:pPr>
        <w:suppressAutoHyphens/>
        <w:jc w:val="center"/>
        <w:rPr>
          <w:color w:val="000000"/>
          <w:sz w:val="28"/>
          <w:szCs w:val="28"/>
        </w:rPr>
      </w:pPr>
      <w:r w:rsidRPr="00270CF5">
        <w:rPr>
          <w:sz w:val="28"/>
          <w:szCs w:val="28"/>
        </w:rPr>
        <w:t>по предоставлению администрацией Туапсинского городского поселения Туапсинского района муниципальной услуги</w:t>
      </w:r>
      <w:r w:rsidRPr="00270CF5">
        <w:rPr>
          <w:color w:val="000000"/>
          <w:sz w:val="28"/>
          <w:szCs w:val="28"/>
        </w:rPr>
        <w:t xml:space="preserve"> «</w:t>
      </w:r>
      <w:r w:rsidR="00B06151">
        <w:rPr>
          <w:bCs/>
          <w:spacing w:val="-3"/>
          <w:sz w:val="28"/>
          <w:szCs w:val="28"/>
          <w:lang w:eastAsia="ar-SA"/>
        </w:rPr>
        <w:t xml:space="preserve">Предоставление в аренду </w:t>
      </w:r>
      <w:r w:rsidR="00B06151">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70CF5">
        <w:rPr>
          <w:color w:val="000000"/>
          <w:sz w:val="28"/>
          <w:szCs w:val="28"/>
        </w:rPr>
        <w:t>»</w:t>
      </w:r>
    </w:p>
    <w:p w:rsidR="009C3E7A" w:rsidRDefault="009C3E7A" w:rsidP="009C3E7A">
      <w:pPr>
        <w:suppressAutoHyphens/>
        <w:jc w:val="center"/>
        <w:rPr>
          <w:color w:val="000000"/>
          <w:sz w:val="28"/>
          <w:szCs w:val="28"/>
        </w:rPr>
      </w:pPr>
    </w:p>
    <w:p w:rsidR="00844377" w:rsidRPr="00270CF5" w:rsidRDefault="00844377" w:rsidP="009C3E7A">
      <w:pPr>
        <w:suppressAutoHyphens/>
        <w:jc w:val="center"/>
        <w:rPr>
          <w:color w:val="000000"/>
          <w:sz w:val="28"/>
          <w:szCs w:val="28"/>
        </w:rPr>
      </w:pPr>
    </w:p>
    <w:p w:rsidR="009C3E7A" w:rsidRPr="00270CF5" w:rsidRDefault="009C3E7A" w:rsidP="009C3E7A">
      <w:pPr>
        <w:suppressAutoHyphens/>
        <w:jc w:val="center"/>
        <w:rPr>
          <w:color w:val="000000"/>
          <w:sz w:val="28"/>
          <w:szCs w:val="28"/>
        </w:rPr>
      </w:pPr>
      <w:r w:rsidRPr="00270CF5">
        <w:rPr>
          <w:color w:val="000000"/>
          <w:sz w:val="28"/>
          <w:szCs w:val="28"/>
        </w:rPr>
        <w:t xml:space="preserve">РАЗДЕЛ </w:t>
      </w:r>
      <w:r w:rsidRPr="00270CF5">
        <w:rPr>
          <w:color w:val="000000"/>
          <w:sz w:val="28"/>
          <w:szCs w:val="28"/>
          <w:lang w:val="en-US"/>
        </w:rPr>
        <w:t>I</w:t>
      </w:r>
      <w:r w:rsidRPr="00270CF5">
        <w:rPr>
          <w:color w:val="000000"/>
          <w:sz w:val="28"/>
          <w:szCs w:val="28"/>
        </w:rPr>
        <w:t>. ОБЩИЕ ПОЛОЖЕНИЯ</w:t>
      </w:r>
    </w:p>
    <w:p w:rsidR="009C3E7A" w:rsidRDefault="009C3E7A" w:rsidP="009C3E7A">
      <w:pPr>
        <w:suppressAutoHyphens/>
        <w:jc w:val="center"/>
        <w:rPr>
          <w:b/>
          <w:color w:val="000000"/>
          <w:sz w:val="28"/>
          <w:szCs w:val="28"/>
        </w:rPr>
      </w:pPr>
    </w:p>
    <w:p w:rsidR="009C3E7A" w:rsidRDefault="009C3E7A" w:rsidP="009C3E7A">
      <w:pPr>
        <w:pStyle w:val="ConsPlusNormal"/>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4F70F4" w:rsidRPr="004F70F4">
        <w:rPr>
          <w:rFonts w:ascii="Times New Roman" w:hAnsi="Times New Roman" w:cs="Times New Roman"/>
          <w:sz w:val="28"/>
          <w:szCs w:val="28"/>
        </w:rPr>
        <w:t xml:space="preserve">администрацией Туапсинского городского поселения Туапсинского района </w:t>
      </w:r>
      <w:r w:rsidRPr="004F70F4">
        <w:rPr>
          <w:rFonts w:ascii="Times New Roman" w:hAnsi="Times New Roman" w:cs="Times New Roman"/>
          <w:sz w:val="28"/>
          <w:szCs w:val="28"/>
        </w:rPr>
        <w:t xml:space="preserve">муниципальной услуги </w:t>
      </w:r>
      <w:r w:rsidRPr="004F70F4">
        <w:rPr>
          <w:rFonts w:ascii="Times New Roman" w:hAnsi="Times New Roman" w:cs="Times New Roman"/>
          <w:b/>
          <w:sz w:val="28"/>
          <w:szCs w:val="28"/>
        </w:rPr>
        <w:t>«</w:t>
      </w:r>
      <w:r w:rsidR="00342D59">
        <w:rPr>
          <w:rFonts w:ascii="Times New Roman" w:hAnsi="Times New Roman"/>
          <w:bCs/>
          <w:spacing w:val="-3"/>
          <w:sz w:val="28"/>
          <w:szCs w:val="28"/>
          <w:lang w:eastAsia="ar-SA"/>
        </w:rPr>
        <w:t xml:space="preserve">Предоставление в аренду </w:t>
      </w:r>
      <w:r w:rsidR="00342D59">
        <w:rPr>
          <w:rFonts w:ascii="Times New Roman" w:hAnsi="Times New Roman"/>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33ECB">
        <w:rPr>
          <w:rFonts w:ascii="Times New Roman" w:hAnsi="Times New Roman" w:cs="Times New Roman"/>
          <w:sz w:val="28"/>
          <w:szCs w:val="28"/>
        </w:rPr>
        <w:t xml:space="preserve">», разработан в соответствии с Федеральным </w:t>
      </w:r>
      <w:hyperlink r:id="rId9" w:history="1">
        <w:r w:rsidRPr="00F33ECB">
          <w:rPr>
            <w:rStyle w:val="a5"/>
            <w:rFonts w:ascii="Times New Roman" w:hAnsi="Times New Roman" w:cs="Times New Roman"/>
            <w:color w:val="auto"/>
            <w:sz w:val="28"/>
            <w:szCs w:val="28"/>
            <w:u w:val="none"/>
          </w:rPr>
          <w:t>законом</w:t>
        </w:r>
      </w:hyperlink>
      <w:r w:rsidRPr="00F33ECB">
        <w:rPr>
          <w:rFonts w:ascii="Times New Roman" w:hAnsi="Times New Roman" w:cs="Times New Roman"/>
          <w:sz w:val="28"/>
          <w:szCs w:val="28"/>
        </w:rPr>
        <w:t xml:space="preserve"> от 27</w:t>
      </w:r>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 в целях повышения качества</w:t>
      </w:r>
      <w:proofErr w:type="gramEnd"/>
      <w:r>
        <w:rPr>
          <w:rFonts w:ascii="Times New Roman" w:hAnsi="Times New Roman" w:cs="Times New Roman"/>
          <w:sz w:val="28"/>
          <w:szCs w:val="28"/>
        </w:rPr>
        <w:t xml:space="preserve"> предоставления муниципальной услуги и устанавливает порядок и стандарт предоставления муниципальной услуги.</w:t>
      </w:r>
    </w:p>
    <w:p w:rsidR="009C3E7A" w:rsidRPr="00FA0E3B" w:rsidRDefault="009C3E7A" w:rsidP="009C3E7A">
      <w:pPr>
        <w:suppressAutoHyphens/>
        <w:jc w:val="center"/>
        <w:rPr>
          <w:color w:val="000000"/>
          <w:sz w:val="28"/>
          <w:szCs w:val="28"/>
        </w:rPr>
      </w:pPr>
    </w:p>
    <w:bookmarkEnd w:id="0"/>
    <w:bookmarkEnd w:id="1"/>
    <w:bookmarkEnd w:id="2"/>
    <w:bookmarkEnd w:id="3"/>
    <w:p w:rsidR="00270CF5" w:rsidRDefault="00270CF5"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подраздел</w:t>
      </w:r>
      <w:r w:rsidR="009C3E7A" w:rsidRPr="00270CF5">
        <w:rPr>
          <w:rFonts w:ascii="Times New Roman" w:hAnsi="Times New Roman" w:cs="Times New Roman"/>
          <w:sz w:val="28"/>
          <w:szCs w:val="28"/>
        </w:rPr>
        <w:t xml:space="preserve"> 1.1. ПРЕДМЕТ РЕГУЛИРВОАНИЯ</w:t>
      </w:r>
    </w:p>
    <w:p w:rsidR="009C3E7A" w:rsidRPr="00270CF5" w:rsidRDefault="009C3E7A" w:rsidP="00270CF5">
      <w:pPr>
        <w:pStyle w:val="ConsPlusNormal"/>
        <w:suppressAutoHyphens/>
        <w:ind w:firstLine="0"/>
        <w:jc w:val="center"/>
        <w:rPr>
          <w:rFonts w:ascii="Times New Roman" w:hAnsi="Times New Roman" w:cs="Times New Roman"/>
          <w:sz w:val="28"/>
          <w:szCs w:val="28"/>
        </w:rPr>
      </w:pPr>
      <w:r w:rsidRPr="00270CF5">
        <w:rPr>
          <w:rFonts w:ascii="Times New Roman" w:hAnsi="Times New Roman" w:cs="Times New Roman"/>
          <w:sz w:val="28"/>
          <w:szCs w:val="28"/>
        </w:rPr>
        <w:t xml:space="preserve"> АДМИНИСТРАТИВНОГО РЕГЛАМЕНТА</w:t>
      </w:r>
    </w:p>
    <w:p w:rsidR="009C3E7A" w:rsidRPr="00FA0E3B" w:rsidRDefault="009C3E7A" w:rsidP="009C3E7A">
      <w:pPr>
        <w:suppressAutoHyphens/>
        <w:autoSpaceDE w:val="0"/>
        <w:autoSpaceDN w:val="0"/>
        <w:adjustRightInd w:val="0"/>
        <w:ind w:firstLine="720"/>
        <w:jc w:val="both"/>
        <w:rPr>
          <w:color w:val="000000"/>
          <w:sz w:val="28"/>
          <w:szCs w:val="28"/>
        </w:rPr>
      </w:pPr>
    </w:p>
    <w:p w:rsidR="009C3E7A" w:rsidRPr="00FA0E3B" w:rsidRDefault="009C3E7A" w:rsidP="009C3E7A">
      <w:pPr>
        <w:pStyle w:val="ac"/>
        <w:suppressAutoHyphens/>
        <w:spacing w:after="0" w:line="240" w:lineRule="auto"/>
        <w:ind w:left="0" w:firstLine="709"/>
        <w:jc w:val="both"/>
        <w:rPr>
          <w:rFonts w:ascii="Times New Roman" w:hAnsi="Times New Roman"/>
          <w:color w:val="000000"/>
          <w:sz w:val="28"/>
          <w:szCs w:val="28"/>
        </w:rPr>
      </w:pPr>
      <w:bookmarkStart w:id="5" w:name="Par43"/>
      <w:bookmarkEnd w:id="5"/>
      <w:proofErr w:type="gramStart"/>
      <w:r w:rsidRPr="00FA0E3B">
        <w:rPr>
          <w:rFonts w:ascii="Times New Roman" w:hAnsi="Times New Roman"/>
          <w:color w:val="000000"/>
          <w:sz w:val="28"/>
          <w:szCs w:val="28"/>
        </w:rPr>
        <w:t xml:space="preserve">Административный регламент </w:t>
      </w:r>
      <w:r w:rsidR="001F11D0">
        <w:rPr>
          <w:rFonts w:ascii="Times New Roman" w:hAnsi="Times New Roman"/>
          <w:color w:val="000000"/>
          <w:sz w:val="28"/>
          <w:szCs w:val="28"/>
        </w:rPr>
        <w:t xml:space="preserve">по </w:t>
      </w:r>
      <w:r w:rsidRPr="00FA0E3B">
        <w:rPr>
          <w:rFonts w:ascii="Times New Roman" w:hAnsi="Times New Roman"/>
          <w:color w:val="000000"/>
          <w:sz w:val="28"/>
          <w:szCs w:val="28"/>
        </w:rPr>
        <w:t>предоставлени</w:t>
      </w:r>
      <w:r w:rsidR="001F11D0">
        <w:rPr>
          <w:rFonts w:ascii="Times New Roman" w:hAnsi="Times New Roman"/>
          <w:color w:val="000000"/>
          <w:sz w:val="28"/>
          <w:szCs w:val="28"/>
        </w:rPr>
        <w:t>ю</w:t>
      </w:r>
      <w:r w:rsidRPr="00FA0E3B">
        <w:rPr>
          <w:rFonts w:ascii="Times New Roman" w:hAnsi="Times New Roman"/>
          <w:color w:val="000000"/>
          <w:sz w:val="28"/>
          <w:szCs w:val="28"/>
        </w:rPr>
        <w:t xml:space="preserve">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00342D59">
        <w:rPr>
          <w:rFonts w:ascii="Times New Roman" w:hAnsi="Times New Roman"/>
          <w:bCs/>
          <w:spacing w:val="-3"/>
          <w:sz w:val="28"/>
          <w:szCs w:val="28"/>
          <w:lang w:eastAsia="ar-SA"/>
        </w:rPr>
        <w:t xml:space="preserve">Предоставление в аренду </w:t>
      </w:r>
      <w:r w:rsidR="00342D59">
        <w:rPr>
          <w:rFonts w:ascii="Times New Roman" w:hAnsi="Times New Roman"/>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A0E3B">
        <w:rPr>
          <w:rFonts w:ascii="Times New Roman" w:hAnsi="Times New Roman"/>
          <w:color w:val="000000"/>
          <w:sz w:val="28"/>
          <w:szCs w:val="28"/>
        </w:rPr>
        <w:t xml:space="preserve">» (далее – </w:t>
      </w:r>
      <w:r>
        <w:rPr>
          <w:rFonts w:ascii="Times New Roman" w:hAnsi="Times New Roman"/>
          <w:sz w:val="28"/>
          <w:szCs w:val="28"/>
        </w:rPr>
        <w:t>Административный р</w:t>
      </w:r>
      <w:r w:rsidRPr="00FA0E3B">
        <w:rPr>
          <w:rFonts w:ascii="Times New Roman" w:hAnsi="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Туапсинского городского поселения Туапсинского района</w:t>
      </w:r>
      <w:r w:rsidRPr="0025568D">
        <w:rPr>
          <w:rFonts w:ascii="Times New Roman" w:hAnsi="Times New Roman"/>
          <w:sz w:val="28"/>
          <w:szCs w:val="28"/>
        </w:rPr>
        <w:t xml:space="preserve"> </w:t>
      </w:r>
      <w:r w:rsidRPr="00FA0E3B">
        <w:rPr>
          <w:rFonts w:ascii="Times New Roman" w:hAnsi="Times New Roman"/>
          <w:color w:val="000000"/>
          <w:sz w:val="28"/>
          <w:szCs w:val="28"/>
        </w:rPr>
        <w:t>муниципальной услуги «</w:t>
      </w:r>
      <w:r w:rsidR="00342D59">
        <w:rPr>
          <w:rFonts w:ascii="Times New Roman" w:hAnsi="Times New Roman"/>
          <w:bCs/>
          <w:spacing w:val="-3"/>
          <w:sz w:val="28"/>
          <w:szCs w:val="28"/>
          <w:lang w:eastAsia="ar-SA"/>
        </w:rPr>
        <w:t xml:space="preserve">Предоставление в аренду </w:t>
      </w:r>
      <w:r w:rsidR="00342D59">
        <w:rPr>
          <w:rFonts w:ascii="Times New Roman" w:hAnsi="Times New Roman"/>
          <w:color w:val="000000"/>
          <w:sz w:val="28"/>
          <w:szCs w:val="28"/>
        </w:rPr>
        <w:t>без проведения торгов</w:t>
      </w:r>
      <w:proofErr w:type="gramEnd"/>
      <w:r w:rsidR="00342D59">
        <w:rPr>
          <w:rFonts w:ascii="Times New Roman" w:hAnsi="Times New Roman"/>
          <w:color w:val="000000"/>
          <w:sz w:val="28"/>
          <w:szCs w:val="28"/>
        </w:rPr>
        <w:t xml:space="preserve">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A0E3B">
        <w:rPr>
          <w:rFonts w:ascii="Times New Roman" w:hAnsi="Times New Roman"/>
          <w:color w:val="000000"/>
          <w:sz w:val="28"/>
          <w:szCs w:val="28"/>
        </w:rPr>
        <w:t>»</w:t>
      </w:r>
      <w:r>
        <w:rPr>
          <w:rFonts w:ascii="Times New Roman" w:hAnsi="Times New Roman"/>
          <w:color w:val="000000"/>
          <w:sz w:val="28"/>
          <w:szCs w:val="28"/>
        </w:rPr>
        <w:t xml:space="preserve"> </w:t>
      </w:r>
      <w:r w:rsidRPr="00FA0E3B">
        <w:rPr>
          <w:rFonts w:ascii="Times New Roman" w:hAnsi="Times New Roman"/>
          <w:color w:val="000000"/>
          <w:sz w:val="28"/>
          <w:szCs w:val="28"/>
        </w:rPr>
        <w:t>(далее – муниципальная услуга).</w:t>
      </w:r>
    </w:p>
    <w:p w:rsidR="009C3E7A" w:rsidRDefault="009C3E7A" w:rsidP="009C3E7A">
      <w:pPr>
        <w:suppressAutoHyphens/>
        <w:ind w:firstLine="709"/>
        <w:jc w:val="both"/>
        <w:rPr>
          <w:sz w:val="28"/>
          <w:szCs w:val="28"/>
        </w:rPr>
      </w:pPr>
    </w:p>
    <w:p w:rsidR="009C3E7A" w:rsidRPr="00270CF5" w:rsidRDefault="009C3E7A" w:rsidP="00270CF5">
      <w:pPr>
        <w:suppressAutoHyphens/>
        <w:jc w:val="center"/>
        <w:rPr>
          <w:sz w:val="28"/>
          <w:szCs w:val="28"/>
        </w:rPr>
      </w:pPr>
      <w:r w:rsidRPr="00270CF5">
        <w:rPr>
          <w:sz w:val="28"/>
          <w:szCs w:val="28"/>
        </w:rPr>
        <w:lastRenderedPageBreak/>
        <w:t>Подраздел 1.2. КРУГ ЗАЯВИТЕЛЕЙ</w:t>
      </w:r>
    </w:p>
    <w:p w:rsidR="009C3E7A" w:rsidRDefault="009C3E7A" w:rsidP="009C3E7A">
      <w:pPr>
        <w:suppressAutoHyphens/>
        <w:ind w:firstLine="709"/>
        <w:jc w:val="both"/>
        <w:rPr>
          <w:sz w:val="28"/>
          <w:szCs w:val="28"/>
        </w:rPr>
      </w:pPr>
    </w:p>
    <w:p w:rsidR="009C3E7A" w:rsidRPr="00FA0E3B" w:rsidRDefault="009C3E7A" w:rsidP="009C3E7A">
      <w:pPr>
        <w:pStyle w:val="ConsPlusNormal"/>
        <w:suppressAutoHyphens/>
        <w:ind w:firstLine="709"/>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Заявителями на получение муниципальной услуги (далее – заявители) являются: физические и юридические лица, </w:t>
      </w:r>
      <w:r w:rsidR="00F14D7B" w:rsidRPr="00C74577">
        <w:rPr>
          <w:rFonts w:ascii="Times New Roman" w:hAnsi="Times New Roman"/>
          <w:sz w:val="28"/>
          <w:szCs w:val="28"/>
        </w:rPr>
        <w:t>являющиеся собственниками объекта незавершенного строительства, расположенного на земельном участке</w:t>
      </w:r>
      <w:r w:rsidR="00F14D7B">
        <w:rPr>
          <w:rFonts w:ascii="Times New Roman" w:hAnsi="Times New Roman"/>
          <w:sz w:val="28"/>
          <w:szCs w:val="28"/>
        </w:rPr>
        <w:t xml:space="preserve">, </w:t>
      </w:r>
      <w:r w:rsidRPr="00FA0E3B">
        <w:rPr>
          <w:rFonts w:ascii="Times New Roman" w:hAnsi="Times New Roman" w:cs="Times New Roman"/>
          <w:color w:val="000000"/>
          <w:sz w:val="28"/>
          <w:szCs w:val="28"/>
        </w:rPr>
        <w:t>а также их представители, наделенные соответствующими полномочиями.</w:t>
      </w:r>
    </w:p>
    <w:p w:rsidR="009C3E7A" w:rsidRDefault="009C3E7A" w:rsidP="009C3E7A">
      <w:pPr>
        <w:suppressAutoHyphens/>
        <w:ind w:firstLine="709"/>
        <w:jc w:val="both"/>
        <w:rPr>
          <w:sz w:val="28"/>
          <w:szCs w:val="28"/>
        </w:rPr>
      </w:pPr>
    </w:p>
    <w:p w:rsidR="004F70F4" w:rsidRPr="00570202" w:rsidRDefault="004F70F4" w:rsidP="004F70F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Pr>
          <w:sz w:val="28"/>
          <w:szCs w:val="28"/>
        </w:rPr>
        <w:t xml:space="preserve"> </w:t>
      </w:r>
      <w:r w:rsidRPr="00570202">
        <w:rPr>
          <w:sz w:val="28"/>
          <w:szCs w:val="28"/>
        </w:rPr>
        <w:t>МУНИЦИПАЛЬНОЙ УСЛУГИ</w:t>
      </w:r>
    </w:p>
    <w:p w:rsidR="004F70F4" w:rsidRDefault="004F70F4" w:rsidP="004F70F4">
      <w:pPr>
        <w:suppressAutoHyphens/>
        <w:autoSpaceDE w:val="0"/>
        <w:autoSpaceDN w:val="0"/>
        <w:adjustRightInd w:val="0"/>
        <w:ind w:firstLine="709"/>
        <w:jc w:val="both"/>
        <w:rPr>
          <w:sz w:val="28"/>
          <w:szCs w:val="28"/>
        </w:rPr>
      </w:pPr>
    </w:p>
    <w:p w:rsidR="004F70F4" w:rsidRDefault="004F70F4" w:rsidP="004F70F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4F70F4" w:rsidRPr="00B21C55" w:rsidRDefault="004F70F4" w:rsidP="004F70F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4F70F4" w:rsidRPr="00B21C55" w:rsidRDefault="004F70F4" w:rsidP="004F70F4">
      <w:pPr>
        <w:suppressAutoHyphens/>
        <w:ind w:firstLine="567"/>
        <w:jc w:val="both"/>
        <w:rPr>
          <w:sz w:val="28"/>
          <w:szCs w:val="28"/>
        </w:rPr>
      </w:pPr>
      <w:r>
        <w:rPr>
          <w:sz w:val="28"/>
          <w:szCs w:val="28"/>
        </w:rPr>
        <w:t>1.3.1.1. В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в устной форме при личном обращении; </w:t>
      </w:r>
    </w:p>
    <w:p w:rsidR="004F70F4" w:rsidRPr="00B21C55" w:rsidRDefault="004F70F4" w:rsidP="004F70F4">
      <w:pPr>
        <w:suppressAutoHyphens/>
        <w:ind w:firstLine="567"/>
        <w:jc w:val="both"/>
        <w:rPr>
          <w:sz w:val="28"/>
          <w:szCs w:val="28"/>
        </w:rPr>
      </w:pPr>
      <w:r w:rsidRPr="00B21C55">
        <w:rPr>
          <w:sz w:val="28"/>
          <w:szCs w:val="28"/>
        </w:rPr>
        <w:t>с использованием телефонной связи;</w:t>
      </w:r>
    </w:p>
    <w:p w:rsidR="004F70F4" w:rsidRPr="00B21C55" w:rsidRDefault="004F70F4" w:rsidP="004F70F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4F70F4" w:rsidRPr="00B21C55" w:rsidRDefault="004F70F4" w:rsidP="004F70F4">
      <w:pPr>
        <w:suppressAutoHyphens/>
        <w:ind w:firstLine="567"/>
        <w:jc w:val="both"/>
        <w:rPr>
          <w:sz w:val="28"/>
          <w:szCs w:val="28"/>
        </w:rPr>
      </w:pPr>
      <w:r w:rsidRPr="00B21C55">
        <w:rPr>
          <w:sz w:val="28"/>
          <w:szCs w:val="28"/>
        </w:rPr>
        <w:t>по письменным обращениям.</w:t>
      </w:r>
    </w:p>
    <w:p w:rsidR="004F70F4" w:rsidRPr="00B21C55" w:rsidRDefault="004F70F4" w:rsidP="004F70F4">
      <w:pPr>
        <w:suppressAutoHyphens/>
        <w:ind w:firstLine="567"/>
        <w:jc w:val="both"/>
        <w:rPr>
          <w:sz w:val="28"/>
          <w:szCs w:val="28"/>
        </w:rPr>
      </w:pPr>
      <w:r w:rsidRPr="00B21C55">
        <w:rPr>
          <w:sz w:val="28"/>
          <w:szCs w:val="28"/>
        </w:rPr>
        <w:t>1.3.1.2. В МФЦ:</w:t>
      </w:r>
    </w:p>
    <w:p w:rsidR="004F70F4" w:rsidRPr="00B21C55" w:rsidRDefault="004F70F4" w:rsidP="004F70F4">
      <w:pPr>
        <w:suppressAutoHyphens/>
        <w:ind w:firstLine="567"/>
        <w:jc w:val="both"/>
        <w:rPr>
          <w:sz w:val="28"/>
          <w:szCs w:val="28"/>
        </w:rPr>
      </w:pPr>
      <w:r w:rsidRPr="00B21C55">
        <w:rPr>
          <w:sz w:val="28"/>
          <w:szCs w:val="28"/>
        </w:rPr>
        <w:t>при личном обращении;</w:t>
      </w:r>
    </w:p>
    <w:p w:rsidR="004F70F4" w:rsidRPr="00B21C55" w:rsidRDefault="004F70F4" w:rsidP="004F70F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4F70F4" w:rsidRPr="00B21C55" w:rsidRDefault="004F70F4" w:rsidP="004F70F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Pr>
          <w:sz w:val="28"/>
          <w:szCs w:val="28"/>
        </w:rPr>
        <w:t>сайте</w:t>
      </w:r>
      <w:r w:rsidRPr="00B21C55">
        <w:rPr>
          <w:sz w:val="28"/>
          <w:szCs w:val="28"/>
        </w:rPr>
        <w:t xml:space="preserve"> Администрации, адрес официального сайта: </w:t>
      </w:r>
      <w:hyperlink r:id="rId10" w:history="1">
        <w:r w:rsidRPr="00473D98">
          <w:rPr>
            <w:rStyle w:val="a5"/>
            <w:sz w:val="28"/>
            <w:szCs w:val="28"/>
          </w:rPr>
          <w:t>http://www.</w:t>
        </w:r>
        <w:proofErr w:type="spellStart"/>
        <w:r w:rsidRPr="00473D98">
          <w:rPr>
            <w:rStyle w:val="a5"/>
            <w:sz w:val="28"/>
            <w:szCs w:val="28"/>
            <w:lang w:val="en-US"/>
          </w:rPr>
          <w:t>adm</w:t>
        </w:r>
        <w:proofErr w:type="spellEnd"/>
      </w:hyperlink>
      <w:r w:rsidRPr="00B21C55">
        <w:rPr>
          <w:sz w:val="28"/>
          <w:szCs w:val="28"/>
        </w:rPr>
        <w:t>.</w:t>
      </w:r>
      <w:proofErr w:type="spellStart"/>
      <w:r>
        <w:rPr>
          <w:sz w:val="28"/>
          <w:szCs w:val="28"/>
          <w:lang w:val="en-US"/>
        </w:rPr>
        <w:t>tuapse</w:t>
      </w:r>
      <w:proofErr w:type="spellEnd"/>
      <w:r w:rsidRPr="004C7C6E">
        <w:rPr>
          <w:sz w:val="28"/>
          <w:szCs w:val="28"/>
        </w:rPr>
        <w:t>.</w:t>
      </w:r>
      <w:proofErr w:type="spellStart"/>
      <w:r w:rsidRPr="00B21C55">
        <w:rPr>
          <w:sz w:val="28"/>
          <w:szCs w:val="28"/>
        </w:rPr>
        <w:t>ru</w:t>
      </w:r>
      <w:proofErr w:type="spellEnd"/>
      <w:r>
        <w:rPr>
          <w:sz w:val="28"/>
          <w:szCs w:val="28"/>
        </w:rPr>
        <w:t>.</w:t>
      </w:r>
    </w:p>
    <w:p w:rsidR="004F70F4" w:rsidRPr="00B21C55" w:rsidRDefault="004F70F4" w:rsidP="004F70F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0F4" w:rsidRPr="00B21C55" w:rsidRDefault="004F70F4" w:rsidP="004F70F4">
      <w:pPr>
        <w:suppressAutoHyphens/>
        <w:ind w:firstLine="567"/>
        <w:jc w:val="both"/>
        <w:rPr>
          <w:sz w:val="28"/>
          <w:szCs w:val="28"/>
        </w:rPr>
      </w:pPr>
      <w:r w:rsidRPr="00B21C55">
        <w:rPr>
          <w:sz w:val="28"/>
          <w:szCs w:val="28"/>
        </w:rPr>
        <w:t>1.3.1.5. Посредством размещения информаци</w:t>
      </w:r>
      <w:r>
        <w:rPr>
          <w:sz w:val="28"/>
          <w:szCs w:val="28"/>
        </w:rPr>
        <w:t>онных стендов в МФЦ и Администрации</w:t>
      </w:r>
      <w:r w:rsidRPr="00B21C55">
        <w:rPr>
          <w:sz w:val="28"/>
          <w:szCs w:val="28"/>
        </w:rPr>
        <w:t>.</w:t>
      </w:r>
    </w:p>
    <w:p w:rsidR="004F70F4" w:rsidRPr="00B21C55" w:rsidRDefault="004F70F4" w:rsidP="004F70F4">
      <w:pPr>
        <w:suppressAutoHyphens/>
        <w:ind w:firstLine="567"/>
        <w:jc w:val="both"/>
        <w:rPr>
          <w:sz w:val="28"/>
          <w:szCs w:val="28"/>
        </w:rPr>
      </w:pPr>
      <w:r w:rsidRPr="00B21C55">
        <w:rPr>
          <w:sz w:val="28"/>
          <w:szCs w:val="28"/>
        </w:rPr>
        <w:t xml:space="preserve">1.3.1.6. Посредством Единой справочной службы: 8(800)1000-900. </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0F4" w:rsidRPr="00753433" w:rsidRDefault="004F70F4" w:rsidP="004F70F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70F4" w:rsidRPr="00753433" w:rsidRDefault="004F70F4" w:rsidP="004F70F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1.3.3. Информационные стенды, размещенные в МФЦ и Администрации, должны содержать:</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режим работы, адреса Администрации 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официального сайта Администрации, адрес электронной почты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фамилии руководителей МФЦ и Администрации;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Такая же информация размещается на официальном сайте Администрации и на сайте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1.3.4.1. Администрация расположена по адресу:</w:t>
      </w:r>
    </w:p>
    <w:p w:rsidR="004F70F4" w:rsidRPr="004C7C6E" w:rsidRDefault="004F70F4" w:rsidP="004F70F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Победы, 17, электронный адрес: </w:t>
      </w:r>
      <w:proofErr w:type="spellStart"/>
      <w:r>
        <w:rPr>
          <w:rFonts w:eastAsia="Calibri"/>
          <w:sz w:val="28"/>
          <w:szCs w:val="28"/>
          <w:lang w:val="en-US" w:eastAsia="en-US"/>
        </w:rPr>
        <w:t>mosk</w:t>
      </w:r>
      <w:proofErr w:type="spellEnd"/>
      <w:r w:rsidRPr="00536D26">
        <w:rPr>
          <w:rFonts w:eastAsia="Calibri"/>
          <w:sz w:val="28"/>
          <w:szCs w:val="28"/>
          <w:lang w:eastAsia="en-US"/>
        </w:rPr>
        <w:t>050@</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Справочный телефон Администрации: 8 (86167) 2-09-65, кабинет № 8.</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sidRPr="00536D26">
        <w:rPr>
          <w:rFonts w:eastAsia="Calibri"/>
          <w:sz w:val="28"/>
          <w:szCs w:val="28"/>
          <w:lang w:eastAsia="en-US"/>
        </w:rPr>
        <w:t>.</w:t>
      </w:r>
      <w:proofErr w:type="spellStart"/>
      <w:r>
        <w:rPr>
          <w:rFonts w:eastAsia="Calibri"/>
          <w:sz w:val="28"/>
          <w:szCs w:val="28"/>
          <w:lang w:val="en-US" w:eastAsia="en-US"/>
        </w:rPr>
        <w:t>tuapse</w:t>
      </w:r>
      <w:proofErr w:type="spellEnd"/>
      <w:r w:rsidRPr="00536D2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lastRenderedPageBreak/>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4F70F4" w:rsidRDefault="004F70F4" w:rsidP="004F70F4">
      <w:pPr>
        <w:suppressAutoHyphens/>
        <w:ind w:firstLine="567"/>
        <w:jc w:val="both"/>
        <w:rPr>
          <w:rFonts w:eastAsia="Calibri"/>
          <w:sz w:val="28"/>
          <w:szCs w:val="28"/>
          <w:lang w:eastAsia="en-US"/>
        </w:rPr>
      </w:pPr>
      <w:r>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4F70F4" w:rsidRDefault="004F70F4" w:rsidP="004F70F4">
      <w:pPr>
        <w:suppressAutoHyphens/>
        <w:ind w:firstLine="567"/>
        <w:jc w:val="both"/>
        <w:rPr>
          <w:b/>
          <w:sz w:val="28"/>
          <w:szCs w:val="28"/>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eastAsia="Calibri"/>
            <w:sz w:val="28"/>
            <w:szCs w:val="28"/>
            <w:lang w:eastAsia="en-US"/>
          </w:rPr>
          <w:t>http://www.e-mfc.ru</w:t>
        </w:r>
      </w:hyperlink>
      <w:r>
        <w:rPr>
          <w:rFonts w:eastAsia="Calibri"/>
          <w:sz w:val="28"/>
          <w:szCs w:val="28"/>
          <w:lang w:eastAsia="en-US"/>
        </w:rPr>
        <w:t>.</w:t>
      </w:r>
    </w:p>
    <w:p w:rsidR="009C3E7A" w:rsidRDefault="009C3E7A" w:rsidP="009C3E7A">
      <w:pPr>
        <w:suppressAutoHyphens/>
        <w:ind w:firstLine="709"/>
        <w:jc w:val="both"/>
        <w:rPr>
          <w:b/>
          <w:sz w:val="28"/>
          <w:szCs w:val="28"/>
        </w:rPr>
      </w:pPr>
    </w:p>
    <w:p w:rsidR="004F70F4" w:rsidRPr="00AD5875" w:rsidRDefault="004F70F4" w:rsidP="00844377">
      <w:pPr>
        <w:jc w:val="center"/>
        <w:rPr>
          <w:sz w:val="28"/>
          <w:szCs w:val="28"/>
        </w:rPr>
      </w:pPr>
      <w:bookmarkStart w:id="6" w:name="Par146"/>
      <w:bookmarkEnd w:id="6"/>
      <w:r w:rsidRPr="00AD5875">
        <w:rPr>
          <w:sz w:val="28"/>
          <w:szCs w:val="28"/>
        </w:rPr>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844377" w:rsidRDefault="00844377" w:rsidP="004F70F4">
      <w:pPr>
        <w:widowControl w:val="0"/>
        <w:autoSpaceDE w:val="0"/>
        <w:autoSpaceDN w:val="0"/>
        <w:adjustRightInd w:val="0"/>
        <w:ind w:firstLine="709"/>
        <w:jc w:val="both"/>
        <w:outlineLvl w:val="2"/>
        <w:rPr>
          <w:sz w:val="28"/>
          <w:szCs w:val="28"/>
        </w:rPr>
      </w:pPr>
    </w:p>
    <w:p w:rsidR="009C3E7A" w:rsidRDefault="004F70F4" w:rsidP="004F70F4">
      <w:pPr>
        <w:widowControl w:val="0"/>
        <w:autoSpaceDE w:val="0"/>
        <w:autoSpaceDN w:val="0"/>
        <w:adjustRightInd w:val="0"/>
        <w:ind w:firstLine="709"/>
        <w:jc w:val="both"/>
        <w:outlineLvl w:val="2"/>
        <w:rPr>
          <w:color w:val="000000"/>
          <w:sz w:val="28"/>
          <w:szCs w:val="28"/>
        </w:rPr>
      </w:pPr>
      <w:r w:rsidRPr="00AD5875">
        <w:rPr>
          <w:sz w:val="28"/>
          <w:szCs w:val="28"/>
        </w:rPr>
        <w:t>Подраздел 2.1. НАИМЕНОВАНИЕ МУНИЦИПАЛЬНОЙ УСЛУГИ</w:t>
      </w:r>
    </w:p>
    <w:p w:rsidR="009C3E7A" w:rsidRDefault="009C3E7A" w:rsidP="009C3E7A">
      <w:pPr>
        <w:widowControl w:val="0"/>
        <w:autoSpaceDE w:val="0"/>
        <w:autoSpaceDN w:val="0"/>
        <w:adjustRightInd w:val="0"/>
        <w:ind w:firstLine="709"/>
        <w:jc w:val="both"/>
        <w:outlineLvl w:val="2"/>
        <w:rPr>
          <w:sz w:val="28"/>
          <w:szCs w:val="28"/>
        </w:rPr>
      </w:pPr>
    </w:p>
    <w:p w:rsidR="009C3E7A" w:rsidRPr="00FA0E3B" w:rsidRDefault="009C3E7A" w:rsidP="009C3E7A">
      <w:pPr>
        <w:suppressAutoHyphens/>
        <w:ind w:firstLine="709"/>
        <w:jc w:val="both"/>
        <w:rPr>
          <w:color w:val="000000"/>
          <w:sz w:val="28"/>
          <w:szCs w:val="28"/>
        </w:rPr>
      </w:pPr>
      <w:r w:rsidRPr="00FA0E3B">
        <w:rPr>
          <w:color w:val="000000"/>
          <w:sz w:val="28"/>
          <w:szCs w:val="28"/>
        </w:rPr>
        <w:t>Наименование муниципальной услуги – «</w:t>
      </w:r>
      <w:r w:rsidR="00710E62">
        <w:rPr>
          <w:bCs/>
          <w:spacing w:val="-3"/>
          <w:sz w:val="28"/>
          <w:szCs w:val="28"/>
          <w:lang w:eastAsia="ar-SA"/>
        </w:rPr>
        <w:t xml:space="preserve">Предоставление в аренду </w:t>
      </w:r>
      <w:r w:rsidR="00710E62">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A0E3B">
        <w:rPr>
          <w:color w:val="000000"/>
          <w:sz w:val="28"/>
          <w:szCs w:val="28"/>
        </w:rPr>
        <w:t>».</w:t>
      </w:r>
    </w:p>
    <w:p w:rsidR="009C3E7A" w:rsidRDefault="009C3E7A" w:rsidP="009C3E7A">
      <w:pPr>
        <w:widowControl w:val="0"/>
        <w:autoSpaceDE w:val="0"/>
        <w:autoSpaceDN w:val="0"/>
        <w:adjustRightInd w:val="0"/>
        <w:ind w:firstLine="709"/>
        <w:jc w:val="both"/>
        <w:outlineLvl w:val="2"/>
        <w:rPr>
          <w:color w:val="000000"/>
          <w:sz w:val="28"/>
          <w:szCs w:val="28"/>
        </w:rPr>
      </w:pPr>
      <w:bookmarkStart w:id="7" w:name="sub_134"/>
    </w:p>
    <w:p w:rsidR="009C3E7A" w:rsidRPr="004F70F4" w:rsidRDefault="009C3E7A" w:rsidP="00844377">
      <w:pPr>
        <w:widowControl w:val="0"/>
        <w:autoSpaceDE w:val="0"/>
        <w:autoSpaceDN w:val="0"/>
        <w:adjustRightInd w:val="0"/>
        <w:jc w:val="center"/>
        <w:outlineLvl w:val="2"/>
        <w:rPr>
          <w:color w:val="000000"/>
          <w:sz w:val="28"/>
          <w:szCs w:val="28"/>
        </w:rPr>
      </w:pPr>
      <w:r w:rsidRPr="004F70F4">
        <w:rPr>
          <w:color w:val="000000"/>
          <w:sz w:val="28"/>
          <w:szCs w:val="28"/>
        </w:rPr>
        <w:t>Подраздел 2.2. НАИМЕНОВАНИЕ ОРГАНА, ПРЕДОСТАВЛЯЮЩЕГО МУНИЦИПАЛЬНУЮ УСЛУГУ</w:t>
      </w:r>
    </w:p>
    <w:p w:rsidR="009C3E7A" w:rsidRDefault="009C3E7A" w:rsidP="009C3E7A">
      <w:pPr>
        <w:widowControl w:val="0"/>
        <w:autoSpaceDE w:val="0"/>
        <w:autoSpaceDN w:val="0"/>
        <w:adjustRightInd w:val="0"/>
        <w:ind w:firstLine="709"/>
        <w:jc w:val="both"/>
        <w:outlineLvl w:val="2"/>
        <w:rPr>
          <w:color w:val="000000"/>
          <w:sz w:val="28"/>
          <w:szCs w:val="28"/>
        </w:rPr>
      </w:pPr>
    </w:p>
    <w:p w:rsidR="004F70F4" w:rsidRDefault="004F70F4" w:rsidP="004F70F4">
      <w:pPr>
        <w:ind w:firstLine="567"/>
        <w:jc w:val="both"/>
        <w:rPr>
          <w:sz w:val="28"/>
          <w:szCs w:val="28"/>
        </w:rPr>
      </w:pPr>
      <w:bookmarkStart w:id="8" w:name="Par159"/>
      <w:bookmarkEnd w:id="7"/>
      <w:bookmarkEnd w:id="8"/>
      <w:r>
        <w:rPr>
          <w:sz w:val="28"/>
          <w:szCs w:val="28"/>
        </w:rPr>
        <w:t>2.2.1. Предоставление муниципальной услуги осуществляется Администрацией.</w:t>
      </w:r>
    </w:p>
    <w:p w:rsidR="004F70F4" w:rsidRDefault="004F70F4" w:rsidP="004F70F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Администрация, МФЦ.</w:t>
      </w:r>
    </w:p>
    <w:p w:rsidR="004F70F4" w:rsidRDefault="004F70F4" w:rsidP="004F70F4">
      <w:pPr>
        <w:autoSpaceDE w:val="0"/>
        <w:autoSpaceDN w:val="0"/>
        <w:adjustRightInd w:val="0"/>
        <w:ind w:firstLine="567"/>
        <w:jc w:val="both"/>
        <w:rPr>
          <w:rFonts w:eastAsia="Calibri"/>
          <w:sz w:val="28"/>
          <w:szCs w:val="28"/>
        </w:rPr>
      </w:pPr>
      <w:r>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Pr>
          <w:rFonts w:eastAsia="Calibri"/>
          <w:sz w:val="28"/>
          <w:szCs w:val="20"/>
        </w:rPr>
        <w:t>Туапсинского городского поселения</w:t>
      </w:r>
      <w:r>
        <w:rPr>
          <w:rFonts w:eastAsia="Calibri"/>
          <w:sz w:val="28"/>
          <w:szCs w:val="28"/>
        </w:rPr>
        <w:t xml:space="preserve"> (далее по тексту – Отдел).  </w:t>
      </w:r>
      <w:r>
        <w:rPr>
          <w:sz w:val="28"/>
          <w:szCs w:val="28"/>
        </w:rPr>
        <w:t xml:space="preserve"> </w:t>
      </w:r>
    </w:p>
    <w:p w:rsidR="004F70F4" w:rsidRPr="00753433" w:rsidRDefault="004F70F4" w:rsidP="004F70F4">
      <w:pPr>
        <w:suppressAutoHyphens/>
        <w:autoSpaceDE w:val="0"/>
        <w:autoSpaceDN w:val="0"/>
        <w:adjustRightInd w:val="0"/>
        <w:ind w:firstLine="567"/>
        <w:jc w:val="both"/>
        <w:rPr>
          <w:sz w:val="28"/>
          <w:szCs w:val="28"/>
        </w:rPr>
      </w:pPr>
      <w:r w:rsidRPr="00753433">
        <w:rPr>
          <w:sz w:val="28"/>
          <w:szCs w:val="28"/>
        </w:rPr>
        <w:t>2.2.3. В процессе предоставления муниципал</w:t>
      </w:r>
      <w:r>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4F70F4" w:rsidRPr="006826AB" w:rsidRDefault="004F70F4" w:rsidP="004F70F4">
      <w:pPr>
        <w:suppressAutoHyphens/>
        <w:autoSpaceDE w:val="0"/>
        <w:autoSpaceDN w:val="0"/>
        <w:adjustRightInd w:val="0"/>
        <w:ind w:firstLine="567"/>
        <w:jc w:val="both"/>
        <w:rPr>
          <w:sz w:val="28"/>
          <w:szCs w:val="28"/>
        </w:rPr>
      </w:pPr>
      <w:r>
        <w:rPr>
          <w:sz w:val="28"/>
          <w:szCs w:val="28"/>
        </w:rPr>
        <w:t>- м</w:t>
      </w:r>
      <w:r w:rsidRPr="006826AB">
        <w:rPr>
          <w:sz w:val="28"/>
          <w:szCs w:val="28"/>
        </w:rPr>
        <w:t xml:space="preserve">ежмуниципальным отделом по г. Горячий </w:t>
      </w:r>
      <w:r>
        <w:rPr>
          <w:sz w:val="28"/>
          <w:szCs w:val="28"/>
        </w:rPr>
        <w:t>К</w:t>
      </w:r>
      <w:r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4F70F4" w:rsidRDefault="004F70F4" w:rsidP="004F70F4">
      <w:pPr>
        <w:suppressAutoHyphens/>
        <w:autoSpaceDE w:val="0"/>
        <w:autoSpaceDN w:val="0"/>
        <w:adjustRightInd w:val="0"/>
        <w:ind w:firstLine="567"/>
        <w:jc w:val="both"/>
        <w:rPr>
          <w:sz w:val="28"/>
          <w:szCs w:val="28"/>
        </w:rPr>
      </w:pPr>
      <w:r>
        <w:rPr>
          <w:sz w:val="28"/>
          <w:szCs w:val="28"/>
        </w:rPr>
        <w:t>- межрайонной ИФНС России по №6 по Краснодарскому краю.</w:t>
      </w:r>
    </w:p>
    <w:p w:rsidR="004F70F4" w:rsidRPr="00753433" w:rsidRDefault="004F70F4" w:rsidP="004F70F4">
      <w:pPr>
        <w:suppressAutoHyphens/>
        <w:ind w:firstLine="567"/>
        <w:jc w:val="both"/>
        <w:rPr>
          <w:sz w:val="28"/>
          <w:szCs w:val="28"/>
        </w:rPr>
      </w:pPr>
      <w:r w:rsidRPr="00753433">
        <w:rPr>
          <w:sz w:val="28"/>
          <w:szCs w:val="28"/>
        </w:rPr>
        <w:t xml:space="preserve">2.2.4. </w:t>
      </w:r>
      <w:proofErr w:type="gramStart"/>
      <w:r w:rsidRPr="00753433">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753433">
        <w:rPr>
          <w:sz w:val="28"/>
          <w:szCs w:val="28"/>
        </w:rPr>
        <w:lastRenderedPageBreak/>
        <w:t>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C3E7A" w:rsidRDefault="009C3E7A" w:rsidP="009C3E7A">
      <w:pPr>
        <w:ind w:firstLine="709"/>
        <w:rPr>
          <w:color w:val="000000"/>
          <w:sz w:val="28"/>
          <w:szCs w:val="28"/>
        </w:rPr>
      </w:pPr>
    </w:p>
    <w:p w:rsidR="004F70F4" w:rsidRDefault="009C3E7A" w:rsidP="009C3E7A">
      <w:pPr>
        <w:ind w:firstLine="709"/>
        <w:jc w:val="center"/>
        <w:rPr>
          <w:color w:val="000000"/>
          <w:sz w:val="28"/>
          <w:szCs w:val="28"/>
        </w:rPr>
      </w:pPr>
      <w:r w:rsidRPr="004F70F4">
        <w:rPr>
          <w:color w:val="000000"/>
          <w:sz w:val="28"/>
          <w:szCs w:val="28"/>
        </w:rPr>
        <w:t xml:space="preserve">Подраздел 2.3. ОПИСАНИЕ РЕЗУЛЬТАТА ПРЕДОСТАВЛЕНИЯ </w:t>
      </w:r>
    </w:p>
    <w:p w:rsidR="009C3E7A" w:rsidRPr="004F70F4" w:rsidRDefault="009C3E7A" w:rsidP="009C3E7A">
      <w:pPr>
        <w:ind w:firstLine="709"/>
        <w:jc w:val="center"/>
        <w:rPr>
          <w:color w:val="000000"/>
          <w:sz w:val="28"/>
          <w:szCs w:val="28"/>
        </w:rPr>
      </w:pPr>
      <w:r w:rsidRPr="004F70F4">
        <w:rPr>
          <w:color w:val="000000"/>
          <w:sz w:val="28"/>
          <w:szCs w:val="28"/>
        </w:rPr>
        <w:t>МУНИЦИПАЛЬНОЙ УСЛУГИ</w:t>
      </w:r>
    </w:p>
    <w:p w:rsidR="009C3E7A" w:rsidRDefault="009C3E7A" w:rsidP="009C3E7A">
      <w:pPr>
        <w:ind w:firstLine="709"/>
        <w:rPr>
          <w:color w:val="000000"/>
          <w:sz w:val="28"/>
          <w:szCs w:val="28"/>
        </w:rPr>
      </w:pP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Результатом предоставления муниципальной услуги являются:</w:t>
      </w:r>
    </w:p>
    <w:p w:rsidR="00646EF5" w:rsidRDefault="00646EF5" w:rsidP="00646EF5">
      <w:pPr>
        <w:suppressAutoHyphens/>
        <w:ind w:firstLine="709"/>
        <w:jc w:val="both"/>
        <w:rPr>
          <w:color w:val="000000"/>
          <w:sz w:val="28"/>
          <w:szCs w:val="28"/>
        </w:rPr>
      </w:pPr>
      <w:r>
        <w:rPr>
          <w:color w:val="000000"/>
          <w:sz w:val="28"/>
          <w:szCs w:val="28"/>
        </w:rPr>
        <w:t xml:space="preserve">- постановление </w:t>
      </w:r>
      <w:r w:rsidR="00FC092C">
        <w:rPr>
          <w:color w:val="000000"/>
          <w:sz w:val="28"/>
          <w:szCs w:val="28"/>
        </w:rPr>
        <w:t xml:space="preserve">Администрации </w:t>
      </w:r>
      <w:r>
        <w:rPr>
          <w:color w:val="000000"/>
          <w:sz w:val="28"/>
          <w:szCs w:val="28"/>
        </w:rPr>
        <w:t>о предоставлении земельного участка в аренду</w:t>
      </w:r>
      <w:r w:rsidR="00BB55AB">
        <w:rPr>
          <w:color w:val="000000"/>
          <w:sz w:val="28"/>
          <w:szCs w:val="28"/>
        </w:rPr>
        <w:t xml:space="preserve"> (далее - Постановление)</w:t>
      </w:r>
      <w:r>
        <w:rPr>
          <w:color w:val="000000"/>
          <w:sz w:val="28"/>
          <w:szCs w:val="28"/>
        </w:rPr>
        <w:t>;</w:t>
      </w:r>
    </w:p>
    <w:p w:rsidR="009C3E7A" w:rsidRDefault="009C3E7A" w:rsidP="009C3E7A">
      <w:pPr>
        <w:suppressAutoHyphens/>
        <w:ind w:firstLine="709"/>
        <w:jc w:val="both"/>
        <w:rPr>
          <w:color w:val="000000"/>
          <w:sz w:val="28"/>
          <w:szCs w:val="28"/>
        </w:rPr>
      </w:pPr>
      <w:r>
        <w:rPr>
          <w:color w:val="000000"/>
          <w:sz w:val="28"/>
          <w:szCs w:val="28"/>
        </w:rPr>
        <w:t>- подготовка проекта договора аренды земельного участка;</w:t>
      </w:r>
    </w:p>
    <w:p w:rsidR="009C3E7A" w:rsidRDefault="009C3E7A" w:rsidP="009C3E7A">
      <w:pPr>
        <w:suppressAutoHyphens/>
        <w:ind w:firstLine="709"/>
        <w:jc w:val="both"/>
        <w:rPr>
          <w:color w:val="000000"/>
          <w:sz w:val="28"/>
          <w:szCs w:val="28"/>
        </w:rPr>
      </w:pPr>
      <w:r>
        <w:rPr>
          <w:color w:val="000000"/>
          <w:sz w:val="28"/>
          <w:szCs w:val="28"/>
        </w:rPr>
        <w:t>-</w:t>
      </w:r>
      <w:r w:rsidR="00BB55AB">
        <w:rPr>
          <w:color w:val="000000"/>
          <w:sz w:val="28"/>
          <w:szCs w:val="28"/>
        </w:rPr>
        <w:t xml:space="preserve"> уведомление</w:t>
      </w:r>
      <w:r>
        <w:rPr>
          <w:color w:val="000000"/>
          <w:sz w:val="28"/>
          <w:szCs w:val="28"/>
        </w:rPr>
        <w:t xml:space="preserve"> об отказе в предоставлении земельного участка в аренду.</w:t>
      </w:r>
    </w:p>
    <w:p w:rsidR="009C3E7A" w:rsidRDefault="009C3E7A" w:rsidP="009C3E7A">
      <w:pPr>
        <w:suppressAutoHyphens/>
        <w:ind w:firstLine="709"/>
        <w:jc w:val="both"/>
        <w:rPr>
          <w:color w:val="000000"/>
          <w:sz w:val="28"/>
          <w:szCs w:val="28"/>
        </w:rPr>
      </w:pPr>
    </w:p>
    <w:p w:rsidR="00BB55AB" w:rsidRPr="00D40EF3" w:rsidRDefault="00BB55AB" w:rsidP="00844377">
      <w:pPr>
        <w:suppressAutoHyphens/>
        <w:jc w:val="center"/>
        <w:rPr>
          <w:color w:val="000000"/>
          <w:sz w:val="28"/>
          <w:szCs w:val="28"/>
        </w:rPr>
      </w:pPr>
      <w:r w:rsidRPr="00D40EF3">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w:t>
      </w:r>
      <w:r>
        <w:rPr>
          <w:sz w:val="28"/>
          <w:szCs w:val="28"/>
        </w:rPr>
        <w:t xml:space="preserve"> не должен превышать 30 календарных дней со дня принятия</w:t>
      </w:r>
      <w:r w:rsidRPr="00753433">
        <w:rPr>
          <w:sz w:val="28"/>
          <w:szCs w:val="28"/>
        </w:rPr>
        <w:t xml:space="preserve"> заявления и прилагаемых документов.</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2.4.</w:t>
      </w:r>
      <w:r>
        <w:rPr>
          <w:sz w:val="28"/>
          <w:szCs w:val="28"/>
        </w:rPr>
        <w:t>2.</w:t>
      </w:r>
      <w:r w:rsidRPr="00753433">
        <w:rPr>
          <w:sz w:val="28"/>
          <w:szCs w:val="28"/>
        </w:rPr>
        <w:t xml:space="preserve">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B55AB" w:rsidRDefault="00BB55AB" w:rsidP="00BB55AB">
      <w:pPr>
        <w:autoSpaceDE w:val="0"/>
        <w:autoSpaceDN w:val="0"/>
        <w:adjustRightInd w:val="0"/>
        <w:ind w:firstLine="567"/>
        <w:jc w:val="both"/>
        <w:rPr>
          <w:sz w:val="28"/>
          <w:szCs w:val="28"/>
        </w:rPr>
      </w:pPr>
      <w:r w:rsidRPr="00753433">
        <w:rPr>
          <w:sz w:val="28"/>
          <w:szCs w:val="28"/>
        </w:rPr>
        <w:t>2.4.</w:t>
      </w:r>
      <w:r w:rsidR="001F11D0">
        <w:rPr>
          <w:sz w:val="28"/>
          <w:szCs w:val="28"/>
        </w:rPr>
        <w:t>3</w:t>
      </w:r>
      <w:r w:rsidRPr="00753433">
        <w:rPr>
          <w:sz w:val="28"/>
          <w:szCs w:val="28"/>
        </w:rPr>
        <w:t xml:space="preserve">. </w:t>
      </w:r>
      <w:proofErr w:type="gramStart"/>
      <w:r>
        <w:rPr>
          <w:sz w:val="28"/>
          <w:szCs w:val="28"/>
        </w:rPr>
        <w:t>Отдел в</w:t>
      </w:r>
      <w:r w:rsidRPr="009513BB">
        <w:rPr>
          <w:sz w:val="28"/>
          <w:szCs w:val="28"/>
        </w:rPr>
        <w:t xml:space="preserve"> срок не более чем пять рабочих дней со дня принятия </w:t>
      </w:r>
      <w:r>
        <w:rPr>
          <w:sz w:val="28"/>
          <w:szCs w:val="28"/>
        </w:rPr>
        <w:t>П</w:t>
      </w:r>
      <w:r w:rsidRPr="009513BB">
        <w:rPr>
          <w:sz w:val="28"/>
          <w:szCs w:val="28"/>
        </w:rPr>
        <w:t xml:space="preserve">остановления направляет в </w:t>
      </w:r>
      <w:r>
        <w:rPr>
          <w:sz w:val="28"/>
          <w:szCs w:val="28"/>
        </w:rPr>
        <w:t>м</w:t>
      </w:r>
      <w:r w:rsidRPr="006826AB">
        <w:rPr>
          <w:sz w:val="28"/>
          <w:szCs w:val="28"/>
        </w:rPr>
        <w:t>ежмуниципальны</w:t>
      </w:r>
      <w:r>
        <w:rPr>
          <w:sz w:val="28"/>
          <w:szCs w:val="28"/>
        </w:rPr>
        <w:t>й</w:t>
      </w:r>
      <w:r w:rsidRPr="006826AB">
        <w:rPr>
          <w:sz w:val="28"/>
          <w:szCs w:val="28"/>
        </w:rPr>
        <w:t xml:space="preserve"> отдел по г. Горячий </w:t>
      </w:r>
      <w:r>
        <w:rPr>
          <w:sz w:val="28"/>
          <w:szCs w:val="28"/>
        </w:rPr>
        <w:t>К</w:t>
      </w:r>
      <w:r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9513BB">
        <w:rPr>
          <w:sz w:val="28"/>
          <w:szCs w:val="28"/>
        </w:rPr>
        <w:t xml:space="preserve">, указанное </w:t>
      </w:r>
      <w:r>
        <w:rPr>
          <w:sz w:val="28"/>
          <w:szCs w:val="28"/>
        </w:rPr>
        <w:t>П</w:t>
      </w:r>
      <w:r w:rsidRPr="009513BB">
        <w:rPr>
          <w:sz w:val="28"/>
          <w:szCs w:val="28"/>
        </w:rPr>
        <w:t>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w:t>
      </w:r>
      <w:r w:rsidRPr="00753433">
        <w:rPr>
          <w:sz w:val="28"/>
          <w:szCs w:val="28"/>
        </w:rPr>
        <w:t xml:space="preserve"> к ней региональных систем межведомственного</w:t>
      </w:r>
      <w:proofErr w:type="gramEnd"/>
      <w:r w:rsidRPr="00753433">
        <w:rPr>
          <w:sz w:val="28"/>
          <w:szCs w:val="28"/>
        </w:rPr>
        <w:t xml:space="preserve"> электронного взаимодействия</w:t>
      </w:r>
      <w:r>
        <w:rPr>
          <w:sz w:val="28"/>
          <w:szCs w:val="28"/>
        </w:rPr>
        <w:t>.</w:t>
      </w:r>
      <w:r w:rsidRPr="000F6524">
        <w:rPr>
          <w:sz w:val="28"/>
          <w:szCs w:val="28"/>
        </w:rPr>
        <w:t xml:space="preserve"> </w:t>
      </w:r>
      <w:r>
        <w:rPr>
          <w:sz w:val="28"/>
          <w:szCs w:val="28"/>
        </w:rPr>
        <w:t xml:space="preserve">Сведения, содержащиеся в указанных </w:t>
      </w:r>
      <w:proofErr w:type="gramStart"/>
      <w:r>
        <w:rPr>
          <w:sz w:val="28"/>
          <w:szCs w:val="28"/>
        </w:rPr>
        <w:t>Постановлении</w:t>
      </w:r>
      <w:proofErr w:type="gramEnd"/>
      <w:r>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BB55AB" w:rsidRPr="00753433" w:rsidRDefault="00BB55AB" w:rsidP="00BB55AB">
      <w:pPr>
        <w:suppressAutoHyphens/>
        <w:autoSpaceDE w:val="0"/>
        <w:autoSpaceDN w:val="0"/>
        <w:adjustRightInd w:val="0"/>
        <w:ind w:firstLine="709"/>
        <w:jc w:val="both"/>
        <w:rPr>
          <w:sz w:val="28"/>
          <w:szCs w:val="28"/>
        </w:rPr>
      </w:pPr>
    </w:p>
    <w:p w:rsidR="00BB55AB" w:rsidRPr="008334E4" w:rsidRDefault="00BB55AB" w:rsidP="00844377">
      <w:pPr>
        <w:suppressAutoHyphens/>
        <w:autoSpaceDE w:val="0"/>
        <w:autoSpaceDN w:val="0"/>
        <w:adjustRightInd w:val="0"/>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BB55AB" w:rsidRDefault="00BB55AB" w:rsidP="00BB55AB">
      <w:pPr>
        <w:suppressAutoHyphens/>
        <w:autoSpaceDE w:val="0"/>
        <w:autoSpaceDN w:val="0"/>
        <w:adjustRightInd w:val="0"/>
        <w:ind w:firstLine="709"/>
        <w:jc w:val="both"/>
        <w:rPr>
          <w:sz w:val="28"/>
          <w:szCs w:val="28"/>
        </w:rPr>
      </w:pPr>
    </w:p>
    <w:p w:rsidR="00BB55AB" w:rsidRPr="00753433" w:rsidRDefault="00BB55AB" w:rsidP="00BB55AB">
      <w:pPr>
        <w:suppressAutoHyphens/>
        <w:autoSpaceDE w:val="0"/>
        <w:autoSpaceDN w:val="0"/>
        <w:adjustRightInd w:val="0"/>
        <w:ind w:firstLine="709"/>
        <w:jc w:val="both"/>
        <w:rPr>
          <w:sz w:val="28"/>
          <w:szCs w:val="28"/>
        </w:rPr>
      </w:pPr>
      <w:r w:rsidRPr="00753433">
        <w:rPr>
          <w:sz w:val="28"/>
          <w:szCs w:val="28"/>
        </w:rPr>
        <w:lastRenderedPageBreak/>
        <w:t xml:space="preserve">Предоставление </w:t>
      </w:r>
      <w:r>
        <w:rPr>
          <w:sz w:val="28"/>
          <w:szCs w:val="28"/>
        </w:rPr>
        <w:t>А</w:t>
      </w:r>
      <w:r w:rsidRPr="00753433">
        <w:rPr>
          <w:sz w:val="28"/>
          <w:szCs w:val="28"/>
        </w:rPr>
        <w:t>дминистрацией муниципальной услуги осуществляется в соответствии со следующими нормативными правовыми актами:</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 xml:space="preserve">Земельным кодексом Российской Федерации от 25 октября 2001 года </w:t>
      </w:r>
      <w:r>
        <w:rPr>
          <w:sz w:val="28"/>
          <w:szCs w:val="28"/>
        </w:rPr>
        <w:t xml:space="preserve">      </w:t>
      </w:r>
      <w:r w:rsidRPr="00753433">
        <w:rPr>
          <w:sz w:val="28"/>
          <w:szCs w:val="28"/>
        </w:rPr>
        <w:t>№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Федеральным законом от 6 апреля 2011 года № 63-ФЗ «Об электронной подписи» («Собрание законодательства РФ», 2011, № 15, ст. 2036; № 27,                      ст. 3880);</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BB55AB" w:rsidRPr="00753433" w:rsidRDefault="00BB55AB" w:rsidP="00BB55AB">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55AB" w:rsidRPr="00753433" w:rsidRDefault="00BB55AB" w:rsidP="00BB55AB">
      <w:pPr>
        <w:suppressAutoHyphens/>
        <w:autoSpaceDE w:val="0"/>
        <w:autoSpaceDN w:val="0"/>
        <w:adjustRightInd w:val="0"/>
        <w:ind w:firstLine="567"/>
        <w:jc w:val="both"/>
        <w:rPr>
          <w:sz w:val="28"/>
          <w:szCs w:val="28"/>
        </w:rPr>
      </w:pPr>
      <w:r w:rsidRPr="00753433">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53433">
        <w:rPr>
          <w:bCs/>
          <w:sz w:val="28"/>
          <w:szCs w:val="28"/>
        </w:rPr>
        <w:t xml:space="preserve">Собрание законодательства РФ», 7 мая 2012 года, № 19, </w:t>
      </w:r>
      <w:r>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2" w:history="1">
        <w:r w:rsidRPr="00753433">
          <w:rPr>
            <w:rStyle w:val="a5"/>
            <w:color w:val="auto"/>
            <w:sz w:val="28"/>
            <w:szCs w:val="28"/>
            <w:u w:val="none"/>
          </w:rPr>
          <w:t>www.pravo.gov.ru</w:t>
        </w:r>
      </w:hyperlink>
      <w:r w:rsidRPr="00753433">
        <w:rPr>
          <w:sz w:val="28"/>
          <w:szCs w:val="28"/>
        </w:rPr>
        <w:t>);</w:t>
      </w:r>
    </w:p>
    <w:p w:rsidR="00BB55AB" w:rsidRPr="00753433" w:rsidRDefault="00BB55AB" w:rsidP="00BB55AB">
      <w:pPr>
        <w:suppressAutoHyphens/>
        <w:ind w:firstLine="567"/>
        <w:jc w:val="both"/>
        <w:rPr>
          <w:sz w:val="28"/>
          <w:szCs w:val="28"/>
        </w:rPr>
      </w:pPr>
      <w:r w:rsidRPr="00753433">
        <w:rPr>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753433">
        <w:rPr>
          <w:sz w:val="28"/>
          <w:szCs w:val="28"/>
        </w:rPr>
        <w:lastRenderedPageBreak/>
        <w:t>услуг» («Российская газета», № 148, 02.07.2012, «Собрание законодательства РФ», 2 июля 2012, № 27, ст. 3744);</w:t>
      </w:r>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B55AB" w:rsidRPr="00753433" w:rsidRDefault="00BB55AB" w:rsidP="00BB55AB">
      <w:pPr>
        <w:suppressAutoHyphens/>
        <w:ind w:firstLine="567"/>
        <w:jc w:val="both"/>
        <w:rPr>
          <w:sz w:val="28"/>
          <w:szCs w:val="28"/>
        </w:rPr>
      </w:pPr>
      <w:proofErr w:type="gramStart"/>
      <w:r w:rsidRPr="00753433">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B55AB" w:rsidRPr="00753433" w:rsidRDefault="00BB55AB" w:rsidP="00BB55AB">
      <w:pPr>
        <w:suppressAutoHyphens/>
        <w:ind w:firstLine="567"/>
        <w:jc w:val="both"/>
        <w:rPr>
          <w:sz w:val="28"/>
          <w:szCs w:val="28"/>
        </w:rPr>
      </w:pPr>
      <w:proofErr w:type="gramStart"/>
      <w:r>
        <w:rPr>
          <w:sz w:val="28"/>
          <w:szCs w:val="28"/>
        </w:rPr>
        <w:t>П</w:t>
      </w:r>
      <w:r w:rsidRPr="00753433">
        <w:rPr>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753433">
        <w:rPr>
          <w:sz w:val="28"/>
          <w:szCs w:val="28"/>
        </w:rPr>
        <w:t xml:space="preserve"> </w:t>
      </w:r>
      <w:proofErr w:type="gramStart"/>
      <w:r w:rsidRPr="00753433">
        <w:rPr>
          <w:sz w:val="28"/>
          <w:szCs w:val="28"/>
        </w:rPr>
        <w:t>2012, № 52, ст. 7507);</w:t>
      </w:r>
      <w:proofErr w:type="gramEnd"/>
    </w:p>
    <w:p w:rsidR="00BB55AB" w:rsidRPr="00753433" w:rsidRDefault="00BB55AB" w:rsidP="00BB55AB">
      <w:pPr>
        <w:suppressAutoHyphens/>
        <w:autoSpaceDE w:val="0"/>
        <w:autoSpaceDN w:val="0"/>
        <w:adjustRightInd w:val="0"/>
        <w:ind w:firstLine="567"/>
        <w:jc w:val="both"/>
        <w:rPr>
          <w:sz w:val="28"/>
          <w:szCs w:val="28"/>
        </w:rPr>
      </w:pPr>
      <w:proofErr w:type="gramStart"/>
      <w:r>
        <w:rPr>
          <w:rStyle w:val="link"/>
          <w:sz w:val="28"/>
          <w:szCs w:val="28"/>
        </w:rPr>
        <w:t>П</w:t>
      </w:r>
      <w:r w:rsidRPr="00753433">
        <w:rPr>
          <w:rStyle w:val="link"/>
          <w:sz w:val="28"/>
          <w:szCs w:val="28"/>
        </w:rPr>
        <w:t>остановлением</w:t>
      </w:r>
      <w:r w:rsidRPr="0075343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03233" w:rsidRDefault="00E03233" w:rsidP="00BB55AB">
      <w:pPr>
        <w:widowControl w:val="0"/>
        <w:autoSpaceDE w:val="0"/>
        <w:autoSpaceDN w:val="0"/>
        <w:adjustRightInd w:val="0"/>
        <w:ind w:firstLine="567"/>
        <w:jc w:val="both"/>
        <w:rPr>
          <w:sz w:val="28"/>
          <w:szCs w:val="28"/>
        </w:rPr>
      </w:pPr>
      <w:r>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B55AB" w:rsidRDefault="00BB55AB" w:rsidP="00BB55AB">
      <w:pPr>
        <w:widowControl w:val="0"/>
        <w:autoSpaceDE w:val="0"/>
        <w:autoSpaceDN w:val="0"/>
        <w:adjustRightInd w:val="0"/>
        <w:ind w:firstLine="567"/>
        <w:jc w:val="both"/>
        <w:rPr>
          <w:sz w:val="28"/>
          <w:szCs w:val="28"/>
        </w:rPr>
      </w:pPr>
      <w:r>
        <w:rPr>
          <w:sz w:val="28"/>
          <w:szCs w:val="28"/>
        </w:rPr>
        <w:t>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опубликованным в газете «Мой Туапсе» от 21 апреля 2016 года № 8 (887);</w:t>
      </w:r>
      <w:r w:rsidRPr="000A4093">
        <w:rPr>
          <w:sz w:val="28"/>
          <w:szCs w:val="28"/>
        </w:rPr>
        <w:t xml:space="preserve"> </w:t>
      </w:r>
    </w:p>
    <w:p w:rsidR="00BB55AB" w:rsidRPr="0025568D" w:rsidRDefault="00BB55AB" w:rsidP="00BB55AB">
      <w:pPr>
        <w:widowControl w:val="0"/>
        <w:autoSpaceDE w:val="0"/>
        <w:autoSpaceDN w:val="0"/>
        <w:adjustRightInd w:val="0"/>
        <w:ind w:firstLine="567"/>
        <w:jc w:val="both"/>
        <w:rPr>
          <w:sz w:val="28"/>
          <w:szCs w:val="28"/>
        </w:rPr>
      </w:pPr>
      <w:r w:rsidRPr="000A4093">
        <w:rPr>
          <w:sz w:val="28"/>
          <w:szCs w:val="28"/>
        </w:rPr>
        <w:t>Настоящим</w:t>
      </w:r>
      <w:r>
        <w:rPr>
          <w:sz w:val="28"/>
          <w:szCs w:val="28"/>
        </w:rPr>
        <w:t xml:space="preserve"> Административным </w:t>
      </w:r>
      <w:r w:rsidRPr="000A4093">
        <w:rPr>
          <w:sz w:val="28"/>
          <w:szCs w:val="28"/>
        </w:rPr>
        <w:t>регламентом.</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BB55AB" w:rsidRDefault="009C3E7A" w:rsidP="00844377">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w:t>
      </w:r>
    </w:p>
    <w:p w:rsidR="009C3E7A" w:rsidRPr="00BB55AB" w:rsidRDefault="009C3E7A" w:rsidP="00844377">
      <w:pPr>
        <w:suppressAutoHyphens/>
        <w:autoSpaceDE w:val="0"/>
        <w:autoSpaceDN w:val="0"/>
        <w:adjustRightInd w:val="0"/>
        <w:jc w:val="center"/>
        <w:outlineLvl w:val="2"/>
        <w:rPr>
          <w:color w:val="000000"/>
          <w:sz w:val="28"/>
          <w:szCs w:val="28"/>
          <w:lang w:eastAsia="en-US"/>
        </w:rPr>
      </w:pPr>
      <w:r w:rsidRPr="00BB55AB">
        <w:rPr>
          <w:color w:val="000000"/>
          <w:sz w:val="28"/>
          <w:szCs w:val="28"/>
          <w:lang w:eastAsia="en-US"/>
        </w:rPr>
        <w:t>ПОРЯДОК ИХ ПРЕДСТАВЛЕНИЯ</w:t>
      </w:r>
    </w:p>
    <w:p w:rsidR="009C3E7A" w:rsidRDefault="009C3E7A" w:rsidP="009C3E7A">
      <w:pPr>
        <w:suppressAutoHyphens/>
        <w:autoSpaceDE w:val="0"/>
        <w:autoSpaceDN w:val="0"/>
        <w:adjustRightInd w:val="0"/>
        <w:ind w:firstLine="709"/>
        <w:jc w:val="both"/>
        <w:outlineLvl w:val="2"/>
        <w:rPr>
          <w:color w:val="000000"/>
          <w:sz w:val="28"/>
          <w:szCs w:val="28"/>
          <w:lang w:eastAsia="en-US"/>
        </w:rPr>
      </w:pPr>
    </w:p>
    <w:p w:rsidR="009C3E7A" w:rsidRPr="00FA0E3B" w:rsidRDefault="009C3E7A" w:rsidP="00AF25AB">
      <w:pPr>
        <w:suppressAutoHyphens/>
        <w:ind w:firstLine="567"/>
        <w:jc w:val="both"/>
        <w:rPr>
          <w:color w:val="000000"/>
          <w:sz w:val="28"/>
          <w:szCs w:val="28"/>
        </w:rPr>
      </w:pPr>
      <w:r w:rsidRPr="00FA0E3B">
        <w:rPr>
          <w:color w:val="000000"/>
          <w:sz w:val="28"/>
          <w:szCs w:val="28"/>
        </w:rPr>
        <w:t>Для получения муниципальной услуги заявителем представляются следующие документы:</w:t>
      </w:r>
    </w:p>
    <w:p w:rsidR="00BB55AB" w:rsidRPr="00753433" w:rsidRDefault="00BB55AB" w:rsidP="00BB55AB">
      <w:pPr>
        <w:suppressAutoHyphens/>
        <w:ind w:firstLine="567"/>
        <w:jc w:val="both"/>
        <w:rPr>
          <w:sz w:val="28"/>
          <w:szCs w:val="28"/>
        </w:rPr>
      </w:pPr>
      <w:r w:rsidRPr="00753433">
        <w:rPr>
          <w:sz w:val="28"/>
          <w:szCs w:val="28"/>
        </w:rPr>
        <w:t xml:space="preserve">1) заявление по форме согласно </w:t>
      </w:r>
      <w:hyperlink w:anchor="sub_1100" w:history="1">
        <w:r w:rsidRPr="00753433">
          <w:rPr>
            <w:rStyle w:val="ad"/>
            <w:sz w:val="28"/>
            <w:szCs w:val="28"/>
          </w:rPr>
          <w:t>приложени</w:t>
        </w:r>
        <w:r>
          <w:rPr>
            <w:rStyle w:val="ad"/>
            <w:sz w:val="28"/>
            <w:szCs w:val="28"/>
          </w:rPr>
          <w:t>ю</w:t>
        </w:r>
        <w:r w:rsidRPr="00753433">
          <w:rPr>
            <w:rStyle w:val="ad"/>
            <w:sz w:val="28"/>
            <w:szCs w:val="28"/>
          </w:rPr>
          <w:t xml:space="preserve"> №</w:t>
        </w:r>
      </w:hyperlink>
      <w:r w:rsidRPr="00753433">
        <w:rPr>
          <w:sz w:val="28"/>
          <w:szCs w:val="28"/>
        </w:rPr>
        <w:t xml:space="preserve"> 1</w:t>
      </w:r>
      <w:r w:rsidR="00710E62" w:rsidRPr="00710E62">
        <w:rPr>
          <w:sz w:val="28"/>
          <w:szCs w:val="28"/>
        </w:rPr>
        <w:t xml:space="preserve"> </w:t>
      </w:r>
      <w:r w:rsidR="00710E62" w:rsidRPr="00753433">
        <w:rPr>
          <w:sz w:val="28"/>
          <w:szCs w:val="28"/>
        </w:rPr>
        <w:t xml:space="preserve">к </w:t>
      </w:r>
      <w:r w:rsidR="00710E62">
        <w:rPr>
          <w:sz w:val="28"/>
          <w:szCs w:val="28"/>
        </w:rPr>
        <w:t>Административному регламенту</w:t>
      </w:r>
      <w:r>
        <w:rPr>
          <w:sz w:val="28"/>
          <w:szCs w:val="28"/>
        </w:rPr>
        <w:t>, заполненное по образцу согласно приложению № 2</w:t>
      </w:r>
      <w:r w:rsidRPr="00753433">
        <w:rPr>
          <w:sz w:val="28"/>
          <w:szCs w:val="28"/>
        </w:rPr>
        <w:t xml:space="preserve"> к </w:t>
      </w:r>
      <w:r>
        <w:rPr>
          <w:sz w:val="28"/>
          <w:szCs w:val="28"/>
        </w:rPr>
        <w:t>Административному регламенту.</w:t>
      </w:r>
    </w:p>
    <w:p w:rsidR="00BB55AB" w:rsidRPr="00753433" w:rsidRDefault="00BB55AB" w:rsidP="00BB55AB">
      <w:pPr>
        <w:suppressAutoHyphens/>
        <w:autoSpaceDE w:val="0"/>
        <w:autoSpaceDN w:val="0"/>
        <w:adjustRightInd w:val="0"/>
        <w:ind w:firstLine="567"/>
        <w:jc w:val="both"/>
        <w:rPr>
          <w:sz w:val="28"/>
          <w:szCs w:val="28"/>
        </w:rPr>
      </w:pPr>
      <w:r>
        <w:rPr>
          <w:sz w:val="28"/>
          <w:szCs w:val="28"/>
        </w:rPr>
        <w:t xml:space="preserve">2)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BB55AB" w:rsidRPr="004166B7" w:rsidRDefault="00BB55AB" w:rsidP="00BB55AB">
      <w:pPr>
        <w:suppressAutoHyphens/>
        <w:autoSpaceDE w:val="0"/>
        <w:autoSpaceDN w:val="0"/>
        <w:adjustRightInd w:val="0"/>
        <w:ind w:firstLine="567"/>
        <w:jc w:val="both"/>
        <w:rPr>
          <w:sz w:val="28"/>
          <w:szCs w:val="28"/>
        </w:rPr>
      </w:pPr>
      <w:r>
        <w:rPr>
          <w:sz w:val="28"/>
          <w:szCs w:val="28"/>
        </w:rPr>
        <w:t xml:space="preserve">3) копия </w:t>
      </w:r>
      <w:r w:rsidRPr="00753433">
        <w:rPr>
          <w:sz w:val="28"/>
          <w:szCs w:val="28"/>
        </w:rPr>
        <w:t>документ</w:t>
      </w:r>
      <w:r>
        <w:rPr>
          <w:sz w:val="28"/>
          <w:szCs w:val="28"/>
        </w:rPr>
        <w:t>а</w:t>
      </w:r>
      <w:r w:rsidRPr="00753433">
        <w:rPr>
          <w:sz w:val="28"/>
          <w:szCs w:val="28"/>
        </w:rPr>
        <w:t>, удостоверяющ</w:t>
      </w:r>
      <w:r>
        <w:rPr>
          <w:sz w:val="28"/>
          <w:szCs w:val="28"/>
        </w:rPr>
        <w:t>его</w:t>
      </w:r>
      <w:r w:rsidRPr="00753433">
        <w:rPr>
          <w:sz w:val="28"/>
          <w:szCs w:val="28"/>
        </w:rPr>
        <w:t xml:space="preserve"> права (полномочия) представителя, если с заявлением обращается представитель заявителя (заявителей) (</w:t>
      </w:r>
      <w:r w:rsidRPr="004166B7">
        <w:rPr>
          <w:sz w:val="28"/>
          <w:szCs w:val="28"/>
        </w:rPr>
        <w:t>подлинник для ознакомления);</w:t>
      </w:r>
    </w:p>
    <w:p w:rsidR="00BB55AB" w:rsidRPr="00753433" w:rsidRDefault="00BB55AB" w:rsidP="00BB55AB">
      <w:pPr>
        <w:autoSpaceDE w:val="0"/>
        <w:autoSpaceDN w:val="0"/>
        <w:adjustRightInd w:val="0"/>
        <w:ind w:firstLine="540"/>
        <w:jc w:val="both"/>
        <w:rPr>
          <w:sz w:val="28"/>
          <w:szCs w:val="28"/>
        </w:rPr>
      </w:pPr>
      <w:r w:rsidRPr="004166B7">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C6033">
        <w:rPr>
          <w:sz w:val="28"/>
          <w:szCs w:val="28"/>
        </w:rPr>
        <w:t>;</w:t>
      </w:r>
    </w:p>
    <w:tbl>
      <w:tblPr>
        <w:tblW w:w="0" w:type="auto"/>
        <w:tblInd w:w="62" w:type="dxa"/>
        <w:tblLayout w:type="fixed"/>
        <w:tblCellMar>
          <w:top w:w="102" w:type="dxa"/>
          <w:left w:w="62" w:type="dxa"/>
          <w:bottom w:w="102" w:type="dxa"/>
          <w:right w:w="62" w:type="dxa"/>
        </w:tblCellMar>
        <w:tblLook w:val="0000"/>
      </w:tblPr>
      <w:tblGrid>
        <w:gridCol w:w="9639"/>
      </w:tblGrid>
      <w:tr w:rsidR="00710E62" w:rsidTr="00710E62">
        <w:tc>
          <w:tcPr>
            <w:tcW w:w="9639" w:type="dxa"/>
          </w:tcPr>
          <w:p w:rsidR="00710E62" w:rsidRDefault="00FC6033" w:rsidP="00710E62">
            <w:pPr>
              <w:autoSpaceDE w:val="0"/>
              <w:autoSpaceDN w:val="0"/>
              <w:adjustRightInd w:val="0"/>
              <w:ind w:firstLine="505"/>
              <w:jc w:val="both"/>
              <w:rPr>
                <w:sz w:val="28"/>
                <w:szCs w:val="28"/>
              </w:rPr>
            </w:pPr>
            <w:r>
              <w:rPr>
                <w:sz w:val="28"/>
                <w:szCs w:val="28"/>
              </w:rPr>
              <w:t xml:space="preserve">5) </w:t>
            </w:r>
            <w:r w:rsidR="00710E62" w:rsidRPr="00C74577">
              <w:rPr>
                <w:sz w:val="28"/>
                <w:szCs w:val="28"/>
              </w:rPr>
              <w:t xml:space="preserve">документ, удостоверяющий (устанавливающий) права заявителя на </w:t>
            </w:r>
            <w:r w:rsidR="00710E62">
              <w:rPr>
                <w:sz w:val="28"/>
                <w:szCs w:val="28"/>
              </w:rPr>
              <w:t xml:space="preserve">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710E62" w:rsidRPr="00C74577">
              <w:rPr>
                <w:sz w:val="28"/>
                <w:szCs w:val="28"/>
              </w:rPr>
              <w:t xml:space="preserve">; </w:t>
            </w:r>
          </w:p>
          <w:p w:rsidR="0068293B" w:rsidRPr="00753433" w:rsidRDefault="00710E62" w:rsidP="0068293B">
            <w:pPr>
              <w:suppressAutoHyphens/>
              <w:ind w:firstLine="567"/>
              <w:jc w:val="both"/>
              <w:rPr>
                <w:sz w:val="28"/>
                <w:szCs w:val="28"/>
              </w:rPr>
            </w:pPr>
            <w:r>
              <w:rPr>
                <w:sz w:val="28"/>
                <w:szCs w:val="28"/>
              </w:rPr>
              <w:t xml:space="preserve"> </w:t>
            </w:r>
            <w:proofErr w:type="gramStart"/>
            <w:r>
              <w:rPr>
                <w:sz w:val="28"/>
                <w:szCs w:val="28"/>
              </w:rPr>
              <w:t>6</w:t>
            </w:r>
            <w:r w:rsidRPr="00C74577">
              <w:rPr>
                <w:sz w:val="28"/>
                <w:szCs w:val="28"/>
              </w:rPr>
              <w:t xml:space="preserve">) </w:t>
            </w:r>
            <w:r>
              <w:rPr>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68293B">
              <w:rPr>
                <w:sz w:val="28"/>
                <w:szCs w:val="28"/>
              </w:rPr>
              <w:t>,</w:t>
            </w:r>
            <w:r w:rsidR="0068293B" w:rsidRPr="00753433">
              <w:rPr>
                <w:sz w:val="28"/>
                <w:szCs w:val="28"/>
              </w:rPr>
              <w:t xml:space="preserve"> по форме согласно </w:t>
            </w:r>
            <w:hyperlink w:anchor="sub_1100" w:history="1">
              <w:r w:rsidR="0068293B" w:rsidRPr="00753433">
                <w:rPr>
                  <w:rStyle w:val="ad"/>
                  <w:sz w:val="28"/>
                  <w:szCs w:val="28"/>
                </w:rPr>
                <w:t>приложени</w:t>
              </w:r>
              <w:r w:rsidR="0068293B">
                <w:rPr>
                  <w:rStyle w:val="ad"/>
                  <w:sz w:val="28"/>
                  <w:szCs w:val="28"/>
                </w:rPr>
                <w:t>ю</w:t>
              </w:r>
              <w:r w:rsidR="0068293B" w:rsidRPr="00753433">
                <w:rPr>
                  <w:rStyle w:val="ad"/>
                  <w:sz w:val="28"/>
                  <w:szCs w:val="28"/>
                </w:rPr>
                <w:t xml:space="preserve"> №</w:t>
              </w:r>
            </w:hyperlink>
            <w:r w:rsidR="0068293B" w:rsidRPr="00753433">
              <w:rPr>
                <w:sz w:val="28"/>
                <w:szCs w:val="28"/>
              </w:rPr>
              <w:t xml:space="preserve"> </w:t>
            </w:r>
            <w:r w:rsidR="0068293B">
              <w:rPr>
                <w:sz w:val="28"/>
                <w:szCs w:val="28"/>
              </w:rPr>
              <w:t>3</w:t>
            </w:r>
            <w:r w:rsidR="0068293B" w:rsidRPr="00710E62">
              <w:rPr>
                <w:sz w:val="28"/>
                <w:szCs w:val="28"/>
              </w:rPr>
              <w:t xml:space="preserve"> </w:t>
            </w:r>
            <w:r w:rsidR="0068293B" w:rsidRPr="00753433">
              <w:rPr>
                <w:sz w:val="28"/>
                <w:szCs w:val="28"/>
              </w:rPr>
              <w:t xml:space="preserve">к </w:t>
            </w:r>
            <w:r w:rsidR="0068293B">
              <w:rPr>
                <w:sz w:val="28"/>
                <w:szCs w:val="28"/>
              </w:rPr>
              <w:t>Административному регламенту, заполненное по образцу согласно приложению № 4</w:t>
            </w:r>
            <w:r w:rsidR="0068293B" w:rsidRPr="00753433">
              <w:rPr>
                <w:sz w:val="28"/>
                <w:szCs w:val="28"/>
              </w:rPr>
              <w:t xml:space="preserve"> к </w:t>
            </w:r>
            <w:r w:rsidR="0068293B">
              <w:rPr>
                <w:sz w:val="28"/>
                <w:szCs w:val="28"/>
              </w:rPr>
              <w:t>Административному регламенту.</w:t>
            </w:r>
            <w:proofErr w:type="gramEnd"/>
          </w:p>
          <w:p w:rsidR="00710E62" w:rsidRDefault="00710E62" w:rsidP="00710E62">
            <w:pPr>
              <w:autoSpaceDE w:val="0"/>
              <w:autoSpaceDN w:val="0"/>
              <w:adjustRightInd w:val="0"/>
              <w:ind w:firstLine="505"/>
              <w:jc w:val="both"/>
            </w:pPr>
            <w:r>
              <w:rPr>
                <w:sz w:val="28"/>
                <w:szCs w:val="28"/>
              </w:rPr>
              <w:t>.</w:t>
            </w:r>
          </w:p>
        </w:tc>
      </w:tr>
    </w:tbl>
    <w:p w:rsidR="00EB4BCB" w:rsidRDefault="00EB4BCB" w:rsidP="00EB4BCB">
      <w:pPr>
        <w:autoSpaceDE w:val="0"/>
        <w:autoSpaceDN w:val="0"/>
        <w:adjustRightInd w:val="0"/>
        <w:ind w:firstLine="540"/>
        <w:jc w:val="both"/>
        <w:rPr>
          <w:sz w:val="28"/>
          <w:szCs w:val="28"/>
        </w:rPr>
      </w:pPr>
    </w:p>
    <w:p w:rsidR="009C3E7A" w:rsidRPr="00EB4BCB" w:rsidRDefault="009C3E7A" w:rsidP="00844377">
      <w:pPr>
        <w:suppressAutoHyphens/>
        <w:autoSpaceDE w:val="0"/>
        <w:autoSpaceDN w:val="0"/>
        <w:adjustRightInd w:val="0"/>
        <w:jc w:val="center"/>
        <w:outlineLvl w:val="2"/>
        <w:rPr>
          <w:color w:val="000000"/>
          <w:sz w:val="28"/>
          <w:szCs w:val="28"/>
        </w:rPr>
      </w:pPr>
      <w:r w:rsidRPr="00EB4BCB">
        <w:rPr>
          <w:color w:val="000000"/>
          <w:sz w:val="28"/>
          <w:szCs w:val="28"/>
        </w:rPr>
        <w:t xml:space="preserve">Подраздел 2.7. </w:t>
      </w:r>
      <w:proofErr w:type="gramStart"/>
      <w:r w:rsidRPr="00EB4BCB">
        <w:rPr>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C3E7A" w:rsidRDefault="009C3E7A" w:rsidP="009C3E7A">
      <w:pPr>
        <w:suppressAutoHyphens/>
        <w:autoSpaceDE w:val="0"/>
        <w:autoSpaceDN w:val="0"/>
        <w:adjustRightInd w:val="0"/>
        <w:ind w:firstLine="720"/>
        <w:jc w:val="both"/>
        <w:outlineLvl w:val="2"/>
        <w:rPr>
          <w:color w:val="000000"/>
          <w:sz w:val="28"/>
          <w:szCs w:val="28"/>
        </w:rPr>
      </w:pPr>
    </w:p>
    <w:p w:rsidR="009C3E7A" w:rsidRPr="00FA0E3B" w:rsidRDefault="009C3E7A" w:rsidP="00EB4BCB">
      <w:pPr>
        <w:suppressAutoHyphens/>
        <w:autoSpaceDE w:val="0"/>
        <w:autoSpaceDN w:val="0"/>
        <w:adjustRightInd w:val="0"/>
        <w:ind w:firstLine="567"/>
        <w:jc w:val="both"/>
        <w:outlineLvl w:val="2"/>
        <w:rPr>
          <w:color w:val="000000"/>
        </w:rPr>
      </w:pPr>
      <w:r w:rsidRPr="00FA0E3B">
        <w:rPr>
          <w:color w:val="000000"/>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w:t>
      </w:r>
      <w:r w:rsidRPr="00FA0E3B">
        <w:rPr>
          <w:color w:val="000000"/>
          <w:sz w:val="28"/>
          <w:szCs w:val="28"/>
        </w:rPr>
        <w:lastRenderedPageBreak/>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3E7A" w:rsidRPr="00FA0E3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C5676C" w:rsidRDefault="00C5676C" w:rsidP="00C5676C">
      <w:pPr>
        <w:autoSpaceDE w:val="0"/>
        <w:autoSpaceDN w:val="0"/>
        <w:adjustRightInd w:val="0"/>
        <w:ind w:firstLine="540"/>
        <w:jc w:val="both"/>
        <w:rPr>
          <w:sz w:val="28"/>
          <w:szCs w:val="28"/>
        </w:rPr>
      </w:pPr>
      <w:r w:rsidRPr="00FA0E3B">
        <w:rPr>
          <w:color w:val="000000"/>
          <w:sz w:val="28"/>
          <w:szCs w:val="28"/>
        </w:rPr>
        <w:t>выписка из Единого госу</w:t>
      </w:r>
      <w:r>
        <w:rPr>
          <w:color w:val="000000"/>
          <w:sz w:val="28"/>
          <w:szCs w:val="28"/>
        </w:rPr>
        <w:t xml:space="preserve">дарственного реестра недвижимости </w:t>
      </w:r>
      <w:r w:rsidRPr="00FA0E3B">
        <w:rPr>
          <w:color w:val="000000"/>
          <w:sz w:val="28"/>
          <w:szCs w:val="28"/>
        </w:rPr>
        <w:t xml:space="preserve"> </w:t>
      </w:r>
      <w:r>
        <w:rPr>
          <w:color w:val="000000"/>
          <w:sz w:val="28"/>
          <w:szCs w:val="28"/>
        </w:rPr>
        <w:t>(далее – ЕГРН</w:t>
      </w:r>
      <w:r w:rsidRPr="00FA0E3B">
        <w:rPr>
          <w:color w:val="000000"/>
          <w:sz w:val="28"/>
          <w:szCs w:val="28"/>
        </w:rPr>
        <w:t xml:space="preserve">) </w:t>
      </w:r>
      <w:r>
        <w:rPr>
          <w:sz w:val="28"/>
          <w:szCs w:val="28"/>
        </w:rPr>
        <w:t>о зарегистрированных правах на земельный участок, а также на расположенные в границах такого земельного участка объекты (в случае если на земельном участке расположены объекты капитального строительства);</w:t>
      </w:r>
    </w:p>
    <w:p w:rsidR="00EB4BCB" w:rsidRDefault="009C3E7A" w:rsidP="00EB4BCB">
      <w:pPr>
        <w:suppressAutoHyphens/>
        <w:autoSpaceDE w:val="0"/>
        <w:autoSpaceDN w:val="0"/>
        <w:adjustRightInd w:val="0"/>
        <w:ind w:firstLine="567"/>
        <w:jc w:val="both"/>
        <w:rPr>
          <w:color w:val="000000"/>
          <w:sz w:val="28"/>
          <w:szCs w:val="28"/>
        </w:rPr>
      </w:pPr>
      <w:r w:rsidRPr="00FA0E3B">
        <w:rPr>
          <w:color w:val="000000"/>
          <w:sz w:val="28"/>
          <w:szCs w:val="28"/>
        </w:rPr>
        <w:t>договор аренды земельного участка</w:t>
      </w:r>
      <w:r w:rsidR="00EB4BCB">
        <w:rPr>
          <w:color w:val="000000"/>
          <w:sz w:val="28"/>
          <w:szCs w:val="28"/>
        </w:rPr>
        <w:t>.</w:t>
      </w:r>
    </w:p>
    <w:p w:rsidR="009C3E7A" w:rsidRDefault="009C3E7A" w:rsidP="009C3E7A">
      <w:pPr>
        <w:suppressAutoHyphens/>
        <w:autoSpaceDE w:val="0"/>
        <w:autoSpaceDN w:val="0"/>
        <w:adjustRightInd w:val="0"/>
        <w:ind w:firstLine="851"/>
        <w:jc w:val="both"/>
        <w:rPr>
          <w:color w:val="000000"/>
          <w:sz w:val="28"/>
          <w:szCs w:val="28"/>
        </w:rPr>
      </w:pPr>
      <w:r w:rsidRPr="00FA0E3B">
        <w:rPr>
          <w:color w:val="000000"/>
          <w:sz w:val="28"/>
          <w:szCs w:val="28"/>
        </w:rPr>
        <w:t xml:space="preserve"> </w:t>
      </w:r>
    </w:p>
    <w:p w:rsidR="00EB4BCB" w:rsidRPr="00062921" w:rsidRDefault="00EB4BCB" w:rsidP="00844377">
      <w:pPr>
        <w:suppressAutoHyphens/>
        <w:autoSpaceDE w:val="0"/>
        <w:autoSpaceDN w:val="0"/>
        <w:adjustRightInd w:val="0"/>
        <w:jc w:val="center"/>
        <w:rPr>
          <w:color w:val="000000"/>
          <w:sz w:val="28"/>
          <w:szCs w:val="28"/>
        </w:rPr>
      </w:pPr>
      <w:r w:rsidRPr="00062921">
        <w:rPr>
          <w:color w:val="000000"/>
          <w:sz w:val="28"/>
          <w:szCs w:val="28"/>
        </w:rPr>
        <w:t>Подраздел 2.8. УКАЗАНИЕ НА ЗАПРЕТ ТРЕБОВАТЬ ОТ ЗАЯВИТЕЛЯ</w:t>
      </w:r>
    </w:p>
    <w:p w:rsidR="00EB4BCB" w:rsidRDefault="00EB4BCB" w:rsidP="00EB4BCB">
      <w:pPr>
        <w:suppressAutoHyphens/>
        <w:autoSpaceDE w:val="0"/>
        <w:autoSpaceDN w:val="0"/>
        <w:adjustRightInd w:val="0"/>
        <w:ind w:firstLine="709"/>
        <w:rPr>
          <w:color w:val="000000"/>
          <w:sz w:val="28"/>
          <w:szCs w:val="28"/>
        </w:rPr>
      </w:pP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BCB" w:rsidRDefault="00EB4BCB" w:rsidP="00EB4BCB">
      <w:pPr>
        <w:suppressAutoHyphens/>
        <w:autoSpaceDE w:val="0"/>
        <w:autoSpaceDN w:val="0"/>
        <w:adjustRightInd w:val="0"/>
        <w:ind w:firstLine="709"/>
        <w:jc w:val="both"/>
        <w:rPr>
          <w:color w:val="000000"/>
          <w:sz w:val="28"/>
          <w:szCs w:val="28"/>
        </w:rPr>
      </w:pPr>
      <w:r w:rsidRPr="00FA0E3B">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BCB" w:rsidRDefault="00EB4BCB" w:rsidP="00EB4BCB">
      <w:pPr>
        <w:suppressAutoHyphens/>
        <w:autoSpaceDE w:val="0"/>
        <w:autoSpaceDN w:val="0"/>
        <w:adjustRightInd w:val="0"/>
        <w:ind w:firstLine="709"/>
        <w:jc w:val="both"/>
        <w:rPr>
          <w:color w:val="000000"/>
          <w:sz w:val="28"/>
          <w:szCs w:val="28"/>
        </w:rPr>
      </w:pPr>
    </w:p>
    <w:p w:rsidR="00EB4BCB" w:rsidRDefault="00EB4BCB" w:rsidP="00844377">
      <w:pPr>
        <w:suppressAutoHyphens/>
        <w:autoSpaceDE w:val="0"/>
        <w:autoSpaceDN w:val="0"/>
        <w:adjustRightInd w:val="0"/>
        <w:jc w:val="center"/>
        <w:outlineLvl w:val="2"/>
        <w:rPr>
          <w:color w:val="000000"/>
          <w:sz w:val="28"/>
          <w:szCs w:val="28"/>
        </w:rPr>
      </w:pPr>
      <w:r w:rsidRPr="00B75B00">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B4BCB" w:rsidRPr="00B75B00" w:rsidRDefault="00EB4BCB" w:rsidP="00844377">
      <w:pPr>
        <w:suppressAutoHyphens/>
        <w:autoSpaceDE w:val="0"/>
        <w:autoSpaceDN w:val="0"/>
        <w:adjustRightInd w:val="0"/>
        <w:jc w:val="center"/>
        <w:outlineLvl w:val="2"/>
        <w:rPr>
          <w:color w:val="000000"/>
          <w:sz w:val="28"/>
          <w:szCs w:val="28"/>
        </w:rPr>
      </w:pP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2.9.1. Основанием для отказа в приеме документов, необходимых для предоставления муниципальной услуги, является:</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не в полном объеме документов, указанных в п</w:t>
      </w:r>
      <w:r>
        <w:rPr>
          <w:color w:val="000000"/>
          <w:sz w:val="28"/>
          <w:szCs w:val="28"/>
        </w:rPr>
        <w:t>одразделе</w:t>
      </w:r>
      <w:r w:rsidRPr="00FA0E3B">
        <w:rPr>
          <w:color w:val="000000"/>
          <w:sz w:val="28"/>
          <w:szCs w:val="28"/>
        </w:rPr>
        <w:t xml:space="preserve"> 2.6. </w:t>
      </w:r>
      <w:r>
        <w:rPr>
          <w:color w:val="000000"/>
          <w:sz w:val="28"/>
          <w:szCs w:val="28"/>
        </w:rPr>
        <w:t>Административного р</w:t>
      </w:r>
      <w:r w:rsidRPr="00FA0E3B">
        <w:rPr>
          <w:color w:val="000000"/>
          <w:sz w:val="28"/>
          <w:szCs w:val="28"/>
        </w:rPr>
        <w:t>егламента;</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 xml:space="preserve">несоблюдение установленных законом условий признания действительности электронной подписи. </w:t>
      </w:r>
    </w:p>
    <w:p w:rsidR="00EB4BCB" w:rsidRPr="0025568D" w:rsidRDefault="00EB4BCB" w:rsidP="00EB4BCB">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 заявителя информ</w:t>
      </w:r>
      <w:r>
        <w:rPr>
          <w:sz w:val="28"/>
          <w:szCs w:val="28"/>
        </w:rPr>
        <w:t>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4BCB" w:rsidRPr="0025568D" w:rsidRDefault="00EB4BCB" w:rsidP="00EB4BCB">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w:t>
      </w:r>
      <w:r>
        <w:rPr>
          <w:sz w:val="28"/>
          <w:szCs w:val="28"/>
        </w:rPr>
        <w:t xml:space="preserve">ию заявителя </w:t>
      </w:r>
      <w:r>
        <w:rPr>
          <w:sz w:val="28"/>
          <w:szCs w:val="28"/>
        </w:rPr>
        <w:lastRenderedPageBreak/>
        <w:t>подписывается специалистом</w:t>
      </w:r>
      <w:r w:rsidRPr="0025568D">
        <w:rPr>
          <w:sz w:val="28"/>
          <w:szCs w:val="28"/>
        </w:rPr>
        <w:t xml:space="preserve"> МФЦ, </w:t>
      </w:r>
      <w:r>
        <w:rPr>
          <w:sz w:val="28"/>
          <w:szCs w:val="28"/>
        </w:rPr>
        <w:t>д</w:t>
      </w:r>
      <w:r w:rsidRPr="0025568D">
        <w:rPr>
          <w:sz w:val="28"/>
          <w:szCs w:val="28"/>
        </w:rPr>
        <w:t xml:space="preserve">олжностным лицом </w:t>
      </w:r>
      <w:r>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Не может быть отказано заявителю в приеме дополнительных документов при наличии намерения их сдать.</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BCB" w:rsidRPr="00FA0E3B" w:rsidRDefault="00EB4BCB" w:rsidP="00EB4BCB">
      <w:pPr>
        <w:suppressAutoHyphens/>
        <w:autoSpaceDE w:val="0"/>
        <w:autoSpaceDN w:val="0"/>
        <w:adjustRightInd w:val="0"/>
        <w:ind w:firstLine="567"/>
        <w:jc w:val="both"/>
        <w:rPr>
          <w:color w:val="000000"/>
          <w:sz w:val="28"/>
          <w:szCs w:val="28"/>
        </w:rPr>
      </w:pPr>
      <w:r w:rsidRPr="00FA0E3B">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BCB" w:rsidRDefault="00EB4BCB" w:rsidP="00EB4BCB">
      <w:pPr>
        <w:suppressAutoHyphens/>
        <w:autoSpaceDE w:val="0"/>
        <w:autoSpaceDN w:val="0"/>
        <w:adjustRightInd w:val="0"/>
        <w:ind w:firstLine="709"/>
        <w:jc w:val="both"/>
        <w:rPr>
          <w:color w:val="000000"/>
          <w:sz w:val="28"/>
          <w:szCs w:val="28"/>
        </w:rPr>
      </w:pPr>
    </w:p>
    <w:p w:rsidR="00EB4BCB" w:rsidRPr="00B75B00" w:rsidRDefault="00EB4BCB" w:rsidP="00844377">
      <w:pPr>
        <w:suppressAutoHyphens/>
        <w:autoSpaceDE w:val="0"/>
        <w:autoSpaceDN w:val="0"/>
        <w:adjustRightInd w:val="0"/>
        <w:jc w:val="center"/>
        <w:rPr>
          <w:color w:val="000000"/>
          <w:sz w:val="28"/>
          <w:szCs w:val="28"/>
        </w:rPr>
      </w:pPr>
      <w:r w:rsidRPr="00B75B00">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C3E7A" w:rsidRDefault="009C3E7A" w:rsidP="009C3E7A">
      <w:pPr>
        <w:suppressAutoHyphens/>
        <w:autoSpaceDE w:val="0"/>
        <w:autoSpaceDN w:val="0"/>
        <w:adjustRightInd w:val="0"/>
        <w:ind w:firstLine="709"/>
        <w:jc w:val="both"/>
        <w:rPr>
          <w:sz w:val="28"/>
          <w:szCs w:val="28"/>
        </w:rPr>
      </w:pPr>
    </w:p>
    <w:p w:rsidR="009C3E7A" w:rsidRPr="00FA0E3B" w:rsidRDefault="009C3E7A" w:rsidP="009C3E7A">
      <w:pPr>
        <w:suppressAutoHyphens/>
        <w:autoSpaceDE w:val="0"/>
        <w:autoSpaceDN w:val="0"/>
        <w:adjustRightInd w:val="0"/>
        <w:ind w:firstLine="709"/>
        <w:jc w:val="both"/>
        <w:rPr>
          <w:color w:val="000000"/>
          <w:sz w:val="28"/>
          <w:szCs w:val="28"/>
        </w:rPr>
      </w:pPr>
      <w:r w:rsidRPr="00FA0E3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C3E7A" w:rsidRDefault="009C3E7A" w:rsidP="009C3E7A">
      <w:pPr>
        <w:pStyle w:val="21"/>
        <w:ind w:firstLine="709"/>
      </w:pPr>
      <w:r w:rsidRPr="00FA0E3B">
        <w:rPr>
          <w:szCs w:val="28"/>
        </w:rPr>
        <w:t xml:space="preserve">2.10.2. Основанием для отказа в </w:t>
      </w:r>
      <w:r w:rsidRPr="00FA0E3B">
        <w:t>предоставлении муниципальной услуги являются:</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FA0E3B">
        <w:rPr>
          <w:color w:val="000000"/>
          <w:sz w:val="28"/>
          <w:szCs w:val="28"/>
        </w:rPr>
        <w:t>под</w:t>
      </w:r>
      <w:proofErr w:type="gramEnd"/>
      <w:r w:rsidR="001868F3" w:rsidRPr="001868F3">
        <w:fldChar w:fldCharType="begin"/>
      </w:r>
      <w:r w:rsidR="00270CF5">
        <w:instrText xml:space="preserve"> HYPERLINK \l "P62" </w:instrText>
      </w:r>
      <w:r w:rsidR="001868F3" w:rsidRPr="001868F3">
        <w:fldChar w:fldCharType="separate"/>
      </w:r>
      <w:r w:rsidRPr="00FA0E3B">
        <w:rPr>
          <w:color w:val="000000"/>
          <w:sz w:val="28"/>
          <w:szCs w:val="28"/>
        </w:rPr>
        <w:t xml:space="preserve">пункте 1.3.1                           подраздела 1.3 </w:t>
      </w:r>
      <w:r>
        <w:rPr>
          <w:color w:val="000000"/>
          <w:sz w:val="28"/>
          <w:szCs w:val="28"/>
        </w:rPr>
        <w:t>Административного р</w:t>
      </w:r>
      <w:r w:rsidRPr="00FA0E3B">
        <w:rPr>
          <w:color w:val="000000"/>
          <w:sz w:val="28"/>
          <w:szCs w:val="28"/>
        </w:rPr>
        <w:t>егламента</w:t>
      </w:r>
      <w:r w:rsidR="001868F3">
        <w:rPr>
          <w:color w:val="000000"/>
          <w:sz w:val="28"/>
          <w:szCs w:val="28"/>
        </w:rPr>
        <w:fldChar w:fldCharType="end"/>
      </w:r>
      <w:r w:rsidRPr="00FA0E3B">
        <w:rPr>
          <w:color w:val="000000"/>
          <w:sz w:val="28"/>
          <w:szCs w:val="28"/>
        </w:rPr>
        <w:t>;</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обращение (в письменном виде) заявителя с просьбой о прекращении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bookmarkStart w:id="9" w:name="P160"/>
      <w:bookmarkEnd w:id="9"/>
      <w:r w:rsidRPr="00FA0E3B">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 xml:space="preserve">несоответствие документов, в том числе представленным посредством использования Портала требованиям, установленным </w:t>
      </w:r>
      <w:r>
        <w:rPr>
          <w:color w:val="000000"/>
          <w:sz w:val="28"/>
          <w:szCs w:val="28"/>
        </w:rPr>
        <w:t>подраздел</w:t>
      </w:r>
      <w:r w:rsidR="00AF25AB">
        <w:rPr>
          <w:color w:val="000000"/>
          <w:sz w:val="28"/>
          <w:szCs w:val="28"/>
        </w:rPr>
        <w:t>ом</w:t>
      </w:r>
      <w:r>
        <w:rPr>
          <w:color w:val="000000"/>
          <w:sz w:val="28"/>
          <w:szCs w:val="28"/>
        </w:rPr>
        <w:t xml:space="preserve"> 2.</w:t>
      </w:r>
      <w:r w:rsidR="00AF25AB">
        <w:rPr>
          <w:color w:val="000000"/>
          <w:sz w:val="28"/>
          <w:szCs w:val="28"/>
        </w:rPr>
        <w:t>6</w:t>
      </w:r>
      <w:r w:rsidRPr="00FA0E3B">
        <w:rPr>
          <w:color w:val="000000"/>
          <w:sz w:val="28"/>
          <w:szCs w:val="28"/>
        </w:rPr>
        <w:t xml:space="preserve"> </w:t>
      </w:r>
      <w:r w:rsidRPr="009C5335">
        <w:rPr>
          <w:color w:val="000000"/>
          <w:sz w:val="28"/>
          <w:szCs w:val="28"/>
        </w:rPr>
        <w:t>Административного регламента</w:t>
      </w:r>
      <w:r w:rsidRPr="00FA0E3B">
        <w:rPr>
          <w:color w:val="000000"/>
          <w:sz w:val="28"/>
          <w:szCs w:val="28"/>
        </w:rPr>
        <w:t>, необходимых в соответствии с нормативными правовыми актами для предоставления муниципальной услуги.</w:t>
      </w:r>
    </w:p>
    <w:p w:rsidR="009C3E7A" w:rsidRPr="00FA0E3B"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E7A" w:rsidRDefault="009C3E7A" w:rsidP="009C3E7A">
      <w:pPr>
        <w:tabs>
          <w:tab w:val="left" w:pos="1260"/>
          <w:tab w:val="num" w:pos="1440"/>
        </w:tabs>
        <w:suppressAutoHyphens/>
        <w:ind w:firstLine="709"/>
        <w:jc w:val="both"/>
        <w:rPr>
          <w:color w:val="000000"/>
          <w:sz w:val="28"/>
          <w:szCs w:val="28"/>
        </w:rPr>
      </w:pPr>
      <w:r w:rsidRPr="00FA0E3B">
        <w:rPr>
          <w:color w:val="000000"/>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E7A" w:rsidRDefault="009C3E7A" w:rsidP="009C3E7A">
      <w:pPr>
        <w:tabs>
          <w:tab w:val="left" w:pos="1260"/>
          <w:tab w:val="num" w:pos="1440"/>
        </w:tabs>
        <w:suppressAutoHyphens/>
        <w:ind w:firstLine="709"/>
        <w:jc w:val="both"/>
        <w:rPr>
          <w:color w:val="000000"/>
          <w:sz w:val="28"/>
          <w:szCs w:val="28"/>
        </w:rPr>
      </w:pPr>
    </w:p>
    <w:p w:rsidR="002331BE" w:rsidRPr="00B75B00" w:rsidRDefault="002331BE" w:rsidP="00844377">
      <w:pPr>
        <w:pStyle w:val="21"/>
        <w:ind w:firstLine="0"/>
        <w:jc w:val="center"/>
        <w:rPr>
          <w:szCs w:val="28"/>
        </w:rPr>
      </w:pPr>
      <w:bookmarkStart w:id="10" w:name="Par343"/>
      <w:bookmarkEnd w:id="10"/>
      <w:r w:rsidRPr="00B75B00">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1BE" w:rsidRDefault="002331BE" w:rsidP="002331BE">
      <w:pPr>
        <w:tabs>
          <w:tab w:val="left" w:pos="1260"/>
          <w:tab w:val="num" w:pos="1440"/>
        </w:tabs>
        <w:suppressAutoHyphens/>
        <w:ind w:firstLine="709"/>
        <w:jc w:val="both"/>
        <w:rPr>
          <w:sz w:val="28"/>
          <w:szCs w:val="28"/>
        </w:rPr>
      </w:pPr>
    </w:p>
    <w:p w:rsidR="002331BE" w:rsidRDefault="002331BE" w:rsidP="002331BE">
      <w:pPr>
        <w:suppressAutoHyphens/>
        <w:autoSpaceDE w:val="0"/>
        <w:autoSpaceDN w:val="0"/>
        <w:adjustRightInd w:val="0"/>
        <w:ind w:firstLine="567"/>
        <w:jc w:val="both"/>
        <w:rPr>
          <w:color w:val="000000"/>
          <w:sz w:val="28"/>
          <w:szCs w:val="28"/>
        </w:rPr>
      </w:pPr>
      <w:r w:rsidRPr="003C3C53">
        <w:rPr>
          <w:color w:val="000000"/>
          <w:sz w:val="28"/>
          <w:szCs w:val="28"/>
        </w:rPr>
        <w:t>Других услуг</w:t>
      </w:r>
      <w:r w:rsidRPr="00FA0E3B">
        <w:rPr>
          <w:color w:val="000000"/>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31BE" w:rsidRDefault="002331BE" w:rsidP="002331BE">
      <w:pPr>
        <w:suppressAutoHyphens/>
        <w:autoSpaceDE w:val="0"/>
        <w:autoSpaceDN w:val="0"/>
        <w:adjustRightInd w:val="0"/>
        <w:ind w:firstLine="709"/>
        <w:jc w:val="both"/>
        <w:rPr>
          <w:color w:val="000000"/>
          <w:sz w:val="28"/>
          <w:szCs w:val="28"/>
        </w:rPr>
      </w:pPr>
    </w:p>
    <w:p w:rsidR="002331BE" w:rsidRDefault="002331BE" w:rsidP="002331BE">
      <w:pPr>
        <w:suppressAutoHyphens/>
        <w:autoSpaceDE w:val="0"/>
        <w:autoSpaceDN w:val="0"/>
        <w:adjustRightInd w:val="0"/>
        <w:ind w:firstLine="709"/>
        <w:jc w:val="center"/>
        <w:outlineLvl w:val="2"/>
        <w:rPr>
          <w:b/>
          <w:color w:val="000000"/>
          <w:sz w:val="28"/>
          <w:szCs w:val="28"/>
        </w:rPr>
      </w:pPr>
    </w:p>
    <w:p w:rsidR="002331BE" w:rsidRPr="00B77F61" w:rsidRDefault="002331BE" w:rsidP="00844377">
      <w:pPr>
        <w:suppressAutoHyphens/>
        <w:autoSpaceDE w:val="0"/>
        <w:autoSpaceDN w:val="0"/>
        <w:adjustRightInd w:val="0"/>
        <w:jc w:val="center"/>
        <w:outlineLvl w:val="2"/>
        <w:rPr>
          <w:color w:val="000000"/>
          <w:sz w:val="28"/>
          <w:szCs w:val="28"/>
        </w:rPr>
      </w:pPr>
      <w:r w:rsidRPr="00B77F6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753433" w:rsidRDefault="002331BE" w:rsidP="002331BE">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844377">
      <w:pPr>
        <w:suppressAutoHyphens/>
        <w:autoSpaceDE w:val="0"/>
        <w:autoSpaceDN w:val="0"/>
        <w:adjustRightInd w:val="0"/>
        <w:jc w:val="center"/>
        <w:outlineLvl w:val="2"/>
        <w:rPr>
          <w:color w:val="000000"/>
          <w:sz w:val="28"/>
          <w:szCs w:val="28"/>
        </w:rPr>
      </w:pPr>
      <w:r w:rsidRPr="00B77F61">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31BE" w:rsidRPr="00C644B1" w:rsidRDefault="002331BE" w:rsidP="002331BE">
      <w:pPr>
        <w:suppressAutoHyphens/>
        <w:autoSpaceDE w:val="0"/>
        <w:autoSpaceDN w:val="0"/>
        <w:adjustRightInd w:val="0"/>
        <w:ind w:firstLine="709"/>
        <w:jc w:val="center"/>
        <w:outlineLvl w:val="2"/>
        <w:rPr>
          <w:b/>
          <w:color w:val="000000"/>
          <w:sz w:val="28"/>
          <w:szCs w:val="28"/>
        </w:rPr>
      </w:pPr>
    </w:p>
    <w:p w:rsidR="002331BE" w:rsidRPr="00753433" w:rsidRDefault="002331BE" w:rsidP="002331BE">
      <w:pPr>
        <w:pStyle w:val="ConsPlusNormal"/>
        <w:suppressAutoHyphens/>
        <w:ind w:firstLine="567"/>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B77F61" w:rsidRDefault="002331BE" w:rsidP="00844377">
      <w:pPr>
        <w:widowControl w:val="0"/>
        <w:autoSpaceDE w:val="0"/>
        <w:autoSpaceDN w:val="0"/>
        <w:adjustRightInd w:val="0"/>
        <w:jc w:val="center"/>
        <w:outlineLvl w:val="2"/>
        <w:rPr>
          <w:color w:val="000000"/>
          <w:sz w:val="28"/>
          <w:szCs w:val="28"/>
        </w:rPr>
      </w:pPr>
      <w:r w:rsidRPr="00B77F61">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31BE" w:rsidRPr="00C83DAA" w:rsidRDefault="002331BE" w:rsidP="002331BE">
      <w:pPr>
        <w:autoSpaceDE w:val="0"/>
        <w:autoSpaceDN w:val="0"/>
        <w:adjustRightInd w:val="0"/>
        <w:ind w:firstLine="851"/>
        <w:jc w:val="center"/>
        <w:outlineLvl w:val="1"/>
        <w:rPr>
          <w:b/>
          <w:color w:val="000000"/>
          <w:sz w:val="28"/>
          <w:szCs w:val="28"/>
        </w:rPr>
      </w:pP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 w:val="28"/>
          <w:szCs w:val="28"/>
        </w:rPr>
        <w:t>2 Административного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2331BE" w:rsidRDefault="002331BE" w:rsidP="002331BE">
      <w:pPr>
        <w:suppressAutoHyphens/>
        <w:autoSpaceDE w:val="0"/>
        <w:autoSpaceDN w:val="0"/>
        <w:adjustRightInd w:val="0"/>
        <w:ind w:firstLine="709"/>
        <w:jc w:val="both"/>
        <w:outlineLvl w:val="2"/>
        <w:rPr>
          <w:color w:val="000000"/>
          <w:sz w:val="28"/>
          <w:szCs w:val="28"/>
        </w:rPr>
      </w:pPr>
    </w:p>
    <w:p w:rsidR="002331BE" w:rsidRPr="005B766D" w:rsidRDefault="002331BE" w:rsidP="00844377">
      <w:pPr>
        <w:widowControl w:val="0"/>
        <w:autoSpaceDE w:val="0"/>
        <w:autoSpaceDN w:val="0"/>
        <w:adjustRightInd w:val="0"/>
        <w:jc w:val="center"/>
        <w:outlineLvl w:val="2"/>
        <w:rPr>
          <w:color w:val="000000"/>
          <w:sz w:val="28"/>
          <w:szCs w:val="28"/>
        </w:rPr>
      </w:pPr>
      <w:r w:rsidRPr="005B766D">
        <w:rPr>
          <w:color w:val="000000"/>
          <w:sz w:val="28"/>
          <w:szCs w:val="28"/>
        </w:rPr>
        <w:lastRenderedPageBreak/>
        <w:t xml:space="preserve">Подраздел 2.15. СРОК И ПОРЯДОК РЕГИСТРАЦИИ ЗАПРОСА </w:t>
      </w:r>
    </w:p>
    <w:p w:rsidR="00844377" w:rsidRDefault="002331BE" w:rsidP="00844377">
      <w:pPr>
        <w:widowControl w:val="0"/>
        <w:autoSpaceDE w:val="0"/>
        <w:autoSpaceDN w:val="0"/>
        <w:adjustRightInd w:val="0"/>
        <w:jc w:val="center"/>
        <w:outlineLvl w:val="2"/>
        <w:rPr>
          <w:color w:val="000000"/>
          <w:sz w:val="28"/>
          <w:szCs w:val="28"/>
        </w:rPr>
      </w:pPr>
      <w:r w:rsidRPr="005B766D">
        <w:rPr>
          <w:color w:val="000000"/>
          <w:sz w:val="28"/>
          <w:szCs w:val="28"/>
        </w:rPr>
        <w:t>ЗАЯВИТЕЛЯ О ПРЕДОСТАВЛЕНИИ МУНИЦИПАЛЬНОЙ УСЛУГИ И УСЛУГИ, ПРЕДОСТАВЛЯЕМОЙ ОРГАНИЗАЦИЕЙ,</w:t>
      </w:r>
      <w:r w:rsidR="00844377">
        <w:rPr>
          <w:color w:val="000000"/>
          <w:sz w:val="28"/>
          <w:szCs w:val="28"/>
        </w:rPr>
        <w:t xml:space="preserve"> </w:t>
      </w:r>
      <w:r w:rsidRPr="005B766D">
        <w:rPr>
          <w:color w:val="000000"/>
          <w:sz w:val="28"/>
          <w:szCs w:val="28"/>
        </w:rPr>
        <w:t xml:space="preserve">УЧАСТВУЮЩЕЙ </w:t>
      </w:r>
    </w:p>
    <w:p w:rsidR="00844377" w:rsidRDefault="002331BE" w:rsidP="00844377">
      <w:pPr>
        <w:widowControl w:val="0"/>
        <w:autoSpaceDE w:val="0"/>
        <w:autoSpaceDN w:val="0"/>
        <w:adjustRightInd w:val="0"/>
        <w:jc w:val="center"/>
        <w:outlineLvl w:val="2"/>
        <w:rPr>
          <w:color w:val="000000"/>
          <w:sz w:val="28"/>
          <w:szCs w:val="28"/>
        </w:rPr>
      </w:pPr>
      <w:r w:rsidRPr="005B766D">
        <w:rPr>
          <w:color w:val="000000"/>
          <w:sz w:val="28"/>
          <w:szCs w:val="28"/>
        </w:rPr>
        <w:t xml:space="preserve">В ПРЕДОСТАВЛЕНИИ МУНИЦИПАЛЬНОЙ УСЛУГИ, В ТОМ </w:t>
      </w:r>
    </w:p>
    <w:p w:rsidR="002331BE" w:rsidRPr="005B766D" w:rsidRDefault="002331BE" w:rsidP="00844377">
      <w:pPr>
        <w:widowControl w:val="0"/>
        <w:autoSpaceDE w:val="0"/>
        <w:autoSpaceDN w:val="0"/>
        <w:adjustRightInd w:val="0"/>
        <w:jc w:val="center"/>
        <w:outlineLvl w:val="2"/>
        <w:rPr>
          <w:color w:val="000000"/>
          <w:sz w:val="28"/>
          <w:szCs w:val="28"/>
        </w:rPr>
      </w:pPr>
      <w:proofErr w:type="gramStart"/>
      <w:r w:rsidRPr="005B766D">
        <w:rPr>
          <w:color w:val="000000"/>
          <w:sz w:val="28"/>
          <w:szCs w:val="28"/>
        </w:rPr>
        <w:t>ЧИСЛЕ</w:t>
      </w:r>
      <w:proofErr w:type="gramEnd"/>
      <w:r w:rsidRPr="005B766D">
        <w:rPr>
          <w:color w:val="000000"/>
          <w:sz w:val="28"/>
          <w:szCs w:val="28"/>
        </w:rPr>
        <w:t xml:space="preserve"> В ЭЛЕКТРОННОЙ ФОРМЕ</w:t>
      </w:r>
    </w:p>
    <w:p w:rsidR="002331BE" w:rsidRDefault="002331BE" w:rsidP="00844377">
      <w:pPr>
        <w:suppressAutoHyphens/>
        <w:autoSpaceDE w:val="0"/>
        <w:autoSpaceDN w:val="0"/>
        <w:adjustRightInd w:val="0"/>
        <w:jc w:val="both"/>
        <w:outlineLvl w:val="2"/>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31BE" w:rsidRDefault="002331BE" w:rsidP="002331BE">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94B97" w:rsidRDefault="00694B97" w:rsidP="002331BE">
      <w:pPr>
        <w:widowControl w:val="0"/>
        <w:autoSpaceDE w:val="0"/>
        <w:autoSpaceDN w:val="0"/>
        <w:adjustRightInd w:val="0"/>
        <w:jc w:val="center"/>
        <w:outlineLvl w:val="2"/>
        <w:rPr>
          <w:color w:val="000000"/>
          <w:sz w:val="28"/>
          <w:szCs w:val="28"/>
        </w:rPr>
      </w:pP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Подраздел 2.16. ТРЕБОВАНИЯ К ПОМЕЩЕНИЯМ, В КОТОРЫХ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ПРЕДОСТАВЛЯЮТСЯ МУНИЦИПАЛЬНАЯ УСЛУГА, УСЛУГА,</w:t>
      </w:r>
    </w:p>
    <w:p w:rsidR="002331BE" w:rsidRPr="00042FF6" w:rsidRDefault="002331BE" w:rsidP="002331BE">
      <w:pPr>
        <w:widowControl w:val="0"/>
        <w:autoSpaceDE w:val="0"/>
        <w:autoSpaceDN w:val="0"/>
        <w:adjustRightInd w:val="0"/>
        <w:jc w:val="center"/>
        <w:outlineLvl w:val="2"/>
        <w:rPr>
          <w:color w:val="000000"/>
          <w:sz w:val="28"/>
          <w:szCs w:val="28"/>
        </w:rPr>
      </w:pPr>
      <w:proofErr w:type="gramStart"/>
      <w:r w:rsidRPr="00042FF6">
        <w:rPr>
          <w:color w:val="000000"/>
          <w:sz w:val="28"/>
          <w:szCs w:val="28"/>
        </w:rPr>
        <w:t>ПРЕДОСТАВЛЯЕМАЯ</w:t>
      </w:r>
      <w:proofErr w:type="gramEnd"/>
      <w:r w:rsidRPr="00042FF6">
        <w:rPr>
          <w:color w:val="000000"/>
          <w:sz w:val="28"/>
          <w:szCs w:val="28"/>
        </w:rPr>
        <w:t xml:space="preserve"> ОРГАНИЗАЦИЕЙ, УЧАСТВУЮЩЕЙ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В ПРЕДОСТАВЛЕНИИ МУНИЦИПАЛЬНОЙ УСЛУГИ, К МЕСТУ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ОЖИДАНИЯ И ПРИЕМА ЗАЯВИТЕЛЕЙ, РАЗМЕЩЕНИЮ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 ОФОРМЛЕНИЮ ВИЗУАЛЬНОЙ, ТЕКСТОВОЙ И МУЛЬТИМЕДИЙНОЙ ИНФОРМАЦИИ О ПОРЯДКЕ ПРЕДОСТАВЛЕНИЯ </w:t>
      </w:r>
      <w:proofErr w:type="gramStart"/>
      <w:r w:rsidRPr="00042FF6">
        <w:rPr>
          <w:color w:val="000000"/>
          <w:sz w:val="28"/>
          <w:szCs w:val="28"/>
        </w:rPr>
        <w:t>ТАКИХ</w:t>
      </w:r>
      <w:proofErr w:type="gramEnd"/>
      <w:r w:rsidRPr="00042FF6">
        <w:rPr>
          <w:color w:val="000000"/>
          <w:sz w:val="28"/>
          <w:szCs w:val="28"/>
        </w:rPr>
        <w:t xml:space="preserve">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УСЛУГ, В ТОМ ЧИСЛЕ К ОБЕСПЕЧЕНИЮ ДОСТУПНОСТИ </w:t>
      </w:r>
      <w:proofErr w:type="gramStart"/>
      <w:r w:rsidRPr="00042FF6">
        <w:rPr>
          <w:color w:val="000000"/>
          <w:sz w:val="28"/>
          <w:szCs w:val="28"/>
        </w:rPr>
        <w:t>ДЛЯ</w:t>
      </w:r>
      <w:proofErr w:type="gramEnd"/>
      <w:r w:rsidRPr="00042FF6">
        <w:rPr>
          <w:color w:val="000000"/>
          <w:sz w:val="28"/>
          <w:szCs w:val="28"/>
        </w:rPr>
        <w:t xml:space="preserve"> </w:t>
      </w:r>
    </w:p>
    <w:p w:rsidR="002331BE" w:rsidRPr="00042FF6"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ИНВАЛИДОВ УКАЗАННЫХ ОБЪЕКТОВ В СООТВЕТСТВИИ </w:t>
      </w:r>
      <w:proofErr w:type="gramStart"/>
      <w:r w:rsidRPr="00042FF6">
        <w:rPr>
          <w:color w:val="000000"/>
          <w:sz w:val="28"/>
          <w:szCs w:val="28"/>
        </w:rPr>
        <w:t>С</w:t>
      </w:r>
      <w:proofErr w:type="gramEnd"/>
      <w:r w:rsidRPr="00042FF6">
        <w:rPr>
          <w:color w:val="000000"/>
          <w:sz w:val="28"/>
          <w:szCs w:val="28"/>
        </w:rPr>
        <w:t xml:space="preserve"> </w:t>
      </w:r>
    </w:p>
    <w:p w:rsidR="002331BE" w:rsidRPr="00042FF6" w:rsidRDefault="001868F3" w:rsidP="002331BE">
      <w:pPr>
        <w:widowControl w:val="0"/>
        <w:autoSpaceDE w:val="0"/>
        <w:autoSpaceDN w:val="0"/>
        <w:adjustRightInd w:val="0"/>
        <w:jc w:val="center"/>
        <w:outlineLvl w:val="2"/>
        <w:rPr>
          <w:color w:val="000000"/>
          <w:sz w:val="28"/>
          <w:szCs w:val="28"/>
        </w:rPr>
      </w:pPr>
      <w:hyperlink r:id="rId13" w:history="1">
        <w:r w:rsidR="002331BE" w:rsidRPr="00042FF6">
          <w:rPr>
            <w:color w:val="000000"/>
            <w:sz w:val="28"/>
            <w:szCs w:val="28"/>
          </w:rPr>
          <w:t>ЗАКОНОДАТЕЛЬСТВОМ</w:t>
        </w:r>
      </w:hyperlink>
      <w:r w:rsidR="002331BE" w:rsidRPr="00042FF6">
        <w:rPr>
          <w:color w:val="000000"/>
          <w:sz w:val="28"/>
          <w:szCs w:val="28"/>
        </w:rPr>
        <w:t xml:space="preserve"> РОССИЙСКОЙ ФЕДЕРАЦИИ О СОЦИАЛЬНОЙ ЗАЩИТЕ ИНВАЛИДОВ</w:t>
      </w:r>
    </w:p>
    <w:p w:rsidR="002331BE" w:rsidRPr="00C83DAA" w:rsidRDefault="002331BE" w:rsidP="002331BE">
      <w:pPr>
        <w:widowControl w:val="0"/>
        <w:autoSpaceDE w:val="0"/>
        <w:autoSpaceDN w:val="0"/>
        <w:adjustRightInd w:val="0"/>
        <w:jc w:val="center"/>
        <w:outlineLvl w:val="2"/>
        <w:rPr>
          <w:b/>
          <w:color w:val="000000"/>
          <w:sz w:val="28"/>
          <w:szCs w:val="28"/>
        </w:rPr>
      </w:pPr>
    </w:p>
    <w:p w:rsidR="002331BE" w:rsidRDefault="002331BE" w:rsidP="002331BE">
      <w:pPr>
        <w:autoSpaceDE w:val="0"/>
        <w:autoSpaceDN w:val="0"/>
        <w:adjustRightInd w:val="0"/>
        <w:ind w:firstLine="567"/>
        <w:jc w:val="both"/>
        <w:rPr>
          <w:sz w:val="28"/>
          <w:szCs w:val="28"/>
        </w:rPr>
      </w:pPr>
      <w:r>
        <w:rPr>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1BE" w:rsidRDefault="002331BE" w:rsidP="002331BE">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Места предоставления муниципальной услуги оборудуются </w:t>
      </w:r>
      <w:proofErr w:type="gramStart"/>
      <w:r w:rsidRPr="0075343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1BE" w:rsidRDefault="002331BE" w:rsidP="002331BE">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331BE" w:rsidRDefault="002331BE" w:rsidP="002331BE">
      <w:pPr>
        <w:ind w:firstLine="567"/>
        <w:jc w:val="both"/>
        <w:rPr>
          <w:sz w:val="28"/>
          <w:szCs w:val="28"/>
        </w:rPr>
      </w:pPr>
      <w:r>
        <w:rPr>
          <w:sz w:val="28"/>
          <w:szCs w:val="28"/>
        </w:rPr>
        <w:t>2.16.2. Прием документов в Администрации осуществляется в специально отведенных для этого кабинетах.</w:t>
      </w:r>
    </w:p>
    <w:p w:rsidR="002331BE" w:rsidRDefault="002331BE" w:rsidP="002331BE">
      <w:pPr>
        <w:autoSpaceDE w:val="0"/>
        <w:autoSpaceDN w:val="0"/>
        <w:adjustRightInd w:val="0"/>
        <w:ind w:firstLine="567"/>
        <w:jc w:val="both"/>
        <w:rPr>
          <w:sz w:val="28"/>
          <w:szCs w:val="28"/>
        </w:rPr>
      </w:pPr>
      <w:r>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31BE" w:rsidRPr="0025568D" w:rsidRDefault="002331BE" w:rsidP="002331BE">
      <w:pPr>
        <w:autoSpaceDE w:val="0"/>
        <w:autoSpaceDN w:val="0"/>
        <w:adjustRightInd w:val="0"/>
        <w:ind w:firstLine="567"/>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 w:val="28"/>
          <w:szCs w:val="28"/>
        </w:rPr>
        <w:t>должностных лиц Администрации</w:t>
      </w:r>
      <w:r w:rsidRPr="0025568D">
        <w:rPr>
          <w:sz w:val="28"/>
          <w:szCs w:val="28"/>
        </w:rPr>
        <w:t xml:space="preserve"> и должны обеспечивать:</w:t>
      </w:r>
    </w:p>
    <w:p w:rsidR="002331BE" w:rsidRDefault="002331BE" w:rsidP="002331BE">
      <w:pPr>
        <w:autoSpaceDE w:val="0"/>
        <w:autoSpaceDN w:val="0"/>
        <w:adjustRightInd w:val="0"/>
        <w:ind w:firstLine="567"/>
        <w:jc w:val="both"/>
        <w:rPr>
          <w:sz w:val="28"/>
          <w:szCs w:val="28"/>
        </w:rPr>
      </w:pPr>
      <w:r>
        <w:rPr>
          <w:sz w:val="28"/>
          <w:szCs w:val="28"/>
        </w:rPr>
        <w:t>комфортное расположение заявителя и должностного лица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телефонную связь;</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31BE" w:rsidRDefault="002331BE" w:rsidP="002331BE">
      <w:pPr>
        <w:autoSpaceDE w:val="0"/>
        <w:autoSpaceDN w:val="0"/>
        <w:adjustRightInd w:val="0"/>
        <w:ind w:firstLine="567"/>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331BE" w:rsidRDefault="002331BE" w:rsidP="002331BE">
      <w:pPr>
        <w:autoSpaceDE w:val="0"/>
        <w:autoSpaceDN w:val="0"/>
        <w:adjustRightInd w:val="0"/>
        <w:ind w:firstLine="567"/>
        <w:jc w:val="both"/>
        <w:rPr>
          <w:sz w:val="28"/>
          <w:szCs w:val="28"/>
        </w:rPr>
      </w:pPr>
      <w:r>
        <w:rPr>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Специалисты</w:t>
      </w:r>
      <w:r>
        <w:rPr>
          <w:sz w:val="28"/>
          <w:szCs w:val="28"/>
        </w:rPr>
        <w:t xml:space="preserve"> МФЦ</w:t>
      </w:r>
      <w:r w:rsidRPr="00753433">
        <w:rPr>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2331BE" w:rsidRDefault="002331BE" w:rsidP="002331BE">
      <w:pPr>
        <w:suppressAutoHyphens/>
        <w:autoSpaceDE w:val="0"/>
        <w:autoSpaceDN w:val="0"/>
        <w:adjustRightInd w:val="0"/>
        <w:ind w:firstLine="709"/>
        <w:jc w:val="both"/>
        <w:rPr>
          <w:color w:val="000000"/>
          <w:sz w:val="28"/>
          <w:szCs w:val="28"/>
        </w:rPr>
      </w:pP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lastRenderedPageBreak/>
        <w:t xml:space="preserve">Подраздел 2.17. ПОКАЗАТЕЛИ ДОСТУПНОСТИИ КАЧЕСТВА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ТОМ ЧИСЛЕ КОЛИЧЕСТВО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ВЗАИМОДЕЙСТВИЙ ЗАЯВИТЕЛЯ С ДОЛЖНОСТНЫМИ ЛИЦАМИ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ПРИ ПРЕДОСТАВЛЕНИИ МУНИЦИПАЛЬНОЙ УСЛУГИ И ИХ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ПРОДОЛЖИТЕЛЬНОСТЬ, ВОЗМОЖНОСТЬ ПОЛУЧЕНИЯ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p>
    <w:p w:rsidR="002331BE" w:rsidRDefault="002331BE" w:rsidP="002331BE">
      <w:pPr>
        <w:autoSpaceDE w:val="0"/>
        <w:autoSpaceDN w:val="0"/>
        <w:adjustRightInd w:val="0"/>
        <w:jc w:val="center"/>
        <w:outlineLvl w:val="1"/>
        <w:rPr>
          <w:color w:val="000000"/>
          <w:sz w:val="28"/>
          <w:szCs w:val="28"/>
        </w:rPr>
      </w:pPr>
      <w:r w:rsidRPr="00042FF6">
        <w:rPr>
          <w:color w:val="000000"/>
          <w:sz w:val="28"/>
          <w:szCs w:val="28"/>
        </w:rPr>
        <w:t xml:space="preserve">ПРЕДОСТАВЛЕНИЯ МУНИЦИПАЛЬНОЙ УСЛУГИ, В ТОМ ЧИСЛЕ </w:t>
      </w:r>
    </w:p>
    <w:p w:rsidR="002331BE" w:rsidRPr="00042FF6" w:rsidRDefault="002331BE" w:rsidP="002331BE">
      <w:pPr>
        <w:autoSpaceDE w:val="0"/>
        <w:autoSpaceDN w:val="0"/>
        <w:adjustRightInd w:val="0"/>
        <w:jc w:val="center"/>
        <w:outlineLvl w:val="1"/>
        <w:rPr>
          <w:color w:val="000000"/>
          <w:sz w:val="28"/>
          <w:szCs w:val="28"/>
        </w:rPr>
      </w:pPr>
      <w:r w:rsidRPr="00042FF6">
        <w:rPr>
          <w:color w:val="000000"/>
          <w:sz w:val="28"/>
          <w:szCs w:val="28"/>
        </w:rPr>
        <w:t>С ИСПОЛЬЗОВАНИЕМ ИНФОРМАЦИОННО-КОММУНИКАЦИОННЫХ ТЕХНОЛОГИЙ</w:t>
      </w:r>
    </w:p>
    <w:p w:rsidR="002331BE" w:rsidRDefault="002331BE" w:rsidP="002331BE">
      <w:pPr>
        <w:suppressAutoHyphens/>
        <w:autoSpaceDE w:val="0"/>
        <w:autoSpaceDN w:val="0"/>
        <w:adjustRightInd w:val="0"/>
        <w:ind w:firstLine="709"/>
        <w:jc w:val="both"/>
        <w:rPr>
          <w:color w:val="000000"/>
          <w:sz w:val="28"/>
          <w:szCs w:val="28"/>
        </w:rPr>
      </w:pP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2331BE" w:rsidRDefault="002331BE" w:rsidP="002331BE">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331BE" w:rsidRPr="00753433" w:rsidRDefault="002331BE" w:rsidP="002331BE">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331BE" w:rsidRPr="00753433" w:rsidRDefault="002331BE" w:rsidP="002331BE">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2331BE" w:rsidRPr="00753433" w:rsidRDefault="002331BE" w:rsidP="002331BE">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2331BE" w:rsidRPr="00753433" w:rsidRDefault="002331BE" w:rsidP="002331BE">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331BE" w:rsidRDefault="002331BE" w:rsidP="002331BE">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44377" w:rsidRPr="00753433" w:rsidRDefault="00844377" w:rsidP="00844377">
      <w:pPr>
        <w:suppressAutoHyphens/>
        <w:jc w:val="both"/>
        <w:rPr>
          <w:sz w:val="28"/>
          <w:szCs w:val="28"/>
        </w:rPr>
      </w:pP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Подраздел 2.18. ИНЫЕ ТРЕБОВАНИЯ, В ТОМ ЧИСЛЕ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УЧИТЫВАЮЩИЕ ОСОБЕННОСТИ ПРЕДОСТАВЛЕНИЯ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МУНИЦИПАЛЬНОЙ УСЛУГИ В </w:t>
      </w:r>
      <w:proofErr w:type="gramStart"/>
      <w:r w:rsidRPr="00042FF6">
        <w:rPr>
          <w:color w:val="000000"/>
          <w:sz w:val="28"/>
          <w:szCs w:val="28"/>
        </w:rPr>
        <w:t>МНОГОФУНКЦИОНАЛЬНЫХ</w:t>
      </w:r>
      <w:proofErr w:type="gramEnd"/>
      <w:r w:rsidRPr="00042FF6">
        <w:rPr>
          <w:color w:val="000000"/>
          <w:sz w:val="28"/>
          <w:szCs w:val="28"/>
        </w:rPr>
        <w:t xml:space="preserve"> </w:t>
      </w:r>
    </w:p>
    <w:p w:rsidR="002331BE" w:rsidRDefault="002331BE" w:rsidP="002331BE">
      <w:pPr>
        <w:widowControl w:val="0"/>
        <w:autoSpaceDE w:val="0"/>
        <w:autoSpaceDN w:val="0"/>
        <w:adjustRightInd w:val="0"/>
        <w:jc w:val="center"/>
        <w:outlineLvl w:val="2"/>
        <w:rPr>
          <w:color w:val="000000"/>
          <w:sz w:val="28"/>
          <w:szCs w:val="28"/>
        </w:rPr>
      </w:pPr>
      <w:proofErr w:type="gramStart"/>
      <w:r w:rsidRPr="00042FF6">
        <w:rPr>
          <w:color w:val="000000"/>
          <w:sz w:val="28"/>
          <w:szCs w:val="28"/>
        </w:rPr>
        <w:t>ЦЕНТРАХ</w:t>
      </w:r>
      <w:proofErr w:type="gramEnd"/>
      <w:r w:rsidRPr="00042FF6">
        <w:rPr>
          <w:color w:val="000000"/>
          <w:sz w:val="28"/>
          <w:szCs w:val="28"/>
        </w:rPr>
        <w:t xml:space="preserve"> ПРЕДОСТАВЛЕНИЯ ГОСУДАРСТВЕННЫХ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ИМУНИЦИПАЛЬНЫХ УСЛУГ И ОСОБЕННОСТИ </w:t>
      </w:r>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 xml:space="preserve">ПРЕДОСТАВЛЕНИЯ МУНИЦИПАЛЬНОЙ УСЛУГИ </w:t>
      </w:r>
      <w:proofErr w:type="gramStart"/>
      <w:r w:rsidRPr="00042FF6">
        <w:rPr>
          <w:color w:val="000000"/>
          <w:sz w:val="28"/>
          <w:szCs w:val="28"/>
        </w:rPr>
        <w:t>В</w:t>
      </w:r>
      <w:proofErr w:type="gramEnd"/>
    </w:p>
    <w:p w:rsidR="002331BE" w:rsidRDefault="002331BE" w:rsidP="002331BE">
      <w:pPr>
        <w:widowControl w:val="0"/>
        <w:autoSpaceDE w:val="0"/>
        <w:autoSpaceDN w:val="0"/>
        <w:adjustRightInd w:val="0"/>
        <w:jc w:val="center"/>
        <w:outlineLvl w:val="2"/>
        <w:rPr>
          <w:color w:val="000000"/>
          <w:sz w:val="28"/>
          <w:szCs w:val="28"/>
        </w:rPr>
      </w:pPr>
      <w:r w:rsidRPr="00042FF6">
        <w:rPr>
          <w:color w:val="000000"/>
          <w:sz w:val="28"/>
          <w:szCs w:val="28"/>
        </w:rPr>
        <w:t>ЭЛЕКТРОННОЙ ФОРМЕ</w:t>
      </w:r>
    </w:p>
    <w:p w:rsidR="002331BE" w:rsidRPr="00042FF6" w:rsidRDefault="002331BE" w:rsidP="002331BE">
      <w:pPr>
        <w:widowControl w:val="0"/>
        <w:autoSpaceDE w:val="0"/>
        <w:autoSpaceDN w:val="0"/>
        <w:adjustRightInd w:val="0"/>
        <w:jc w:val="center"/>
        <w:outlineLvl w:val="2"/>
        <w:rPr>
          <w:color w:val="000000"/>
          <w:sz w:val="28"/>
          <w:szCs w:val="28"/>
        </w:rPr>
      </w:pPr>
    </w:p>
    <w:p w:rsidR="002331BE" w:rsidRPr="00753433" w:rsidRDefault="002331BE" w:rsidP="002331BE">
      <w:pPr>
        <w:suppressAutoHyphens/>
        <w:ind w:firstLine="567"/>
        <w:jc w:val="both"/>
        <w:rPr>
          <w:sz w:val="28"/>
          <w:szCs w:val="28"/>
        </w:rPr>
      </w:pPr>
      <w:r w:rsidRPr="00753433">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753433">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331BE" w:rsidRDefault="002331BE" w:rsidP="002331BE">
      <w:pPr>
        <w:suppressAutoHyphens/>
        <w:ind w:firstLine="567"/>
        <w:jc w:val="both"/>
        <w:rPr>
          <w:sz w:val="28"/>
          <w:szCs w:val="28"/>
        </w:rPr>
      </w:pPr>
      <w:r>
        <w:rPr>
          <w:sz w:val="28"/>
          <w:szCs w:val="28"/>
        </w:rPr>
        <w:t>в Администрацию;</w:t>
      </w:r>
    </w:p>
    <w:p w:rsidR="002331BE" w:rsidRDefault="002331BE" w:rsidP="002331BE">
      <w:pPr>
        <w:suppressAutoHyphens/>
        <w:ind w:firstLine="567"/>
        <w:jc w:val="both"/>
        <w:rPr>
          <w:sz w:val="28"/>
          <w:szCs w:val="28"/>
        </w:rPr>
      </w:pPr>
      <w:r>
        <w:rPr>
          <w:sz w:val="28"/>
          <w:szCs w:val="28"/>
        </w:rPr>
        <w:t>через МФЦ в Администрацию;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1BE" w:rsidRPr="00753433" w:rsidRDefault="002331BE" w:rsidP="002331BE">
      <w:pPr>
        <w:suppressAutoHyphens/>
        <w:ind w:firstLine="567"/>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331BE" w:rsidRPr="00753433" w:rsidRDefault="002331BE" w:rsidP="002331BE">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331BE" w:rsidRPr="00753433" w:rsidRDefault="002331BE" w:rsidP="002331BE">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2331BE" w:rsidRPr="0025568D" w:rsidRDefault="002331BE" w:rsidP="002331BE">
      <w:pPr>
        <w:ind w:firstLine="567"/>
        <w:jc w:val="both"/>
        <w:rPr>
          <w:sz w:val="28"/>
          <w:szCs w:val="28"/>
        </w:rPr>
      </w:pPr>
      <w:proofErr w:type="gramStart"/>
      <w:r w:rsidRPr="002556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Туапсинского городского поселения Туапсинского района </w:t>
      </w:r>
      <w:r w:rsidRPr="0025568D">
        <w:rPr>
          <w:sz w:val="28"/>
          <w:szCs w:val="28"/>
        </w:rPr>
        <w:t xml:space="preserve">с перечнем оказываемых муниципальных услуг и информацией по каждой услуге. </w:t>
      </w:r>
      <w:proofErr w:type="gramEnd"/>
    </w:p>
    <w:p w:rsidR="002331BE" w:rsidRPr="00753433" w:rsidRDefault="002331BE" w:rsidP="002331BE">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1BE" w:rsidRPr="00753433" w:rsidRDefault="002331BE" w:rsidP="002331BE">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1BE" w:rsidRPr="00753433" w:rsidRDefault="002331BE" w:rsidP="002331BE">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1BE" w:rsidRPr="00753433" w:rsidRDefault="002331BE" w:rsidP="002331BE">
      <w:pPr>
        <w:suppressAutoHyphens/>
        <w:ind w:firstLine="567"/>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2331BE" w:rsidRPr="00753433" w:rsidRDefault="002331BE" w:rsidP="002331BE">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331BE" w:rsidRPr="00753433" w:rsidRDefault="002331BE" w:rsidP="002331BE">
      <w:pPr>
        <w:suppressAutoHyphens/>
        <w:ind w:firstLine="567"/>
        <w:jc w:val="both"/>
        <w:rPr>
          <w:sz w:val="28"/>
          <w:szCs w:val="28"/>
        </w:rPr>
      </w:pPr>
      <w:r w:rsidRPr="00753433">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1BE" w:rsidRPr="00753433" w:rsidRDefault="002331BE" w:rsidP="002331BE">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331BE" w:rsidRPr="00753433" w:rsidRDefault="002331BE" w:rsidP="002331BE">
      <w:pPr>
        <w:suppressAutoHyphens/>
        <w:ind w:firstLine="567"/>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1BE" w:rsidRPr="00753433" w:rsidRDefault="002331BE" w:rsidP="002331BE">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331BE" w:rsidRPr="0025568D" w:rsidRDefault="002331BE" w:rsidP="002331BE">
      <w:pPr>
        <w:ind w:firstLine="567"/>
        <w:jc w:val="both"/>
        <w:rPr>
          <w:sz w:val="28"/>
          <w:szCs w:val="28"/>
        </w:rPr>
      </w:pPr>
      <w:r w:rsidRPr="0025568D">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Pr>
          <w:sz w:val="28"/>
          <w:szCs w:val="28"/>
        </w:rPr>
        <w:t>Административного регламента</w:t>
      </w:r>
      <w:r w:rsidRPr="0025568D">
        <w:rPr>
          <w:sz w:val="28"/>
          <w:szCs w:val="28"/>
        </w:rPr>
        <w:t>, обеспечивается возможность направления заявителю сообщения в электронном виде, подтверждающего их прием и регистрацию.</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331BE" w:rsidRPr="00753433" w:rsidRDefault="002331BE" w:rsidP="002331BE">
      <w:pPr>
        <w:suppressAutoHyphens/>
        <w:autoSpaceDE w:val="0"/>
        <w:autoSpaceDN w:val="0"/>
        <w:adjustRightInd w:val="0"/>
        <w:ind w:firstLine="567"/>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C3E7A" w:rsidRPr="00753433" w:rsidRDefault="009C3E7A" w:rsidP="009C3E7A">
      <w:pPr>
        <w:suppressAutoHyphens/>
        <w:autoSpaceDE w:val="0"/>
        <w:autoSpaceDN w:val="0"/>
        <w:adjustRightInd w:val="0"/>
        <w:jc w:val="center"/>
        <w:outlineLvl w:val="1"/>
        <w:rPr>
          <w:sz w:val="28"/>
          <w:szCs w:val="28"/>
        </w:rPr>
      </w:pPr>
    </w:p>
    <w:p w:rsidR="009C3E7A" w:rsidRDefault="009C3E7A" w:rsidP="00844377">
      <w:pPr>
        <w:suppressAutoHyphens/>
        <w:autoSpaceDE w:val="0"/>
        <w:autoSpaceDN w:val="0"/>
        <w:adjustRightInd w:val="0"/>
        <w:jc w:val="center"/>
        <w:rPr>
          <w:sz w:val="28"/>
          <w:szCs w:val="28"/>
        </w:rPr>
      </w:pPr>
      <w:r w:rsidRPr="002331BE">
        <w:rPr>
          <w:sz w:val="28"/>
          <w:szCs w:val="28"/>
        </w:rPr>
        <w:t xml:space="preserve">Раздел </w:t>
      </w:r>
      <w:r w:rsidRPr="002331BE">
        <w:rPr>
          <w:sz w:val="28"/>
          <w:szCs w:val="28"/>
          <w:lang w:val="en-US"/>
        </w:rPr>
        <w:t>III</w:t>
      </w:r>
      <w:r w:rsidRPr="002331B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4377" w:rsidRPr="002331BE" w:rsidRDefault="00844377" w:rsidP="00844377">
      <w:pPr>
        <w:suppressAutoHyphens/>
        <w:autoSpaceDE w:val="0"/>
        <w:autoSpaceDN w:val="0"/>
        <w:adjustRightInd w:val="0"/>
        <w:jc w:val="center"/>
        <w:rPr>
          <w:sz w:val="28"/>
          <w:szCs w:val="28"/>
        </w:rPr>
      </w:pPr>
    </w:p>
    <w:p w:rsidR="009C3E7A" w:rsidRPr="002331BE" w:rsidRDefault="009C3E7A" w:rsidP="00844377">
      <w:pPr>
        <w:autoSpaceDE w:val="0"/>
        <w:autoSpaceDN w:val="0"/>
        <w:adjustRightInd w:val="0"/>
        <w:jc w:val="center"/>
        <w:outlineLvl w:val="1"/>
        <w:rPr>
          <w:color w:val="000000" w:themeColor="text1"/>
          <w:sz w:val="28"/>
          <w:szCs w:val="28"/>
        </w:rPr>
      </w:pPr>
      <w:r w:rsidRPr="002331BE">
        <w:rPr>
          <w:color w:val="000000" w:themeColor="text1"/>
          <w:sz w:val="28"/>
          <w:szCs w:val="28"/>
        </w:rPr>
        <w:t xml:space="preserve">Подраздел 3.1. СОСТАВ И ПОСЛЕДОВАТЕЛЬНОСТЬ </w:t>
      </w:r>
      <w:r w:rsidRPr="002331BE">
        <w:rPr>
          <w:color w:val="000000" w:themeColor="text1"/>
          <w:sz w:val="28"/>
          <w:szCs w:val="28"/>
        </w:rPr>
        <w:br/>
        <w:t>АДМИНИСТРАТИВНЫХ ПРОЦЕДУР</w:t>
      </w:r>
    </w:p>
    <w:p w:rsidR="009C3E7A" w:rsidRDefault="009C3E7A" w:rsidP="009C3E7A">
      <w:pPr>
        <w:suppressAutoHyphens/>
        <w:autoSpaceDE w:val="0"/>
        <w:autoSpaceDN w:val="0"/>
        <w:adjustRightInd w:val="0"/>
        <w:ind w:firstLine="567"/>
        <w:jc w:val="center"/>
        <w:rPr>
          <w:b/>
          <w:sz w:val="28"/>
          <w:szCs w:val="28"/>
        </w:rPr>
      </w:pP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Предоставление муниципальной услуги включает в себя последовательность следующих административных процедур:</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передача курьером пакета документов из МФЦ в </w:t>
      </w:r>
      <w:r>
        <w:rPr>
          <w:color w:val="000000"/>
          <w:sz w:val="28"/>
          <w:szCs w:val="28"/>
        </w:rPr>
        <w:t>Администрацию</w:t>
      </w:r>
      <w:r w:rsidRPr="00FA0E3B">
        <w:rPr>
          <w:color w:val="000000"/>
          <w:sz w:val="28"/>
          <w:szCs w:val="28"/>
        </w:rPr>
        <w:t xml:space="preserve"> (при подаче заявления о предоставлении муниципальной услуги через МФЦ);</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рассмотрение заявления и приложенных к нему документов </w:t>
      </w:r>
      <w:r>
        <w:rPr>
          <w:sz w:val="28"/>
          <w:szCs w:val="28"/>
        </w:rPr>
        <w:t>Отделом</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выдача заявителю результата предоставления муниципальной услуги.</w:t>
      </w:r>
    </w:p>
    <w:p w:rsidR="009C3E7A" w:rsidRPr="00FA0E3B" w:rsidRDefault="009C3E7A" w:rsidP="00FC1199">
      <w:pPr>
        <w:suppressAutoHyphens/>
        <w:autoSpaceDE w:val="0"/>
        <w:autoSpaceDN w:val="0"/>
        <w:adjustRightInd w:val="0"/>
        <w:ind w:firstLine="567"/>
        <w:jc w:val="both"/>
        <w:rPr>
          <w:color w:val="000000"/>
          <w:sz w:val="28"/>
          <w:szCs w:val="28"/>
        </w:rPr>
      </w:pPr>
      <w:r w:rsidRPr="00FA0E3B">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A2110E">
        <w:rPr>
          <w:color w:val="000000"/>
          <w:sz w:val="28"/>
          <w:szCs w:val="28"/>
        </w:rPr>
        <w:t>5</w:t>
      </w:r>
      <w:r w:rsidRPr="00FA0E3B">
        <w:rPr>
          <w:color w:val="000000"/>
          <w:sz w:val="28"/>
          <w:szCs w:val="28"/>
        </w:rPr>
        <w:t xml:space="preserve"> к </w:t>
      </w:r>
      <w:r>
        <w:rPr>
          <w:color w:val="000000"/>
          <w:sz w:val="28"/>
          <w:szCs w:val="28"/>
        </w:rPr>
        <w:t>Административному р</w:t>
      </w:r>
      <w:r w:rsidRPr="00FA0E3B">
        <w:rPr>
          <w:color w:val="000000"/>
          <w:sz w:val="28"/>
          <w:szCs w:val="28"/>
        </w:rPr>
        <w:t>егламенту).</w:t>
      </w:r>
    </w:p>
    <w:p w:rsidR="009C3E7A" w:rsidRDefault="009C3E7A" w:rsidP="00FC1199">
      <w:pPr>
        <w:autoSpaceDE w:val="0"/>
        <w:autoSpaceDN w:val="0"/>
        <w:adjustRightInd w:val="0"/>
        <w:ind w:firstLine="567"/>
        <w:jc w:val="both"/>
        <w:rPr>
          <w:sz w:val="28"/>
          <w:szCs w:val="28"/>
        </w:rPr>
      </w:pPr>
      <w:r w:rsidRPr="0025568D">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25568D">
        <w:rPr>
          <w:sz w:val="28"/>
          <w:szCs w:val="28"/>
        </w:rPr>
        <w:t xml:space="preserve">, обратившись с соответствующим заявлением в </w:t>
      </w:r>
      <w:r>
        <w:rPr>
          <w:sz w:val="28"/>
          <w:szCs w:val="28"/>
        </w:rPr>
        <w:t>Администрацию</w:t>
      </w:r>
      <w:r w:rsidRPr="0025568D">
        <w:rPr>
          <w:sz w:val="28"/>
          <w:szCs w:val="28"/>
        </w:rPr>
        <w:t xml:space="preserve"> либо МФЦ.</w:t>
      </w:r>
    </w:p>
    <w:p w:rsidR="009C3E7A" w:rsidRDefault="009C3E7A" w:rsidP="00FC1199">
      <w:pPr>
        <w:autoSpaceDE w:val="0"/>
        <w:autoSpaceDN w:val="0"/>
        <w:adjustRightInd w:val="0"/>
        <w:ind w:firstLine="567"/>
        <w:jc w:val="both"/>
        <w:rPr>
          <w:sz w:val="28"/>
          <w:szCs w:val="28"/>
        </w:rPr>
      </w:pP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 xml:space="preserve">Подраздел 3.2. ПОСЛЕДОВАТЕЛЬНОСТЬ ВЫПОЛНЕНИЯ </w:t>
      </w:r>
    </w:p>
    <w:p w:rsidR="009C3E7A" w:rsidRPr="00FC1199" w:rsidRDefault="009C3E7A" w:rsidP="009C3E7A">
      <w:pPr>
        <w:autoSpaceDE w:val="0"/>
        <w:autoSpaceDN w:val="0"/>
        <w:adjustRightInd w:val="0"/>
        <w:jc w:val="center"/>
        <w:outlineLvl w:val="1"/>
        <w:rPr>
          <w:color w:val="000000" w:themeColor="text1"/>
          <w:sz w:val="28"/>
          <w:szCs w:val="28"/>
        </w:rPr>
      </w:pPr>
      <w:r w:rsidRPr="00FC1199">
        <w:rPr>
          <w:color w:val="000000" w:themeColor="text1"/>
          <w:sz w:val="28"/>
          <w:szCs w:val="28"/>
        </w:rPr>
        <w:t>АДМИНИСТРАТИВНЫХ ПРОЦЕДУР</w:t>
      </w:r>
    </w:p>
    <w:p w:rsidR="009C3E7A" w:rsidRDefault="009C3E7A" w:rsidP="009C3E7A">
      <w:pPr>
        <w:autoSpaceDE w:val="0"/>
        <w:autoSpaceDN w:val="0"/>
        <w:adjustRightInd w:val="0"/>
        <w:ind w:firstLine="709"/>
        <w:jc w:val="both"/>
        <w:rPr>
          <w:sz w:val="28"/>
          <w:szCs w:val="28"/>
        </w:rPr>
      </w:pPr>
    </w:p>
    <w:p w:rsidR="009C3E7A" w:rsidRPr="00FA0E3B" w:rsidRDefault="009C3E7A" w:rsidP="00FC1199">
      <w:pPr>
        <w:suppressAutoHyphens/>
        <w:ind w:firstLine="567"/>
        <w:jc w:val="both"/>
        <w:rPr>
          <w:color w:val="000000"/>
          <w:sz w:val="28"/>
          <w:szCs w:val="28"/>
        </w:rPr>
      </w:pPr>
      <w:r w:rsidRPr="00FA0E3B">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Администрацию</w:t>
      </w:r>
      <w:r w:rsidRPr="00FA0E3B">
        <w:rPr>
          <w:color w:val="000000"/>
          <w:sz w:val="28"/>
          <w:szCs w:val="28"/>
        </w:rPr>
        <w:t xml:space="preserve">, через </w:t>
      </w:r>
      <w:r>
        <w:rPr>
          <w:color w:val="000000"/>
          <w:sz w:val="28"/>
          <w:szCs w:val="28"/>
        </w:rPr>
        <w:t>М</w:t>
      </w:r>
      <w:r w:rsidRPr="00FA0E3B">
        <w:rPr>
          <w:color w:val="000000"/>
          <w:sz w:val="28"/>
          <w:szCs w:val="28"/>
        </w:rPr>
        <w:t xml:space="preserve">ФЦ в </w:t>
      </w:r>
      <w:r>
        <w:rPr>
          <w:color w:val="000000"/>
          <w:sz w:val="28"/>
          <w:szCs w:val="28"/>
        </w:rPr>
        <w:t>Администрацию</w:t>
      </w:r>
      <w:r w:rsidRPr="00FA0E3B">
        <w:rPr>
          <w:color w:val="000000"/>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sz w:val="28"/>
          <w:szCs w:val="28"/>
        </w:rPr>
        <w:t>2 Административного регламента</w:t>
      </w:r>
      <w:r w:rsidRPr="00FA0E3B">
        <w:rPr>
          <w:color w:val="000000"/>
          <w:sz w:val="28"/>
          <w:szCs w:val="28"/>
        </w:rPr>
        <w:t xml:space="preserve">. </w:t>
      </w:r>
    </w:p>
    <w:p w:rsidR="009C3E7A" w:rsidRPr="00FA0E3B" w:rsidRDefault="009C3E7A" w:rsidP="00FC1199">
      <w:pPr>
        <w:suppressAutoHyphens/>
        <w:ind w:firstLine="567"/>
        <w:jc w:val="both"/>
        <w:rPr>
          <w:color w:val="000000"/>
          <w:sz w:val="28"/>
          <w:szCs w:val="28"/>
        </w:rPr>
      </w:pPr>
      <w:r w:rsidRPr="00FA0E3B">
        <w:rPr>
          <w:color w:val="000000"/>
          <w:sz w:val="28"/>
          <w:szCs w:val="28"/>
        </w:rPr>
        <w:t>3.2.1.1. Порядок приема документов в МФЦ:</w:t>
      </w:r>
    </w:p>
    <w:p w:rsidR="009C3E7A" w:rsidRPr="00FA0E3B" w:rsidRDefault="009C3E7A" w:rsidP="00FC1199">
      <w:pPr>
        <w:suppressAutoHyphens/>
        <w:ind w:firstLine="567"/>
        <w:jc w:val="both"/>
        <w:rPr>
          <w:color w:val="000000"/>
          <w:sz w:val="28"/>
          <w:szCs w:val="28"/>
        </w:rPr>
      </w:pPr>
      <w:r w:rsidRPr="00FA0E3B">
        <w:rPr>
          <w:color w:val="000000"/>
          <w:sz w:val="28"/>
          <w:szCs w:val="28"/>
        </w:rPr>
        <w:t>при приеме заявления и прилага</w:t>
      </w:r>
      <w:r>
        <w:rPr>
          <w:color w:val="000000"/>
          <w:sz w:val="28"/>
          <w:szCs w:val="28"/>
        </w:rPr>
        <w:t xml:space="preserve">емых к нему документов специалист </w:t>
      </w:r>
      <w:r w:rsidRPr="00FA0E3B">
        <w:rPr>
          <w:color w:val="000000"/>
          <w:sz w:val="28"/>
          <w:szCs w:val="28"/>
        </w:rPr>
        <w:t>МФЦ:</w:t>
      </w:r>
    </w:p>
    <w:p w:rsidR="009C3E7A" w:rsidRPr="00FA0E3B" w:rsidRDefault="009C3E7A" w:rsidP="00FC1199">
      <w:pPr>
        <w:suppressAutoHyphens/>
        <w:ind w:firstLine="567"/>
        <w:jc w:val="both"/>
        <w:rPr>
          <w:color w:val="000000"/>
          <w:sz w:val="28"/>
          <w:szCs w:val="28"/>
        </w:rPr>
      </w:pPr>
      <w:r w:rsidRPr="00FA0E3B">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проверяет соответствие представленных документов установленным требованиям, удостоверяясь, что:</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E7A" w:rsidRPr="00FA0E3B" w:rsidRDefault="009C3E7A" w:rsidP="00FC1199">
      <w:pPr>
        <w:suppressAutoHyphens/>
        <w:ind w:firstLine="567"/>
        <w:jc w:val="both"/>
        <w:rPr>
          <w:color w:val="000000"/>
          <w:sz w:val="28"/>
          <w:szCs w:val="28"/>
        </w:rPr>
      </w:pPr>
      <w:r w:rsidRPr="00FA0E3B">
        <w:rPr>
          <w:color w:val="000000"/>
          <w:sz w:val="28"/>
          <w:szCs w:val="28"/>
        </w:rPr>
        <w:t>тексты документов написаны разборчиво;</w:t>
      </w:r>
    </w:p>
    <w:p w:rsidR="009C3E7A" w:rsidRPr="00FA0E3B" w:rsidRDefault="009C3E7A" w:rsidP="00FC1199">
      <w:pPr>
        <w:suppressAutoHyphens/>
        <w:ind w:firstLine="567"/>
        <w:jc w:val="both"/>
        <w:rPr>
          <w:color w:val="000000"/>
          <w:sz w:val="28"/>
          <w:szCs w:val="28"/>
        </w:rPr>
      </w:pPr>
      <w:r w:rsidRPr="00FA0E3B">
        <w:rPr>
          <w:color w:val="000000"/>
          <w:sz w:val="28"/>
          <w:szCs w:val="28"/>
        </w:rPr>
        <w:t>фамилии, имена и отчества физических лиц, адреса их мест жительства написаны полностью;</w:t>
      </w:r>
    </w:p>
    <w:p w:rsidR="009C3E7A" w:rsidRPr="00FA0E3B" w:rsidRDefault="009C3E7A" w:rsidP="00FC1199">
      <w:pPr>
        <w:suppressAutoHyphens/>
        <w:ind w:firstLine="567"/>
        <w:jc w:val="both"/>
        <w:rPr>
          <w:color w:val="000000"/>
          <w:sz w:val="28"/>
          <w:szCs w:val="28"/>
        </w:rPr>
      </w:pPr>
      <w:r w:rsidRPr="00FA0E3B">
        <w:rPr>
          <w:color w:val="000000"/>
          <w:sz w:val="28"/>
          <w:szCs w:val="28"/>
        </w:rPr>
        <w:t>в документах нет подчисток, приписок, зачеркнутых слов и иных не оговоренных в них исправлений;</w:t>
      </w:r>
    </w:p>
    <w:p w:rsidR="009C3E7A" w:rsidRPr="00FA0E3B" w:rsidRDefault="009C3E7A" w:rsidP="00FC1199">
      <w:pPr>
        <w:suppressAutoHyphens/>
        <w:ind w:firstLine="567"/>
        <w:jc w:val="both"/>
        <w:rPr>
          <w:color w:val="000000"/>
          <w:sz w:val="28"/>
          <w:szCs w:val="28"/>
        </w:rPr>
      </w:pPr>
      <w:r w:rsidRPr="00FA0E3B">
        <w:rPr>
          <w:color w:val="000000"/>
          <w:sz w:val="28"/>
          <w:szCs w:val="28"/>
        </w:rPr>
        <w:lastRenderedPageBreak/>
        <w:t>документы не исполнены карандашом;</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не имеют серьезных повреждений, наличие которых не позволяет однозначно истолковать их содержание;</w:t>
      </w:r>
    </w:p>
    <w:p w:rsidR="009C3E7A" w:rsidRPr="00FA0E3B" w:rsidRDefault="009C3E7A" w:rsidP="00FC1199">
      <w:pPr>
        <w:suppressAutoHyphens/>
        <w:ind w:firstLine="567"/>
        <w:jc w:val="both"/>
        <w:rPr>
          <w:color w:val="000000"/>
          <w:sz w:val="28"/>
          <w:szCs w:val="28"/>
        </w:rPr>
      </w:pPr>
      <w:r w:rsidRPr="00FA0E3B">
        <w:rPr>
          <w:color w:val="000000"/>
          <w:sz w:val="28"/>
          <w:szCs w:val="28"/>
        </w:rPr>
        <w:t>срок действия документов не истек;</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содержат информацию, необходимую для предоставления муниципальной услуги, указанной в заявлении;</w:t>
      </w:r>
    </w:p>
    <w:p w:rsidR="009C3E7A" w:rsidRPr="00FA0E3B" w:rsidRDefault="009C3E7A" w:rsidP="00FC1199">
      <w:pPr>
        <w:suppressAutoHyphens/>
        <w:ind w:firstLine="567"/>
        <w:jc w:val="both"/>
        <w:rPr>
          <w:color w:val="000000"/>
          <w:sz w:val="28"/>
          <w:szCs w:val="28"/>
        </w:rPr>
      </w:pPr>
      <w:r w:rsidRPr="00FA0E3B">
        <w:rPr>
          <w:color w:val="000000"/>
          <w:sz w:val="28"/>
          <w:szCs w:val="28"/>
        </w:rPr>
        <w:t>документы представлены в полном объеме;</w:t>
      </w:r>
    </w:p>
    <w:p w:rsidR="009C3E7A" w:rsidRPr="00FA0E3B" w:rsidRDefault="009C3E7A" w:rsidP="00FC1199">
      <w:pPr>
        <w:suppressAutoHyphens/>
        <w:ind w:firstLine="567"/>
        <w:jc w:val="both"/>
        <w:rPr>
          <w:color w:val="000000"/>
          <w:sz w:val="28"/>
          <w:szCs w:val="28"/>
        </w:rPr>
      </w:pPr>
      <w:r w:rsidRPr="00FA0E3B">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E7A" w:rsidRPr="00FA0E3B" w:rsidRDefault="009C3E7A" w:rsidP="00FC1199">
      <w:pPr>
        <w:suppressAutoHyphens/>
        <w:ind w:firstLine="567"/>
        <w:jc w:val="both"/>
        <w:rPr>
          <w:color w:val="000000"/>
          <w:sz w:val="28"/>
          <w:szCs w:val="28"/>
        </w:rPr>
      </w:pPr>
      <w:r w:rsidRPr="00FA0E3B">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C3E7A" w:rsidRPr="00FA0E3B" w:rsidRDefault="009C3E7A" w:rsidP="00FC1199">
      <w:pPr>
        <w:suppressAutoHyphens/>
        <w:ind w:firstLine="567"/>
        <w:jc w:val="both"/>
        <w:rPr>
          <w:color w:val="000000"/>
          <w:sz w:val="28"/>
          <w:szCs w:val="28"/>
        </w:rPr>
      </w:pPr>
      <w:r w:rsidRPr="00FA0E3B">
        <w:rPr>
          <w:color w:val="000000"/>
          <w:sz w:val="28"/>
          <w:szCs w:val="28"/>
        </w:rPr>
        <w:t>о сроке предоставления муниципальной услуги;</w:t>
      </w:r>
    </w:p>
    <w:p w:rsidR="009C3E7A" w:rsidRPr="00FA0E3B" w:rsidRDefault="009C3E7A" w:rsidP="00FC1199">
      <w:pPr>
        <w:suppressAutoHyphens/>
        <w:ind w:firstLine="567"/>
        <w:jc w:val="both"/>
        <w:rPr>
          <w:color w:val="000000"/>
          <w:sz w:val="28"/>
          <w:szCs w:val="28"/>
        </w:rPr>
      </w:pPr>
      <w:r w:rsidRPr="00FA0E3B">
        <w:rPr>
          <w:color w:val="000000"/>
          <w:sz w:val="28"/>
          <w:szCs w:val="28"/>
        </w:rPr>
        <w:t>о возможности отказа в предоставлении муниципальной услуги.</w:t>
      </w:r>
    </w:p>
    <w:p w:rsidR="009C3E7A" w:rsidRPr="00FA0E3B" w:rsidRDefault="00273CE9" w:rsidP="00FC1199">
      <w:pPr>
        <w:suppressAutoHyphens/>
        <w:ind w:firstLine="567"/>
        <w:jc w:val="both"/>
        <w:rPr>
          <w:color w:val="000000"/>
          <w:sz w:val="28"/>
          <w:szCs w:val="28"/>
        </w:rPr>
      </w:pPr>
      <w:r>
        <w:rPr>
          <w:color w:val="000000"/>
          <w:sz w:val="28"/>
          <w:szCs w:val="28"/>
        </w:rPr>
        <w:t>С</w:t>
      </w:r>
      <w:r w:rsidR="009C3E7A">
        <w:rPr>
          <w:color w:val="000000"/>
          <w:sz w:val="28"/>
          <w:szCs w:val="28"/>
        </w:rPr>
        <w:t xml:space="preserve">пециалист </w:t>
      </w:r>
      <w:r w:rsidR="009C3E7A" w:rsidRPr="00FA0E3B">
        <w:rPr>
          <w:color w:val="000000"/>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9C3E7A" w:rsidRPr="00FA0E3B" w:rsidRDefault="009C3E7A" w:rsidP="00FC1199">
      <w:pPr>
        <w:suppressAutoHyphens/>
        <w:ind w:firstLine="567"/>
        <w:jc w:val="both"/>
        <w:rPr>
          <w:color w:val="000000"/>
          <w:sz w:val="28"/>
          <w:szCs w:val="28"/>
        </w:rPr>
      </w:pPr>
      <w:r w:rsidRPr="00FA0E3B">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w:t>
      </w:r>
      <w:r>
        <w:rPr>
          <w:color w:val="000000"/>
          <w:sz w:val="28"/>
          <w:szCs w:val="28"/>
        </w:rPr>
        <w:t>нтов, указанные в подразделе 2.7</w:t>
      </w:r>
      <w:r w:rsidRPr="00FA0E3B">
        <w:rPr>
          <w:color w:val="000000"/>
          <w:sz w:val="28"/>
          <w:szCs w:val="28"/>
        </w:rPr>
        <w:t xml:space="preserve"> раздела </w:t>
      </w:r>
      <w:r>
        <w:rPr>
          <w:sz w:val="28"/>
          <w:szCs w:val="28"/>
        </w:rPr>
        <w:t>2 Административного регламента</w:t>
      </w:r>
      <w:r w:rsidRPr="00FA0E3B">
        <w:rPr>
          <w:color w:val="000000"/>
          <w:sz w:val="28"/>
          <w:szCs w:val="28"/>
        </w:rPr>
        <w:t xml:space="preserve">, направляются в </w:t>
      </w:r>
      <w:r>
        <w:rPr>
          <w:color w:val="000000"/>
          <w:sz w:val="28"/>
          <w:szCs w:val="28"/>
        </w:rPr>
        <w:t>Отдел</w:t>
      </w:r>
      <w:r w:rsidRPr="00FA0E3B">
        <w:rPr>
          <w:color w:val="000000"/>
          <w:sz w:val="28"/>
          <w:szCs w:val="28"/>
        </w:rPr>
        <w:t>.</w:t>
      </w:r>
    </w:p>
    <w:p w:rsidR="009C3E7A" w:rsidRPr="00FA0E3B" w:rsidRDefault="009C3E7A" w:rsidP="00FC1199">
      <w:pPr>
        <w:tabs>
          <w:tab w:val="left" w:pos="7560"/>
        </w:tabs>
        <w:suppressAutoHyphens/>
        <w:ind w:right="-6" w:firstLine="567"/>
        <w:jc w:val="both"/>
        <w:rPr>
          <w:color w:val="000000"/>
          <w:sz w:val="28"/>
          <w:szCs w:val="28"/>
        </w:rPr>
      </w:pPr>
      <w:r w:rsidRPr="00FA0E3B">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В случае поступления заявления и документов, указанных в подразделе 2.6 раздела </w:t>
      </w:r>
      <w:r>
        <w:rPr>
          <w:sz w:val="28"/>
          <w:szCs w:val="28"/>
        </w:rPr>
        <w:t>2 Административного регламента</w:t>
      </w:r>
      <w:r w:rsidRPr="00FA0E3B">
        <w:rPr>
          <w:color w:val="000000"/>
          <w:sz w:val="28"/>
          <w:szCs w:val="28"/>
        </w:rPr>
        <w:t xml:space="preserve">, в электронной форме с использованием Портала, подписанных усиленной квалифицированной электронной подписью, </w:t>
      </w:r>
      <w:r w:rsidR="00273CE9">
        <w:rPr>
          <w:color w:val="000000"/>
          <w:sz w:val="28"/>
          <w:szCs w:val="28"/>
        </w:rPr>
        <w:t>специалист</w:t>
      </w:r>
      <w:r w:rsidRPr="00FA0E3B">
        <w:rPr>
          <w:color w:val="000000"/>
          <w:sz w:val="28"/>
          <w:szCs w:val="28"/>
        </w:rPr>
        <w:t xml:space="preserve"> </w:t>
      </w:r>
      <w:r>
        <w:rPr>
          <w:color w:val="000000"/>
          <w:sz w:val="28"/>
          <w:szCs w:val="28"/>
        </w:rPr>
        <w:t>Отдела</w:t>
      </w:r>
      <w:r w:rsidRPr="00FA0E3B">
        <w:rPr>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C3E7A" w:rsidRPr="00FA0E3B" w:rsidRDefault="009C3E7A" w:rsidP="00FC1199">
      <w:pPr>
        <w:suppressAutoHyphens/>
        <w:ind w:firstLine="567"/>
        <w:jc w:val="both"/>
        <w:rPr>
          <w:color w:val="000000"/>
          <w:sz w:val="28"/>
          <w:szCs w:val="28"/>
        </w:rPr>
      </w:pPr>
      <w:proofErr w:type="gramStart"/>
      <w:r w:rsidRPr="00FA0E3B">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Администрации</w:t>
      </w:r>
      <w:r w:rsidRPr="00FA0E3B">
        <w:rPr>
          <w:color w:val="000000"/>
          <w:sz w:val="28"/>
          <w:szCs w:val="28"/>
        </w:rPr>
        <w:t xml:space="preserve"> в течение 3</w:t>
      </w:r>
      <w:r>
        <w:rPr>
          <w:color w:val="000000"/>
          <w:sz w:val="28"/>
          <w:szCs w:val="28"/>
        </w:rPr>
        <w:t xml:space="preserve"> рабочих</w:t>
      </w:r>
      <w:r w:rsidRPr="00FA0E3B">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A0E3B">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273CE9">
        <w:rPr>
          <w:color w:val="000000"/>
          <w:sz w:val="28"/>
          <w:szCs w:val="28"/>
        </w:rPr>
        <w:t>Администрации</w:t>
      </w:r>
      <w:r w:rsidRPr="00FA0E3B">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Pr="00FA0E3B">
        <w:rPr>
          <w:color w:val="000000"/>
          <w:sz w:val="28"/>
          <w:szCs w:val="28"/>
        </w:rPr>
        <w:lastRenderedPageBreak/>
        <w:t>услуги, устранив нарушения, которые послужили основанием для отказа в приеме к рассмотрению первичного заявления.</w:t>
      </w:r>
    </w:p>
    <w:p w:rsidR="009C3E7A" w:rsidRPr="0025568D" w:rsidRDefault="009C3E7A" w:rsidP="00FC1199">
      <w:pPr>
        <w:ind w:firstLine="567"/>
        <w:jc w:val="both"/>
        <w:rPr>
          <w:sz w:val="28"/>
          <w:szCs w:val="28"/>
        </w:rPr>
      </w:pPr>
      <w:r w:rsidRPr="0025568D">
        <w:rPr>
          <w:sz w:val="28"/>
          <w:szCs w:val="28"/>
        </w:rPr>
        <w:t xml:space="preserve">3.2.2. Передача курьером пакета документов из МФЦ в </w:t>
      </w:r>
      <w:r>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9C3E7A" w:rsidRPr="0025568D" w:rsidRDefault="009C3E7A" w:rsidP="00FC1199">
      <w:pPr>
        <w:ind w:firstLine="567"/>
        <w:jc w:val="both"/>
        <w:rPr>
          <w:sz w:val="28"/>
          <w:szCs w:val="28"/>
        </w:rPr>
      </w:pPr>
      <w:r w:rsidRPr="0025568D">
        <w:rPr>
          <w:sz w:val="28"/>
          <w:szCs w:val="28"/>
        </w:rPr>
        <w:t xml:space="preserve">Порядок передачи курьером пакета документов в </w:t>
      </w:r>
      <w:r>
        <w:rPr>
          <w:sz w:val="28"/>
          <w:szCs w:val="28"/>
        </w:rPr>
        <w:t>Администрацию</w:t>
      </w:r>
      <w:r w:rsidRPr="0025568D">
        <w:rPr>
          <w:sz w:val="28"/>
          <w:szCs w:val="28"/>
        </w:rPr>
        <w:t>:</w:t>
      </w:r>
    </w:p>
    <w:p w:rsidR="009C3E7A" w:rsidRPr="0025568D" w:rsidRDefault="009C3E7A" w:rsidP="00FC1199">
      <w:pPr>
        <w:ind w:firstLine="567"/>
        <w:jc w:val="both"/>
        <w:rPr>
          <w:sz w:val="28"/>
          <w:szCs w:val="28"/>
        </w:rPr>
      </w:pPr>
      <w:r w:rsidRPr="0025568D">
        <w:rPr>
          <w:sz w:val="28"/>
          <w:szCs w:val="28"/>
        </w:rPr>
        <w:t xml:space="preserve">3.2.2.1. Передача документов из МФЦ в </w:t>
      </w:r>
      <w:r>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9C3E7A" w:rsidRPr="0025568D" w:rsidRDefault="009C3E7A" w:rsidP="00FC1199">
      <w:pPr>
        <w:ind w:firstLine="567"/>
        <w:jc w:val="both"/>
        <w:rPr>
          <w:sz w:val="28"/>
          <w:szCs w:val="28"/>
        </w:rPr>
      </w:pPr>
      <w:r w:rsidRPr="0025568D">
        <w:rPr>
          <w:sz w:val="28"/>
          <w:szCs w:val="28"/>
        </w:rPr>
        <w:t xml:space="preserve">3.2.2.2. График приема-передачи документов из МФЦ в </w:t>
      </w:r>
      <w:r>
        <w:rPr>
          <w:sz w:val="28"/>
          <w:szCs w:val="28"/>
        </w:rPr>
        <w:t>Администрацию</w:t>
      </w:r>
      <w:r w:rsidRPr="0025568D">
        <w:rPr>
          <w:sz w:val="28"/>
          <w:szCs w:val="28"/>
        </w:rPr>
        <w:t xml:space="preserve"> и из </w:t>
      </w:r>
      <w:r>
        <w:rPr>
          <w:sz w:val="28"/>
          <w:szCs w:val="28"/>
        </w:rPr>
        <w:t>Администрации</w:t>
      </w:r>
      <w:r w:rsidRPr="0025568D">
        <w:rPr>
          <w:sz w:val="28"/>
          <w:szCs w:val="28"/>
        </w:rPr>
        <w:t xml:space="preserve"> в МФЦ согласовывается с руководителями МФЦ.</w:t>
      </w:r>
    </w:p>
    <w:p w:rsidR="009C3E7A" w:rsidRPr="0025568D" w:rsidRDefault="009C3E7A" w:rsidP="00FC1199">
      <w:pPr>
        <w:ind w:firstLine="567"/>
        <w:jc w:val="both"/>
        <w:rPr>
          <w:sz w:val="28"/>
          <w:szCs w:val="28"/>
        </w:rPr>
      </w:pPr>
      <w:r w:rsidRPr="0025568D">
        <w:rPr>
          <w:sz w:val="28"/>
          <w:szCs w:val="28"/>
        </w:rPr>
        <w:t xml:space="preserve">3.2.2.3. При передаче пакета документов </w:t>
      </w:r>
      <w:r>
        <w:rPr>
          <w:sz w:val="28"/>
          <w:szCs w:val="28"/>
        </w:rPr>
        <w:t>специалист</w:t>
      </w:r>
      <w:r w:rsidRPr="0025568D">
        <w:rPr>
          <w:sz w:val="28"/>
          <w:szCs w:val="28"/>
        </w:rPr>
        <w:t xml:space="preserve"> </w:t>
      </w:r>
      <w:r>
        <w:rPr>
          <w:sz w:val="28"/>
          <w:szCs w:val="28"/>
        </w:rPr>
        <w:t>Администрации</w:t>
      </w:r>
      <w:r w:rsidRPr="0025568D">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273CE9">
        <w:rPr>
          <w:sz w:val="28"/>
          <w:szCs w:val="28"/>
        </w:rPr>
        <w:t>специалиста Администрации</w:t>
      </w:r>
      <w:r w:rsidRPr="0025568D">
        <w:rPr>
          <w:sz w:val="28"/>
          <w:szCs w:val="28"/>
        </w:rPr>
        <w:t>, второй – подлежит возврату курьеру. Информация о получении документов заносится в электронную базу.</w:t>
      </w:r>
    </w:p>
    <w:p w:rsidR="009C3E7A" w:rsidRPr="00FA0E3B" w:rsidRDefault="009C3E7A" w:rsidP="00FC1199">
      <w:pPr>
        <w:suppressAutoHyphens/>
        <w:ind w:firstLine="567"/>
        <w:jc w:val="both"/>
        <w:rPr>
          <w:color w:val="000000"/>
          <w:sz w:val="28"/>
          <w:szCs w:val="28"/>
        </w:rPr>
      </w:pPr>
      <w:r w:rsidRPr="00FA0E3B">
        <w:rPr>
          <w:color w:val="000000"/>
          <w:sz w:val="28"/>
          <w:szCs w:val="28"/>
        </w:rPr>
        <w:t xml:space="preserve">3.2.3. Рассмотрение заявления и приложенных к нему документов </w:t>
      </w:r>
      <w:r>
        <w:rPr>
          <w:color w:val="000000"/>
          <w:sz w:val="28"/>
          <w:szCs w:val="28"/>
        </w:rPr>
        <w:t>Администрацией</w:t>
      </w:r>
      <w:r w:rsidRPr="00FA0E3B">
        <w:rPr>
          <w:color w:val="000000"/>
          <w:sz w:val="28"/>
          <w:szCs w:val="28"/>
        </w:rPr>
        <w:t>, принятие решения о предоставлении муниципальной услуги или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Порядок рассмотрения документов в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и принятие решения о предоставлении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3.2.3.1. </w:t>
      </w:r>
      <w:r w:rsidR="00273CE9">
        <w:rPr>
          <w:rFonts w:ascii="Times New Roman" w:hAnsi="Times New Roman" w:cs="Times New Roman"/>
          <w:sz w:val="28"/>
          <w:szCs w:val="28"/>
        </w:rPr>
        <w:t>С</w:t>
      </w:r>
      <w:r w:rsidR="00273CE9" w:rsidRPr="00273CE9">
        <w:rPr>
          <w:rFonts w:ascii="Times New Roman" w:hAnsi="Times New Roman" w:cs="Times New Roman"/>
          <w:sz w:val="28"/>
          <w:szCs w:val="28"/>
        </w:rPr>
        <w:t>пециалист Администрации</w:t>
      </w:r>
      <w:r w:rsidR="00273CE9" w:rsidRPr="00FA0E3B">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осуществляет проверку полноты и достоверности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3.2.3.2. В случае если документы, предусмотренные подразделом 2.7 </w:t>
      </w:r>
      <w:r>
        <w:rPr>
          <w:rFonts w:ascii="Times New Roman" w:hAnsi="Times New Roman" w:cs="Times New Roman"/>
          <w:color w:val="000000"/>
          <w:sz w:val="28"/>
          <w:szCs w:val="28"/>
        </w:rPr>
        <w:t>Административного р</w:t>
      </w:r>
      <w:r w:rsidRPr="00FA0E3B">
        <w:rPr>
          <w:rFonts w:ascii="Times New Roman" w:hAnsi="Times New Roman" w:cs="Times New Roman"/>
          <w:color w:val="000000"/>
          <w:sz w:val="28"/>
          <w:szCs w:val="28"/>
        </w:rPr>
        <w:t xml:space="preserve">егламента, не были представлены заявителем </w:t>
      </w:r>
      <w:r w:rsidRPr="00273CE9">
        <w:rPr>
          <w:rFonts w:ascii="Times New Roman" w:hAnsi="Times New Roman" w:cs="Times New Roman"/>
          <w:color w:val="000000"/>
          <w:sz w:val="28"/>
          <w:szCs w:val="28"/>
        </w:rPr>
        <w:t xml:space="preserve">самостоятельно, </w:t>
      </w:r>
      <w:r w:rsidR="00273CE9" w:rsidRPr="00273CE9">
        <w:rPr>
          <w:rFonts w:ascii="Times New Roman" w:hAnsi="Times New Roman" w:cs="Times New Roman"/>
          <w:sz w:val="28"/>
          <w:szCs w:val="28"/>
        </w:rPr>
        <w:t>специалист Администрации</w:t>
      </w:r>
      <w:r w:rsidR="00273CE9" w:rsidRPr="00273CE9">
        <w:rPr>
          <w:rFonts w:ascii="Times New Roman" w:hAnsi="Times New Roman" w:cs="Times New Roman"/>
          <w:color w:val="000000"/>
          <w:sz w:val="28"/>
          <w:szCs w:val="28"/>
        </w:rPr>
        <w:t xml:space="preserve"> </w:t>
      </w:r>
      <w:r w:rsidRPr="00273CE9">
        <w:rPr>
          <w:rFonts w:ascii="Times New Roman" w:hAnsi="Times New Roman" w:cs="Times New Roman"/>
          <w:color w:val="000000"/>
          <w:sz w:val="28"/>
          <w:szCs w:val="28"/>
        </w:rPr>
        <w:t>в течение</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A0E3B">
        <w:rPr>
          <w:rFonts w:ascii="Times New Roman" w:hAnsi="Times New Roman" w:cs="Times New Roman"/>
          <w:color w:val="000000"/>
          <w:sz w:val="28"/>
          <w:szCs w:val="28"/>
        </w:rPr>
        <w:t xml:space="preserve">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C3E7A" w:rsidRDefault="009C3E7A" w:rsidP="00FC1199">
      <w:pPr>
        <w:suppressAutoHyphens/>
        <w:ind w:firstLine="567"/>
        <w:jc w:val="both"/>
        <w:rPr>
          <w:color w:val="000000"/>
          <w:sz w:val="28"/>
          <w:szCs w:val="28"/>
        </w:rPr>
      </w:pPr>
      <w:r w:rsidRPr="00FA0E3B">
        <w:rPr>
          <w:color w:val="000000"/>
          <w:sz w:val="28"/>
          <w:szCs w:val="28"/>
        </w:rPr>
        <w:t xml:space="preserve">3.2.4. </w:t>
      </w:r>
      <w:r>
        <w:rPr>
          <w:color w:val="000000"/>
          <w:sz w:val="28"/>
          <w:szCs w:val="28"/>
        </w:rPr>
        <w:t>Результат предоставления муниципальной услуги.</w:t>
      </w:r>
    </w:p>
    <w:p w:rsidR="009C3E7A" w:rsidRDefault="009C3E7A" w:rsidP="00FC1199">
      <w:pPr>
        <w:autoSpaceDE w:val="0"/>
        <w:autoSpaceDN w:val="0"/>
        <w:adjustRightInd w:val="0"/>
        <w:ind w:firstLine="567"/>
        <w:jc w:val="both"/>
        <w:rPr>
          <w:sz w:val="28"/>
          <w:szCs w:val="28"/>
        </w:rPr>
      </w:pPr>
      <w:r>
        <w:rPr>
          <w:color w:val="000000"/>
          <w:sz w:val="28"/>
          <w:szCs w:val="28"/>
        </w:rPr>
        <w:t>3.2.4.1</w:t>
      </w:r>
      <w:r w:rsidRPr="00FA0E3B">
        <w:rPr>
          <w:color w:val="000000"/>
          <w:sz w:val="28"/>
          <w:szCs w:val="28"/>
        </w:rPr>
        <w:t>.</w:t>
      </w:r>
      <w:r>
        <w:rPr>
          <w:color w:val="000000"/>
          <w:sz w:val="28"/>
          <w:szCs w:val="28"/>
        </w:rPr>
        <w:t xml:space="preserve"> </w:t>
      </w:r>
      <w:proofErr w:type="gramStart"/>
      <w:r w:rsidRPr="00990DC0">
        <w:rPr>
          <w:sz w:val="28"/>
          <w:szCs w:val="28"/>
        </w:rPr>
        <w:t xml:space="preserve">В срок не более тридцати дней со дня поступления заявления о </w:t>
      </w:r>
      <w:r w:rsidRPr="000830D8">
        <w:rPr>
          <w:sz w:val="28"/>
          <w:szCs w:val="28"/>
        </w:rPr>
        <w:t xml:space="preserve"> </w:t>
      </w:r>
      <w:r w:rsidR="00694B97">
        <w:rPr>
          <w:sz w:val="28"/>
          <w:szCs w:val="28"/>
        </w:rPr>
        <w:t xml:space="preserve">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00273CE9">
        <w:rPr>
          <w:sz w:val="28"/>
          <w:szCs w:val="28"/>
        </w:rPr>
        <w:t>специалист</w:t>
      </w:r>
      <w:r>
        <w:rPr>
          <w:sz w:val="28"/>
          <w:szCs w:val="28"/>
        </w:rPr>
        <w:t xml:space="preserve"> Администрации</w:t>
      </w:r>
      <w:r w:rsidRPr="00990DC0">
        <w:rPr>
          <w:sz w:val="28"/>
          <w:szCs w:val="28"/>
        </w:rPr>
        <w:t xml:space="preserve">, рассматривает заявление, проверяет наличие или отсутствие оснований, предусмотренных пунктом </w:t>
      </w:r>
      <w:r w:rsidRPr="002C3608">
        <w:rPr>
          <w:sz w:val="28"/>
          <w:szCs w:val="28"/>
        </w:rPr>
        <w:t>2.</w:t>
      </w:r>
      <w:r w:rsidR="00273CE9">
        <w:rPr>
          <w:sz w:val="28"/>
          <w:szCs w:val="28"/>
        </w:rPr>
        <w:t>10</w:t>
      </w:r>
      <w:r w:rsidRPr="002C3608">
        <w:rPr>
          <w:sz w:val="28"/>
          <w:szCs w:val="28"/>
        </w:rPr>
        <w:t>.</w:t>
      </w:r>
      <w:r w:rsidR="00273CE9">
        <w:rPr>
          <w:sz w:val="28"/>
          <w:szCs w:val="28"/>
        </w:rPr>
        <w:t>2</w:t>
      </w:r>
      <w:r w:rsidRPr="00990DC0">
        <w:rPr>
          <w:sz w:val="28"/>
          <w:szCs w:val="28"/>
        </w:rPr>
        <w:t xml:space="preserve"> настоящего Административного регламента, и по результатам рассмотрения и проверки совершает одно из следующих действий:   </w:t>
      </w:r>
      <w:proofErr w:type="gramEnd"/>
    </w:p>
    <w:p w:rsidR="009C3E7A" w:rsidRDefault="009C3E7A" w:rsidP="00FC1199">
      <w:pPr>
        <w:autoSpaceDE w:val="0"/>
        <w:autoSpaceDN w:val="0"/>
        <w:adjustRightInd w:val="0"/>
        <w:ind w:firstLine="567"/>
        <w:jc w:val="both"/>
        <w:rPr>
          <w:sz w:val="28"/>
          <w:szCs w:val="28"/>
        </w:rPr>
      </w:pPr>
      <w:r w:rsidRPr="00990DC0">
        <w:rPr>
          <w:sz w:val="28"/>
          <w:szCs w:val="28"/>
        </w:rPr>
        <w:lastRenderedPageBreak/>
        <w:t xml:space="preserve">- осуществляет подготовку проектов </w:t>
      </w:r>
      <w:r w:rsidR="00273CE9">
        <w:rPr>
          <w:sz w:val="28"/>
          <w:szCs w:val="28"/>
        </w:rPr>
        <w:t xml:space="preserve">Постановления и </w:t>
      </w:r>
      <w:r w:rsidRPr="00990DC0">
        <w:rPr>
          <w:sz w:val="28"/>
          <w:szCs w:val="28"/>
        </w:rPr>
        <w:t xml:space="preserve">договора аренды земельного участка в </w:t>
      </w:r>
      <w:r>
        <w:rPr>
          <w:sz w:val="28"/>
          <w:szCs w:val="28"/>
        </w:rPr>
        <w:t>четырех</w:t>
      </w:r>
      <w:r w:rsidRPr="00990DC0">
        <w:rPr>
          <w:sz w:val="28"/>
          <w:szCs w:val="28"/>
        </w:rPr>
        <w:t xml:space="preserve"> экземплярах, обеспечивает их соглас</w:t>
      </w:r>
      <w:r>
        <w:rPr>
          <w:sz w:val="28"/>
          <w:szCs w:val="28"/>
        </w:rPr>
        <w:t xml:space="preserve">ование и подписание со стороны </w:t>
      </w:r>
      <w:r w:rsidR="00273CE9">
        <w:rPr>
          <w:sz w:val="28"/>
          <w:szCs w:val="28"/>
        </w:rPr>
        <w:t>А</w:t>
      </w:r>
      <w:r w:rsidRPr="00990DC0">
        <w:rPr>
          <w:sz w:val="28"/>
          <w:szCs w:val="28"/>
        </w:rPr>
        <w:t>дминистрации, а также направляет или выдает проекты договоров для подписания заявителю, если не требуется образование испрашиваемого земельного участка или уточнение его границ;</w:t>
      </w:r>
    </w:p>
    <w:p w:rsidR="009C3E7A" w:rsidRPr="00FA0E3B" w:rsidRDefault="009C3E7A" w:rsidP="00FC1199">
      <w:pPr>
        <w:autoSpaceDE w:val="0"/>
        <w:autoSpaceDN w:val="0"/>
        <w:adjustRightInd w:val="0"/>
        <w:ind w:firstLine="567"/>
        <w:jc w:val="both"/>
        <w:rPr>
          <w:color w:val="000000"/>
          <w:sz w:val="28"/>
          <w:szCs w:val="28"/>
        </w:rPr>
      </w:pPr>
      <w:r>
        <w:rPr>
          <w:sz w:val="28"/>
          <w:szCs w:val="28"/>
        </w:rPr>
        <w:t xml:space="preserve">- </w:t>
      </w:r>
      <w:r w:rsidRPr="00FA0E3B">
        <w:rPr>
          <w:color w:val="000000"/>
          <w:sz w:val="28"/>
          <w:szCs w:val="28"/>
        </w:rPr>
        <w:t xml:space="preserve">готовит </w:t>
      </w:r>
      <w:r w:rsidR="00273CE9">
        <w:rPr>
          <w:color w:val="000000"/>
          <w:sz w:val="28"/>
          <w:szCs w:val="28"/>
        </w:rPr>
        <w:t>уведомление</w:t>
      </w:r>
      <w:r>
        <w:rPr>
          <w:color w:val="000000"/>
          <w:sz w:val="28"/>
          <w:szCs w:val="28"/>
        </w:rPr>
        <w:t xml:space="preserve"> об отказе в предоставлении земельного участка в аренду</w:t>
      </w:r>
      <w:r w:rsidRPr="00FA0E3B">
        <w:rPr>
          <w:color w:val="000000"/>
          <w:sz w:val="28"/>
          <w:szCs w:val="28"/>
        </w:rPr>
        <w:t xml:space="preserve"> </w:t>
      </w:r>
      <w:r>
        <w:rPr>
          <w:color w:val="000000"/>
          <w:sz w:val="28"/>
          <w:szCs w:val="28"/>
        </w:rPr>
        <w:t xml:space="preserve">без проведения торгов, </w:t>
      </w:r>
      <w:r w:rsidRPr="00FA0E3B">
        <w:rPr>
          <w:color w:val="000000"/>
          <w:sz w:val="28"/>
          <w:szCs w:val="28"/>
        </w:rPr>
        <w:t>с указанием причин от</w:t>
      </w:r>
      <w:r>
        <w:rPr>
          <w:color w:val="000000"/>
          <w:sz w:val="28"/>
          <w:szCs w:val="28"/>
        </w:rPr>
        <w:t>каза.</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3.2.4.</w:t>
      </w:r>
      <w:r>
        <w:rPr>
          <w:rFonts w:ascii="Times New Roman" w:hAnsi="Times New Roman" w:cs="Times New Roman"/>
          <w:color w:val="000000"/>
          <w:sz w:val="28"/>
          <w:szCs w:val="28"/>
        </w:rPr>
        <w:t>2</w:t>
      </w:r>
      <w:r w:rsidRPr="00FA0E3B">
        <w:rPr>
          <w:rFonts w:ascii="Times New Roman" w:hAnsi="Times New Roman" w:cs="Times New Roman"/>
          <w:color w:val="000000"/>
          <w:sz w:val="28"/>
          <w:szCs w:val="28"/>
        </w:rPr>
        <w:t xml:space="preserve">. В случае подачи заявления о предоставлении муниципальной услуги через МФЦ </w:t>
      </w:r>
      <w:r w:rsidR="00273CE9">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после подписания </w:t>
      </w:r>
      <w:r>
        <w:rPr>
          <w:rFonts w:ascii="Times New Roman" w:hAnsi="Times New Roman" w:cs="Times New Roman"/>
          <w:color w:val="000000"/>
          <w:sz w:val="28"/>
          <w:szCs w:val="28"/>
        </w:rPr>
        <w:t xml:space="preserve">направляет </w:t>
      </w:r>
      <w:r w:rsidRPr="00FA0E3B">
        <w:rPr>
          <w:rFonts w:ascii="Times New Roman" w:hAnsi="Times New Roman" w:cs="Times New Roman"/>
          <w:color w:val="000000"/>
          <w:sz w:val="28"/>
          <w:szCs w:val="28"/>
        </w:rPr>
        <w:t xml:space="preserve"> проект </w:t>
      </w:r>
      <w:r>
        <w:rPr>
          <w:rFonts w:ascii="Times New Roman" w:hAnsi="Times New Roman" w:cs="Times New Roman"/>
          <w:color w:val="000000"/>
          <w:sz w:val="28"/>
          <w:szCs w:val="28"/>
        </w:rPr>
        <w:t>договора аренды земельного участка</w:t>
      </w:r>
      <w:r w:rsidRPr="00FA0E3B">
        <w:rPr>
          <w:rFonts w:ascii="Times New Roman" w:hAnsi="Times New Roman" w:cs="Times New Roman"/>
          <w:color w:val="000000"/>
          <w:sz w:val="28"/>
          <w:szCs w:val="28"/>
        </w:rPr>
        <w:t xml:space="preserve"> или уведомление об отказе в предоставлении муниципальной услуги в МФЦ для выдачи заявителю.</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В случае если заявление и прилагаемые документы поданы в электронном виде,</w:t>
      </w:r>
      <w:r>
        <w:rPr>
          <w:rFonts w:ascii="Times New Roman" w:hAnsi="Times New Roman" w:cs="Times New Roman"/>
          <w:color w:val="000000"/>
          <w:sz w:val="28"/>
          <w:szCs w:val="28"/>
        </w:rPr>
        <w:t xml:space="preserve"> </w:t>
      </w:r>
      <w:r w:rsidRPr="00FA0E3B">
        <w:rPr>
          <w:rFonts w:ascii="Times New Roman" w:hAnsi="Times New Roman" w:cs="Times New Roman"/>
          <w:color w:val="000000"/>
          <w:sz w:val="28"/>
          <w:szCs w:val="28"/>
        </w:rPr>
        <w:t>д</w:t>
      </w:r>
      <w:r>
        <w:rPr>
          <w:rFonts w:ascii="Times New Roman" w:hAnsi="Times New Roman" w:cs="Times New Roman"/>
          <w:color w:val="000000"/>
          <w:sz w:val="28"/>
          <w:szCs w:val="28"/>
        </w:rPr>
        <w:t>оговор аренды</w:t>
      </w:r>
      <w:r w:rsidRPr="00FA0E3B">
        <w:rPr>
          <w:rFonts w:ascii="Times New Roman" w:hAnsi="Times New Roman" w:cs="Times New Roman"/>
          <w:color w:val="000000"/>
          <w:sz w:val="28"/>
          <w:szCs w:val="28"/>
        </w:rPr>
        <w:t xml:space="preserve"> земельного участка, либо уведомление об отказе в отсканированном виде направляется заявителю по электронной почте или в личный кабинет заявителя на Портал.</w:t>
      </w:r>
    </w:p>
    <w:p w:rsidR="009C3E7A" w:rsidRPr="00FA0E3B" w:rsidRDefault="009C3E7A" w:rsidP="00FC1199">
      <w:pPr>
        <w:suppressAutoHyphens/>
        <w:ind w:firstLine="567"/>
        <w:jc w:val="both"/>
        <w:rPr>
          <w:color w:val="000000"/>
          <w:sz w:val="28"/>
          <w:szCs w:val="28"/>
        </w:rPr>
      </w:pPr>
      <w:r w:rsidRPr="00FA0E3B">
        <w:rPr>
          <w:color w:val="000000"/>
          <w:sz w:val="28"/>
          <w:szCs w:val="28"/>
        </w:rPr>
        <w:t>3.2.5. Выдача заявителю результата предоставления муниципальной услуги.</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3.2.5.1.Выдача документов в Администрации.</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273CE9"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Pr>
          <w:rFonts w:ascii="Times New Roman" w:hAnsi="Times New Roman" w:cs="Times New Roman"/>
          <w:color w:val="000000"/>
          <w:sz w:val="28"/>
          <w:szCs w:val="28"/>
        </w:rPr>
        <w:t xml:space="preserve"> </w:t>
      </w:r>
    </w:p>
    <w:p w:rsidR="00273CE9" w:rsidRPr="00FA0E3B" w:rsidRDefault="00273CE9"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2</w:t>
      </w:r>
      <w:r w:rsidRPr="00FA0E3B">
        <w:rPr>
          <w:rFonts w:ascii="Times New Roman" w:hAnsi="Times New Roman" w:cs="Times New Roman"/>
          <w:color w:val="000000"/>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МФЦ:</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3.2.5.</w:t>
      </w:r>
      <w:r w:rsidR="00273CE9">
        <w:rPr>
          <w:rFonts w:ascii="Times New Roman" w:hAnsi="Times New Roman" w:cs="Times New Roman"/>
          <w:color w:val="000000"/>
          <w:sz w:val="28"/>
          <w:szCs w:val="28"/>
        </w:rPr>
        <w:t>3</w:t>
      </w:r>
      <w:r w:rsidRPr="00FA0E3B">
        <w:rPr>
          <w:rFonts w:ascii="Times New Roman" w:hAnsi="Times New Roman" w:cs="Times New Roman"/>
          <w:color w:val="000000"/>
          <w:sz w:val="28"/>
          <w:szCs w:val="28"/>
        </w:rPr>
        <w:t>. При подаче заявления в электронном виде для получения подлинника договор</w:t>
      </w:r>
      <w:r>
        <w:rPr>
          <w:rFonts w:ascii="Times New Roman" w:hAnsi="Times New Roman" w:cs="Times New Roman"/>
          <w:color w:val="000000"/>
          <w:sz w:val="28"/>
          <w:szCs w:val="28"/>
        </w:rPr>
        <w:t>а</w:t>
      </w:r>
      <w:r w:rsidRPr="00FA0E3B">
        <w:rPr>
          <w:rFonts w:ascii="Times New Roman" w:hAnsi="Times New Roman" w:cs="Times New Roman"/>
          <w:color w:val="000000"/>
          <w:sz w:val="28"/>
          <w:szCs w:val="28"/>
        </w:rPr>
        <w:t xml:space="preserve"> аренды земельного участка, либо уведомления об </w:t>
      </w:r>
      <w:r>
        <w:rPr>
          <w:rFonts w:ascii="Times New Roman" w:hAnsi="Times New Roman" w:cs="Times New Roman"/>
          <w:color w:val="000000"/>
          <w:sz w:val="28"/>
          <w:szCs w:val="28"/>
        </w:rPr>
        <w:t>отказе, заявитель прибывает в Отдел</w:t>
      </w:r>
      <w:r w:rsidRPr="00FA0E3B">
        <w:rPr>
          <w:rFonts w:ascii="Times New Roman" w:hAnsi="Times New Roman" w:cs="Times New Roman"/>
          <w:color w:val="000000"/>
          <w:sz w:val="28"/>
          <w:szCs w:val="28"/>
        </w:rPr>
        <w:t xml:space="preserve"> лично с документом, удостоверяющим личность.</w:t>
      </w:r>
    </w:p>
    <w:p w:rsidR="009C3E7A" w:rsidRPr="00FA0E3B" w:rsidRDefault="009C3E7A" w:rsidP="00FC1199">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E7A" w:rsidRDefault="009C3E7A" w:rsidP="00FC1199">
      <w:pPr>
        <w:suppressAutoHyphens/>
        <w:autoSpaceDE w:val="0"/>
        <w:autoSpaceDN w:val="0"/>
        <w:adjustRightInd w:val="0"/>
        <w:ind w:firstLine="567"/>
        <w:jc w:val="both"/>
        <w:outlineLvl w:val="1"/>
        <w:rPr>
          <w:color w:val="000000"/>
          <w:sz w:val="28"/>
          <w:szCs w:val="28"/>
        </w:rPr>
      </w:pPr>
      <w:r w:rsidRPr="00FA0E3B">
        <w:rPr>
          <w:color w:val="000000"/>
          <w:sz w:val="28"/>
          <w:szCs w:val="28"/>
        </w:rPr>
        <w:t>Обращение заявителя</w:t>
      </w:r>
      <w:r>
        <w:rPr>
          <w:color w:val="000000"/>
          <w:sz w:val="28"/>
          <w:szCs w:val="28"/>
        </w:rPr>
        <w:t xml:space="preserve"> </w:t>
      </w:r>
      <w:r w:rsidRPr="00FA0E3B">
        <w:rPr>
          <w:color w:val="000000"/>
          <w:sz w:val="28"/>
          <w:szCs w:val="28"/>
        </w:rPr>
        <w:t>с</w:t>
      </w:r>
      <w:r>
        <w:rPr>
          <w:color w:val="000000"/>
          <w:sz w:val="28"/>
          <w:szCs w:val="28"/>
        </w:rPr>
        <w:t xml:space="preserve"> </w:t>
      </w:r>
      <w:r w:rsidRPr="00FA0E3B">
        <w:rPr>
          <w:color w:val="000000"/>
          <w:sz w:val="28"/>
          <w:szCs w:val="28"/>
        </w:rPr>
        <w:t xml:space="preserve">документами, предусмотренными подразделом 2.6 раздела </w:t>
      </w:r>
      <w:r>
        <w:rPr>
          <w:color w:val="000000"/>
          <w:sz w:val="28"/>
          <w:szCs w:val="28"/>
        </w:rPr>
        <w:t>2 Административного р</w:t>
      </w:r>
      <w:r w:rsidRPr="00FA0E3B">
        <w:rPr>
          <w:color w:val="000000"/>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Pr="00FA0E3B">
        <w:rPr>
          <w:color w:val="000000"/>
          <w:sz w:val="28"/>
          <w:szCs w:val="28"/>
        </w:rPr>
        <w:lastRenderedPageBreak/>
        <w:t xml:space="preserve">увольнения </w:t>
      </w:r>
      <w:r w:rsidR="00273CE9">
        <w:rPr>
          <w:color w:val="000000"/>
          <w:sz w:val="28"/>
          <w:szCs w:val="28"/>
        </w:rPr>
        <w:t xml:space="preserve">специалиста, </w:t>
      </w:r>
      <w:r w:rsidRPr="00FA0E3B">
        <w:rPr>
          <w:color w:val="000000"/>
          <w:sz w:val="28"/>
          <w:szCs w:val="28"/>
        </w:rPr>
        <w:t xml:space="preserve">должностного лица </w:t>
      </w:r>
      <w:r w:rsidR="00273CE9">
        <w:rPr>
          <w:color w:val="000000"/>
          <w:sz w:val="28"/>
          <w:szCs w:val="28"/>
        </w:rPr>
        <w:t>Администрации</w:t>
      </w:r>
      <w:r w:rsidRPr="00FA0E3B">
        <w:rPr>
          <w:color w:val="000000"/>
          <w:sz w:val="28"/>
          <w:szCs w:val="28"/>
        </w:rPr>
        <w:t xml:space="preserve">, ответственного за предоставление муниципальной услуги. </w:t>
      </w:r>
    </w:p>
    <w:p w:rsidR="009C3E7A" w:rsidRDefault="009C3E7A" w:rsidP="009C3E7A">
      <w:pPr>
        <w:suppressAutoHyphens/>
        <w:autoSpaceDE w:val="0"/>
        <w:autoSpaceDN w:val="0"/>
        <w:adjustRightInd w:val="0"/>
        <w:ind w:firstLine="709"/>
        <w:jc w:val="both"/>
        <w:outlineLvl w:val="1"/>
        <w:rPr>
          <w:color w:val="000000"/>
          <w:sz w:val="28"/>
          <w:szCs w:val="28"/>
        </w:rPr>
      </w:pPr>
    </w:p>
    <w:p w:rsidR="008A1633" w:rsidRPr="00EB181C" w:rsidRDefault="008A1633" w:rsidP="008401EB">
      <w:pPr>
        <w:suppressAutoHyphens/>
        <w:jc w:val="center"/>
        <w:rPr>
          <w:sz w:val="28"/>
          <w:szCs w:val="28"/>
        </w:rPr>
      </w:pPr>
      <w:r w:rsidRPr="00EB181C">
        <w:rPr>
          <w:sz w:val="28"/>
          <w:szCs w:val="28"/>
        </w:rPr>
        <w:t>Подраздел 3.3. ОСОБЕННОСТИ ОСУЩЕСТВЛЕНИЯ АДМИНИСТРАТИВНЫХ ПРОЦЕДУР В ЭЛЕКТРОННОЙ ФОРМЕ.</w:t>
      </w:r>
    </w:p>
    <w:p w:rsidR="008A1633" w:rsidRDefault="008A1633" w:rsidP="008401EB">
      <w:pPr>
        <w:ind w:firstLine="709"/>
        <w:jc w:val="both"/>
        <w:rPr>
          <w:color w:val="000000"/>
          <w:sz w:val="28"/>
          <w:szCs w:val="28"/>
        </w:rPr>
      </w:pPr>
    </w:p>
    <w:p w:rsidR="008A1633" w:rsidRPr="00E662CA" w:rsidRDefault="008A1633" w:rsidP="008401EB">
      <w:pPr>
        <w:ind w:firstLine="567"/>
        <w:jc w:val="both"/>
        <w:rPr>
          <w:color w:val="000000"/>
          <w:sz w:val="28"/>
          <w:szCs w:val="28"/>
        </w:rPr>
      </w:pPr>
      <w:r w:rsidRPr="00E662CA">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A1633" w:rsidRPr="00E662CA" w:rsidRDefault="008A1633" w:rsidP="008401EB">
      <w:pPr>
        <w:ind w:firstLine="567"/>
        <w:jc w:val="both"/>
        <w:rPr>
          <w:color w:val="000000"/>
          <w:sz w:val="28"/>
          <w:szCs w:val="28"/>
        </w:rPr>
      </w:pPr>
      <w:r w:rsidRPr="00E662CA">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A1633" w:rsidRPr="00E662CA" w:rsidRDefault="008A1633" w:rsidP="008401EB">
      <w:pPr>
        <w:ind w:firstLine="567"/>
        <w:jc w:val="both"/>
        <w:rPr>
          <w:color w:val="000000"/>
          <w:sz w:val="28"/>
          <w:szCs w:val="28"/>
        </w:rPr>
      </w:pPr>
      <w:r w:rsidRPr="00E662CA">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Администрацией</w:t>
      </w:r>
      <w:r w:rsidRPr="00E662CA">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8A1633" w:rsidRPr="00E662CA" w:rsidRDefault="008A1633" w:rsidP="008401EB">
      <w:pPr>
        <w:ind w:firstLine="567"/>
        <w:jc w:val="both"/>
        <w:rPr>
          <w:color w:val="000000"/>
          <w:sz w:val="28"/>
          <w:szCs w:val="28"/>
        </w:rPr>
      </w:pPr>
      <w:r w:rsidRPr="00E662CA">
        <w:rPr>
          <w:color w:val="000000"/>
          <w:sz w:val="28"/>
          <w:szCs w:val="28"/>
        </w:rPr>
        <w:t>3) получение заявителем сведений о ходе рассмотрения заявления;</w:t>
      </w:r>
    </w:p>
    <w:p w:rsidR="008A1633" w:rsidRPr="00E662CA" w:rsidRDefault="008A1633" w:rsidP="008401EB">
      <w:pPr>
        <w:ind w:firstLine="567"/>
        <w:jc w:val="both"/>
        <w:rPr>
          <w:color w:val="000000"/>
          <w:sz w:val="28"/>
          <w:szCs w:val="28"/>
        </w:rPr>
      </w:pPr>
      <w:r w:rsidRPr="00E662CA">
        <w:rPr>
          <w:color w:val="000000"/>
          <w:sz w:val="28"/>
          <w:szCs w:val="28"/>
        </w:rPr>
        <w:t xml:space="preserve">4) взаимодействие </w:t>
      </w:r>
      <w:r>
        <w:rPr>
          <w:color w:val="000000"/>
          <w:sz w:val="28"/>
          <w:szCs w:val="28"/>
        </w:rPr>
        <w:t>Администрации</w:t>
      </w:r>
      <w:r w:rsidRPr="00E662CA">
        <w:rPr>
          <w:color w:val="000000"/>
          <w:sz w:val="28"/>
          <w:szCs w:val="28"/>
        </w:rPr>
        <w:t xml:space="preserve"> с организациями.</w:t>
      </w:r>
    </w:p>
    <w:p w:rsidR="008A1633" w:rsidRPr="00E662CA" w:rsidRDefault="008A1633" w:rsidP="008401EB">
      <w:pPr>
        <w:ind w:firstLine="567"/>
        <w:jc w:val="both"/>
        <w:rPr>
          <w:color w:val="000000"/>
          <w:sz w:val="28"/>
          <w:szCs w:val="28"/>
        </w:rPr>
      </w:pPr>
      <w:r w:rsidRPr="00E662CA">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r>
        <w:rPr>
          <w:color w:val="000000"/>
          <w:sz w:val="28"/>
          <w:szCs w:val="28"/>
        </w:rPr>
        <w:t>.</w:t>
      </w:r>
    </w:p>
    <w:p w:rsidR="008A1633" w:rsidRDefault="008A1633" w:rsidP="008401EB">
      <w:pPr>
        <w:suppressAutoHyphens/>
        <w:autoSpaceDE w:val="0"/>
        <w:autoSpaceDN w:val="0"/>
        <w:adjustRightInd w:val="0"/>
        <w:ind w:firstLine="709"/>
        <w:jc w:val="both"/>
        <w:outlineLvl w:val="1"/>
        <w:rPr>
          <w:color w:val="000000"/>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Раздел IV. ФОРМЫ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r w:rsidRPr="00524EE6">
        <w:rPr>
          <w:color w:val="000000"/>
          <w:sz w:val="28"/>
          <w:szCs w:val="28"/>
        </w:rPr>
        <w:br/>
        <w:t>МУНИЦИПАЛЬНОЙ УСЛУГИ</w:t>
      </w:r>
    </w:p>
    <w:p w:rsidR="00844377" w:rsidRPr="00524EE6" w:rsidRDefault="00844377" w:rsidP="008401EB">
      <w:pPr>
        <w:autoSpaceDE w:val="0"/>
        <w:autoSpaceDN w:val="0"/>
        <w:adjustRightInd w:val="0"/>
        <w:jc w:val="center"/>
        <w:outlineLvl w:val="0"/>
        <w:rPr>
          <w:color w:val="000000"/>
          <w:sz w:val="28"/>
          <w:szCs w:val="28"/>
        </w:rPr>
      </w:pPr>
    </w:p>
    <w:p w:rsidR="00844377" w:rsidRDefault="008A1633" w:rsidP="008401EB">
      <w:pPr>
        <w:autoSpaceDE w:val="0"/>
        <w:autoSpaceDN w:val="0"/>
        <w:adjustRightInd w:val="0"/>
        <w:jc w:val="center"/>
        <w:outlineLvl w:val="0"/>
        <w:rPr>
          <w:color w:val="000000"/>
          <w:sz w:val="28"/>
          <w:szCs w:val="28"/>
        </w:rPr>
      </w:pPr>
      <w:bookmarkStart w:id="11" w:name="Par413"/>
      <w:bookmarkEnd w:id="11"/>
      <w:r w:rsidRPr="00524EE6">
        <w:rPr>
          <w:color w:val="000000"/>
          <w:sz w:val="28"/>
          <w:szCs w:val="28"/>
        </w:rPr>
        <w:t xml:space="preserve">Подраздел 4.1. ПОРЯДОК ОСУЩЕСТВЛЕНИЯ ТЕКУЩЕГО КОНТРОЛЯ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ЗА СОБЛЮДЕНИЕМ И ИСПОЛНЕНИЕМ ОТВЕТСТВЕННЫМИ ДОЛЖНОСТНЫМИ ЛИЦАМИ ПОЛОЖЕНИЙ</w:t>
      </w:r>
      <w:r w:rsidR="00844377">
        <w:rPr>
          <w:color w:val="000000"/>
          <w:sz w:val="28"/>
          <w:szCs w:val="28"/>
        </w:rPr>
        <w:t xml:space="preserve"> </w:t>
      </w:r>
      <w:r w:rsidRPr="00524EE6">
        <w:rPr>
          <w:color w:val="000000"/>
          <w:sz w:val="28"/>
          <w:szCs w:val="28"/>
        </w:rPr>
        <w:t>АДМИНИСТРАТИВНОГО РЕГЛАМЕНТА И ИНЫХ</w:t>
      </w:r>
      <w:r w:rsidR="00844377">
        <w:rPr>
          <w:color w:val="000000"/>
          <w:sz w:val="28"/>
          <w:szCs w:val="28"/>
        </w:rPr>
        <w:t xml:space="preserve"> </w:t>
      </w:r>
      <w:r w:rsidRPr="00524EE6">
        <w:rPr>
          <w:color w:val="000000"/>
          <w:sz w:val="28"/>
          <w:szCs w:val="28"/>
        </w:rPr>
        <w:t>НОРМАТИВНЫХ ПРАВОВЫХ АКТОВ,</w:t>
      </w:r>
      <w:r w:rsidR="00925A8E">
        <w:rPr>
          <w:color w:val="000000"/>
          <w:sz w:val="28"/>
          <w:szCs w:val="28"/>
        </w:rPr>
        <w:t xml:space="preserve"> </w:t>
      </w:r>
      <w:r w:rsidRPr="00524EE6">
        <w:rPr>
          <w:color w:val="000000"/>
          <w:sz w:val="28"/>
          <w:szCs w:val="28"/>
        </w:rPr>
        <w:t>УСТАНАВЛИВАЮЩИХ</w:t>
      </w:r>
      <w:r w:rsidR="00844377">
        <w:rPr>
          <w:color w:val="000000"/>
          <w:sz w:val="28"/>
          <w:szCs w:val="28"/>
        </w:rPr>
        <w:t xml:space="preserve"> </w:t>
      </w:r>
      <w:r w:rsidRPr="00524EE6">
        <w:rPr>
          <w:color w:val="000000"/>
          <w:sz w:val="28"/>
          <w:szCs w:val="28"/>
        </w:rPr>
        <w:t>ТРЕБОВАНИЯ К ПРЕДОСТАВЛЕНИЮ МУНИЦИПАЛЬНОЙ УСЛУГИ,</w:t>
      </w:r>
      <w:r w:rsidR="00844377">
        <w:rPr>
          <w:color w:val="000000"/>
          <w:sz w:val="28"/>
          <w:szCs w:val="28"/>
        </w:rPr>
        <w:t xml:space="preserve"> </w:t>
      </w:r>
      <w:r w:rsidRPr="00524EE6">
        <w:rPr>
          <w:color w:val="000000"/>
          <w:sz w:val="28"/>
          <w:szCs w:val="28"/>
        </w:rPr>
        <w:t>А ТАКЖЕ ПРИНЯТИЕМ ИМИ</w:t>
      </w:r>
      <w:r w:rsidR="00FC1199">
        <w:rPr>
          <w:color w:val="000000"/>
          <w:sz w:val="28"/>
          <w:szCs w:val="28"/>
        </w:rPr>
        <w:t xml:space="preserve"> </w:t>
      </w:r>
      <w:r w:rsidRPr="00524EE6">
        <w:rPr>
          <w:color w:val="000000"/>
          <w:sz w:val="28"/>
          <w:szCs w:val="28"/>
        </w:rPr>
        <w:t>РЕШЕНИЙ</w:t>
      </w:r>
    </w:p>
    <w:p w:rsidR="008A1633" w:rsidRPr="001A3170" w:rsidRDefault="008A1633" w:rsidP="008401EB">
      <w:pPr>
        <w:suppressAutoHyphens/>
        <w:jc w:val="center"/>
        <w:rPr>
          <w:sz w:val="28"/>
          <w:szCs w:val="28"/>
        </w:rPr>
      </w:pPr>
    </w:p>
    <w:p w:rsidR="008A1633" w:rsidRDefault="008A1633" w:rsidP="008401EB">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1633" w:rsidRDefault="008A1633" w:rsidP="008401EB">
      <w:pPr>
        <w:suppressAutoHyphens/>
        <w:ind w:firstLine="567"/>
        <w:jc w:val="both"/>
        <w:rPr>
          <w:sz w:val="28"/>
          <w:szCs w:val="28"/>
        </w:rPr>
      </w:pPr>
      <w:r>
        <w:rPr>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sz w:val="28"/>
          <w:szCs w:val="28"/>
        </w:rPr>
        <w:lastRenderedPageBreak/>
        <w:t>обязанности, ответственность, требования к знаниям и квалификации специалистов.</w:t>
      </w:r>
    </w:p>
    <w:p w:rsidR="008A1633" w:rsidRDefault="008A1633" w:rsidP="008401EB">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1633" w:rsidRDefault="008A1633" w:rsidP="008401EB">
      <w:pPr>
        <w:suppressAutoHyphens/>
        <w:ind w:firstLine="567"/>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801FD3">
        <w:rPr>
          <w:sz w:val="28"/>
          <w:szCs w:val="28"/>
        </w:rPr>
        <w:t>специалистом</w:t>
      </w:r>
      <w:r>
        <w:rPr>
          <w:sz w:val="28"/>
          <w:szCs w:val="28"/>
        </w:rPr>
        <w:t xml:space="preserve"> </w:t>
      </w:r>
      <w:r w:rsidR="00801FD3">
        <w:rPr>
          <w:sz w:val="28"/>
          <w:szCs w:val="28"/>
        </w:rPr>
        <w:t>Отдела</w:t>
      </w:r>
      <w:r>
        <w:rPr>
          <w:sz w:val="28"/>
          <w:szCs w:val="28"/>
        </w:rPr>
        <w:t xml:space="preserve"> осуществляется постоянно непосредственно должностным лицом Отдела путем проведения проверок. </w:t>
      </w:r>
    </w:p>
    <w:p w:rsidR="008A1633" w:rsidRDefault="008A1633" w:rsidP="008401EB">
      <w:pPr>
        <w:suppressAutoHyphens/>
        <w:ind w:firstLine="567"/>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4.2. ПОРЯДОК И ПЕРИОДИЧНОСТЬ ОСУЩЕСТВЛЕНИЯ</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 ПЛАНОВЫХ И ВНЕПЛАНОВЫХ ПРОВЕРОК ПОЛНОТЫ И КАЧЕСТВА ПРЕДОСТАВЛЕНИЯ МУНИЦИПАЛЬНОЙ УСЛУГИ, В ТОМ ЧИСЛЕ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ПОРЯДОК И ФОРМЫ КОНТРОЛЯЗА ПОЛНОТОЙ И</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КАЧЕСТВОМ ПРЕДОСТАВЛЕНИЯ </w:t>
      </w:r>
      <w:r w:rsidR="00925A8E">
        <w:rPr>
          <w:color w:val="000000"/>
          <w:sz w:val="28"/>
          <w:szCs w:val="28"/>
        </w:rPr>
        <w:t xml:space="preserve"> </w:t>
      </w:r>
      <w:r w:rsidRPr="00524EE6">
        <w:rPr>
          <w:color w:val="000000"/>
          <w:sz w:val="28"/>
          <w:szCs w:val="28"/>
        </w:rPr>
        <w:t>МУНИЦИПАЛЬНОЙ</w:t>
      </w:r>
      <w:r>
        <w:rPr>
          <w:color w:val="000000"/>
          <w:sz w:val="28"/>
          <w:szCs w:val="28"/>
        </w:rPr>
        <w:t xml:space="preserve"> </w:t>
      </w:r>
      <w:r w:rsidRPr="00524EE6">
        <w:rPr>
          <w:color w:val="000000"/>
          <w:sz w:val="28"/>
          <w:szCs w:val="28"/>
        </w:rPr>
        <w:t>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1633" w:rsidRDefault="008A1633" w:rsidP="008401EB">
      <w:pPr>
        <w:suppressAutoHyphens/>
        <w:ind w:firstLine="567"/>
        <w:jc w:val="both"/>
        <w:rPr>
          <w:sz w:val="28"/>
          <w:szCs w:val="28"/>
        </w:rPr>
      </w:pPr>
      <w:r>
        <w:rPr>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1633" w:rsidRDefault="008A1633" w:rsidP="008401EB">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1633" w:rsidRDefault="008A1633" w:rsidP="008401EB">
      <w:pPr>
        <w:suppressAutoHyphens/>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1633" w:rsidRDefault="008A1633" w:rsidP="008401EB">
      <w:pPr>
        <w:suppressAutoHyphens/>
        <w:ind w:firstLine="567"/>
        <w:jc w:val="both"/>
        <w:rPr>
          <w:sz w:val="28"/>
          <w:szCs w:val="28"/>
        </w:rPr>
      </w:pPr>
      <w:r>
        <w:rPr>
          <w:sz w:val="28"/>
          <w:szCs w:val="28"/>
        </w:rPr>
        <w:t>В ходе плановых и внеплановых проверок:</w:t>
      </w:r>
    </w:p>
    <w:p w:rsidR="008A1633" w:rsidRDefault="008A1633" w:rsidP="008401EB">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1633" w:rsidRDefault="008A1633" w:rsidP="008401EB">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8A1633" w:rsidRDefault="008A1633" w:rsidP="008401EB">
      <w:pPr>
        <w:suppressAutoHyphens/>
        <w:ind w:firstLine="567"/>
        <w:jc w:val="both"/>
        <w:rPr>
          <w:sz w:val="28"/>
          <w:szCs w:val="28"/>
        </w:rPr>
      </w:pPr>
      <w:r>
        <w:rPr>
          <w:sz w:val="28"/>
          <w:szCs w:val="28"/>
        </w:rPr>
        <w:lastRenderedPageBreak/>
        <w:t>выявляются нарушения прав заявителей, недостатки, допущенные в ходе предоставления муниципальной услуги.</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Подраздел 4.3. ОТВЕТСТВЕННОСТЬ ДОЛЖНОСТНЫХ ЛИЦ ОРГАНА МЕСТНОГО САМОУПРАВЛЕНИЯ ЗА РЕШЕНИЯ И ДЕЙСТВИЯ БЕЗДЕЙСТВИЕ)</w:t>
      </w:r>
      <w:proofErr w:type="gramStart"/>
      <w:r w:rsidRPr="00524EE6">
        <w:rPr>
          <w:color w:val="000000"/>
          <w:sz w:val="28"/>
          <w:szCs w:val="28"/>
        </w:rPr>
        <w:t>,П</w:t>
      </w:r>
      <w:proofErr w:type="gramEnd"/>
      <w:r w:rsidRPr="00524EE6">
        <w:rPr>
          <w:color w:val="000000"/>
          <w:sz w:val="28"/>
          <w:szCs w:val="28"/>
        </w:rPr>
        <w:t xml:space="preserve">РИНИМАЕМЫЕ(ОСУЩЕСТВЛЯЕМЫЕ) ИМИ В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ХОДЕ ПРЕДОСТАВЛЕНИЯ МУНИЦИПАЛЬНОЙ УСЛУГИ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1633" w:rsidRDefault="008A1633" w:rsidP="008401EB">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1633" w:rsidRDefault="008A1633" w:rsidP="008401EB">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A1633" w:rsidRDefault="008A1633" w:rsidP="008401EB">
      <w:pPr>
        <w:suppressAutoHyphens/>
        <w:ind w:firstLine="709"/>
        <w:jc w:val="both"/>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4.4. ПОЛОЖЕНИЯ, ХАРАКТЕРИЗУЮЩИЕ ТРЕБОВАНИЯ </w:t>
      </w:r>
      <w:proofErr w:type="gramStart"/>
      <w:r w:rsidRPr="00524EE6">
        <w:rPr>
          <w:color w:val="000000"/>
          <w:sz w:val="28"/>
          <w:szCs w:val="28"/>
        </w:rPr>
        <w:t>К</w:t>
      </w:r>
      <w:proofErr w:type="gramEnd"/>
      <w:r w:rsidRPr="00524EE6">
        <w:rPr>
          <w:color w:val="000000"/>
          <w:sz w:val="28"/>
          <w:szCs w:val="28"/>
        </w:rPr>
        <w:t xml:space="preserve"> </w:t>
      </w: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ПОРЯДКУ И ФОРМАМ </w:t>
      </w:r>
      <w:proofErr w:type="gramStart"/>
      <w:r w:rsidRPr="00524EE6">
        <w:rPr>
          <w:color w:val="000000"/>
          <w:sz w:val="28"/>
          <w:szCs w:val="28"/>
        </w:rPr>
        <w:t>КОНТРОЛЯ ЗА</w:t>
      </w:r>
      <w:proofErr w:type="gramEnd"/>
      <w:r w:rsidRPr="00524EE6">
        <w:rPr>
          <w:color w:val="000000"/>
          <w:sz w:val="28"/>
          <w:szCs w:val="28"/>
        </w:rPr>
        <w:t xml:space="preserve"> ПРЕДОСТАВЛЕНИЕМ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МУНИЦИПАЛЬНОЙ УСЛУГИ, В ТОМ ЧИСЛЕ СО СТОРОНЫ ГРАЖДАН, ИХ ОБЪЕДИНЕНИЙ И ОРГАНИЗАЦИЙ</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8A1633" w:rsidRDefault="008A1633" w:rsidP="008401EB">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8A1633" w:rsidRDefault="008A1633" w:rsidP="008401EB">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1633" w:rsidRDefault="008A1633" w:rsidP="008401EB">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1633" w:rsidRDefault="008A1633" w:rsidP="008401EB">
      <w:pPr>
        <w:suppressAutoHyphens/>
        <w:rPr>
          <w:sz w:val="28"/>
          <w:szCs w:val="28"/>
        </w:rPr>
      </w:pPr>
    </w:p>
    <w:p w:rsidR="008A1633" w:rsidRDefault="008A1633" w:rsidP="00844377">
      <w:pPr>
        <w:autoSpaceDE w:val="0"/>
        <w:autoSpaceDN w:val="0"/>
        <w:adjustRightInd w:val="0"/>
        <w:jc w:val="center"/>
        <w:outlineLvl w:val="0"/>
        <w:rPr>
          <w:color w:val="000000"/>
          <w:sz w:val="28"/>
          <w:szCs w:val="28"/>
        </w:rPr>
      </w:pPr>
      <w:r w:rsidRPr="00524EE6">
        <w:rPr>
          <w:color w:val="000000"/>
          <w:sz w:val="28"/>
          <w:szCs w:val="28"/>
        </w:rPr>
        <w:t xml:space="preserve">Раздел V. ДОСУДЕБНЫЙ (ВНЕСУДЕБНЫЙ) ПОРЯДОК ОБЖАЛОВАНИЯ РЕШЕНИЙ И ДЕЙСТВИЙ (БЕЗДЕЙСТВИЯ) ОРГАНА, </w:t>
      </w:r>
      <w:r w:rsidRPr="00524EE6">
        <w:rPr>
          <w:color w:val="000000"/>
          <w:sz w:val="28"/>
          <w:szCs w:val="28"/>
        </w:rPr>
        <w:lastRenderedPageBreak/>
        <w:t>ПРЕДОСТАВЛЯЮЩЕГО МУНИЦИПАЛЬНУЮ УСЛУГУ, А ТАКЖЕ ДОЛЖНОСТНЫХ ЛИЦ, МУНИЦИПАЛЬНЫХ СЛУЖАЩИХ</w:t>
      </w:r>
    </w:p>
    <w:p w:rsidR="00844377" w:rsidRPr="00524EE6" w:rsidRDefault="00844377" w:rsidP="00844377">
      <w:pPr>
        <w:autoSpaceDE w:val="0"/>
        <w:autoSpaceDN w:val="0"/>
        <w:adjustRightInd w:val="0"/>
        <w:jc w:val="center"/>
        <w:outlineLvl w:val="0"/>
        <w:rPr>
          <w:color w:val="000000"/>
          <w:sz w:val="28"/>
          <w:szCs w:val="28"/>
        </w:rPr>
      </w:pPr>
    </w:p>
    <w:p w:rsidR="008A1633" w:rsidRPr="00524EE6" w:rsidRDefault="008A1633" w:rsidP="00844377">
      <w:pPr>
        <w:autoSpaceDE w:val="0"/>
        <w:autoSpaceDN w:val="0"/>
        <w:adjustRightInd w:val="0"/>
        <w:jc w:val="center"/>
        <w:outlineLvl w:val="0"/>
        <w:rPr>
          <w:color w:val="000000"/>
          <w:sz w:val="28"/>
          <w:szCs w:val="28"/>
        </w:rPr>
      </w:pPr>
      <w:bookmarkStart w:id="12" w:name="Par459"/>
      <w:bookmarkEnd w:id="12"/>
      <w:r w:rsidRPr="00524EE6">
        <w:rPr>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w:t>
      </w:r>
      <w:r w:rsidR="00844377">
        <w:rPr>
          <w:color w:val="000000"/>
          <w:sz w:val="28"/>
          <w:szCs w:val="28"/>
        </w:rPr>
        <w:t>ОСТАВЛЕНИИ МУНИЦИПАЛЬНОЙ УСЛУГИ</w:t>
      </w:r>
    </w:p>
    <w:p w:rsidR="008A1633" w:rsidRDefault="008A1633" w:rsidP="008401EB">
      <w:pPr>
        <w:suppressAutoHyphens/>
        <w:rPr>
          <w:sz w:val="28"/>
          <w:szCs w:val="28"/>
        </w:rPr>
      </w:pPr>
    </w:p>
    <w:p w:rsidR="008A1633" w:rsidRDefault="008A1633" w:rsidP="008401EB">
      <w:pPr>
        <w:suppressAutoHyphens/>
        <w:ind w:firstLine="567"/>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A1633" w:rsidRDefault="008A1633" w:rsidP="008401EB">
      <w:pPr>
        <w:suppressAutoHyphens/>
        <w:ind w:firstLine="709"/>
        <w:jc w:val="both"/>
        <w:rPr>
          <w:sz w:val="28"/>
          <w:szCs w:val="28"/>
        </w:rPr>
      </w:pPr>
    </w:p>
    <w:p w:rsidR="008A1633" w:rsidRPr="00524EE6" w:rsidRDefault="008A1633" w:rsidP="00844377">
      <w:pPr>
        <w:autoSpaceDE w:val="0"/>
        <w:autoSpaceDN w:val="0"/>
        <w:adjustRightInd w:val="0"/>
        <w:jc w:val="center"/>
        <w:outlineLvl w:val="0"/>
        <w:rPr>
          <w:color w:val="000000"/>
          <w:sz w:val="28"/>
          <w:szCs w:val="28"/>
        </w:rPr>
      </w:pPr>
      <w:r w:rsidRPr="00524EE6">
        <w:rPr>
          <w:color w:val="000000"/>
          <w:sz w:val="28"/>
          <w:szCs w:val="28"/>
        </w:rPr>
        <w:t>Подраздел 5.2. ПРЕДМЕТ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1633" w:rsidRDefault="008A1633" w:rsidP="008401EB">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8A1633" w:rsidRDefault="008A1633" w:rsidP="008401EB">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8A1633" w:rsidRDefault="008A1633" w:rsidP="008401EB">
      <w:pPr>
        <w:suppressAutoHyphens/>
        <w:ind w:firstLine="567"/>
        <w:jc w:val="both"/>
        <w:rPr>
          <w:sz w:val="28"/>
          <w:szCs w:val="28"/>
        </w:rPr>
      </w:pPr>
      <w:r>
        <w:rPr>
          <w:sz w:val="28"/>
          <w:szCs w:val="28"/>
        </w:rPr>
        <w:t>б) нарушение срока предоставления муниципальной услуги;</w:t>
      </w:r>
    </w:p>
    <w:p w:rsidR="008A1633" w:rsidRDefault="008A1633" w:rsidP="008401EB">
      <w:pPr>
        <w:suppressAutoHyphens/>
        <w:ind w:firstLine="567"/>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8A1633" w:rsidRDefault="008A1633" w:rsidP="008401EB">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8A1633" w:rsidRDefault="008A1633" w:rsidP="008401EB">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8A1633" w:rsidRDefault="008A1633" w:rsidP="008401EB">
      <w:pPr>
        <w:suppressAutoHyphens/>
        <w:ind w:firstLine="567"/>
        <w:jc w:val="both"/>
        <w:rPr>
          <w:sz w:val="28"/>
          <w:szCs w:val="28"/>
        </w:rPr>
      </w:pPr>
      <w:r>
        <w:rPr>
          <w:sz w:val="28"/>
          <w:szCs w:val="28"/>
        </w:rPr>
        <w:lastRenderedPageBreak/>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8A1633" w:rsidRDefault="008A1633" w:rsidP="008401EB">
      <w:pPr>
        <w:suppressAutoHyphens/>
        <w:ind w:firstLine="567"/>
        <w:jc w:val="both"/>
        <w:rPr>
          <w:sz w:val="28"/>
          <w:szCs w:val="28"/>
        </w:rPr>
      </w:pPr>
      <w:proofErr w:type="gramStart"/>
      <w:r>
        <w:rPr>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633" w:rsidRDefault="008A1633" w:rsidP="008401EB">
      <w:pPr>
        <w:suppressAutoHyphens/>
        <w:ind w:firstLine="709"/>
        <w:jc w:val="center"/>
        <w:rPr>
          <w:sz w:val="28"/>
          <w:szCs w:val="28"/>
        </w:rPr>
      </w:pPr>
    </w:p>
    <w:p w:rsidR="008A1633" w:rsidRDefault="008A1633" w:rsidP="008401EB">
      <w:pPr>
        <w:autoSpaceDE w:val="0"/>
        <w:autoSpaceDN w:val="0"/>
        <w:adjustRightInd w:val="0"/>
        <w:jc w:val="center"/>
        <w:outlineLvl w:val="0"/>
        <w:rPr>
          <w:color w:val="000000"/>
          <w:sz w:val="28"/>
          <w:szCs w:val="28"/>
        </w:rPr>
      </w:pPr>
      <w:r w:rsidRPr="00524EE6">
        <w:rPr>
          <w:color w:val="000000"/>
          <w:sz w:val="28"/>
          <w:szCs w:val="28"/>
        </w:rPr>
        <w:t xml:space="preserve">Подраздел 5.3. ОРГАНЫ МЕСТНОГО САМОУПРАВЛЕНИЯ И </w:t>
      </w:r>
    </w:p>
    <w:p w:rsidR="008A1633" w:rsidRPr="00524EE6" w:rsidRDefault="008A1633" w:rsidP="008401EB">
      <w:pPr>
        <w:autoSpaceDE w:val="0"/>
        <w:autoSpaceDN w:val="0"/>
        <w:adjustRightInd w:val="0"/>
        <w:jc w:val="center"/>
        <w:outlineLvl w:val="0"/>
        <w:rPr>
          <w:color w:val="000000"/>
          <w:sz w:val="28"/>
          <w:szCs w:val="28"/>
        </w:rPr>
      </w:pPr>
      <w:r w:rsidRPr="00524EE6">
        <w:rPr>
          <w:color w:val="000000"/>
          <w:sz w:val="28"/>
          <w:szCs w:val="28"/>
        </w:rPr>
        <w:t>УПОЛНОМОЧЕННЫЕ НА РАССМОТРЕНИЕ ЖАЛОБЫ ДОЛЖНОСТНЫЕ ЛИЦА, КОТОРЫМ МОЖЕТ БЫТЬ НАПРАВЛЕНА ЖАЛОБА</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 xml:space="preserve">Жалобы на решения, принятые Администрацией, подаются главе Туапсинского городского поселения Туапсинского района. </w:t>
      </w:r>
    </w:p>
    <w:p w:rsidR="008A1633" w:rsidRDefault="008A1633" w:rsidP="008401EB">
      <w:pPr>
        <w:suppressAutoHyphens/>
        <w:ind w:firstLine="567"/>
        <w:jc w:val="both"/>
        <w:rPr>
          <w:sz w:val="28"/>
          <w:szCs w:val="28"/>
        </w:rPr>
      </w:pPr>
      <w:r>
        <w:rPr>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8A1633" w:rsidRDefault="008A1633" w:rsidP="008401EB">
      <w:pPr>
        <w:suppressAutoHyphens/>
        <w:ind w:firstLine="567"/>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8A1633" w:rsidRDefault="008A1633" w:rsidP="008401EB">
      <w:pPr>
        <w:suppressAutoHyphens/>
        <w:ind w:firstLine="567"/>
        <w:jc w:val="both"/>
        <w:rPr>
          <w:sz w:val="28"/>
          <w:szCs w:val="28"/>
        </w:rPr>
      </w:pPr>
      <w:r>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jc w:val="center"/>
        <w:outlineLvl w:val="0"/>
        <w:rPr>
          <w:b/>
          <w:color w:val="000000"/>
          <w:sz w:val="28"/>
          <w:szCs w:val="28"/>
        </w:rPr>
      </w:pPr>
      <w:r w:rsidRPr="00524EE6">
        <w:rPr>
          <w:color w:val="000000"/>
          <w:sz w:val="28"/>
          <w:szCs w:val="28"/>
        </w:rPr>
        <w:t>Подраздел 5.4. ПОРЯДОК ПОДАЧИ И РАССМОТРЕНИЯ ЖАЛОБЫ</w:t>
      </w:r>
    </w:p>
    <w:p w:rsidR="008A1633" w:rsidRDefault="008A1633" w:rsidP="008401EB">
      <w:pPr>
        <w:suppressAutoHyphens/>
        <w:ind w:firstLine="567"/>
        <w:jc w:val="both"/>
        <w:rPr>
          <w:sz w:val="28"/>
          <w:szCs w:val="28"/>
        </w:rPr>
      </w:pPr>
    </w:p>
    <w:p w:rsidR="008A1633" w:rsidRDefault="008A1633" w:rsidP="008401EB">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A1633" w:rsidRDefault="008A1633" w:rsidP="008401EB">
      <w:pPr>
        <w:suppressAutoHyphens/>
        <w:ind w:firstLine="567"/>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8A1633" w:rsidRDefault="008A1633" w:rsidP="008401EB">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8A1633" w:rsidRDefault="008A1633" w:rsidP="008401EB">
      <w:pPr>
        <w:suppressAutoHyphens/>
        <w:ind w:firstLine="567"/>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w:t>
      </w:r>
      <w:r>
        <w:rPr>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8A1633" w:rsidRDefault="008A1633" w:rsidP="008401EB">
      <w:pPr>
        <w:suppressAutoHyphens/>
        <w:ind w:firstLine="567"/>
        <w:jc w:val="both"/>
        <w:rPr>
          <w:sz w:val="28"/>
          <w:szCs w:val="28"/>
        </w:rPr>
      </w:pPr>
      <w:r>
        <w:rPr>
          <w:sz w:val="28"/>
          <w:szCs w:val="28"/>
        </w:rPr>
        <w:t>5.4.4. Жалоба должна содержать:</w:t>
      </w:r>
    </w:p>
    <w:p w:rsidR="008A1633" w:rsidRDefault="008A1633" w:rsidP="008401EB">
      <w:pPr>
        <w:suppressAutoHyphens/>
        <w:ind w:firstLine="567"/>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A1633" w:rsidRDefault="008A1633" w:rsidP="008401EB">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633" w:rsidRDefault="008A1633" w:rsidP="008401EB">
      <w:pPr>
        <w:suppressAutoHyphens/>
        <w:ind w:firstLine="567"/>
        <w:jc w:val="both"/>
        <w:rPr>
          <w:sz w:val="28"/>
          <w:szCs w:val="28"/>
        </w:rPr>
      </w:pPr>
      <w:r>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A1633" w:rsidRDefault="008A1633" w:rsidP="008401EB">
      <w:pPr>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A1633" w:rsidRDefault="008A1633" w:rsidP="008401EB">
      <w:pPr>
        <w:suppressAutoHyphens/>
        <w:ind w:firstLine="709"/>
        <w:jc w:val="both"/>
        <w:rPr>
          <w:sz w:val="28"/>
          <w:szCs w:val="28"/>
        </w:rPr>
      </w:pPr>
    </w:p>
    <w:p w:rsidR="008A1633" w:rsidRPr="00524EE6" w:rsidRDefault="008A1633" w:rsidP="00844377">
      <w:pPr>
        <w:autoSpaceDE w:val="0"/>
        <w:autoSpaceDN w:val="0"/>
        <w:adjustRightInd w:val="0"/>
        <w:jc w:val="center"/>
        <w:outlineLvl w:val="0"/>
        <w:rPr>
          <w:color w:val="000000"/>
          <w:sz w:val="28"/>
          <w:szCs w:val="28"/>
        </w:rPr>
      </w:pPr>
      <w:r w:rsidRPr="00524EE6">
        <w:rPr>
          <w:color w:val="000000"/>
          <w:sz w:val="28"/>
          <w:szCs w:val="28"/>
        </w:rPr>
        <w:t>Подраздел 5.5. СРОКИ РАССМОТРЕНИЯ ЖАЛОБЫ</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proofErr w:type="gramStart"/>
      <w:r>
        <w:rPr>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AD2668">
        <w:rPr>
          <w:sz w:val="28"/>
          <w:szCs w:val="28"/>
        </w:rPr>
        <w:t>пятнадцати рабочих</w:t>
      </w:r>
      <w:r>
        <w:rPr>
          <w:sz w:val="28"/>
          <w:szCs w:val="28"/>
        </w:rPr>
        <w:t xml:space="preserve">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8A1633" w:rsidRDefault="008A1633" w:rsidP="008401EB">
      <w:pPr>
        <w:suppressAutoHyphens/>
        <w:ind w:firstLine="567"/>
        <w:jc w:val="both"/>
        <w:rPr>
          <w:sz w:val="28"/>
          <w:szCs w:val="28"/>
        </w:rPr>
      </w:pPr>
      <w:r>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AD2668">
        <w:rPr>
          <w:sz w:val="28"/>
          <w:szCs w:val="28"/>
        </w:rPr>
        <w:t xml:space="preserve">двух </w:t>
      </w:r>
      <w:r>
        <w:rPr>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1633" w:rsidRDefault="008A1633" w:rsidP="008401EB">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8A1633" w:rsidRDefault="008A1633" w:rsidP="008401EB">
      <w:pPr>
        <w:suppressAutoHyphens/>
        <w:ind w:firstLine="709"/>
        <w:jc w:val="both"/>
        <w:rPr>
          <w:sz w:val="28"/>
          <w:szCs w:val="28"/>
        </w:rPr>
      </w:pPr>
    </w:p>
    <w:p w:rsidR="008A1633" w:rsidRPr="00AC3A8C" w:rsidRDefault="008A1633" w:rsidP="008401EB">
      <w:pPr>
        <w:suppressAutoHyphens/>
        <w:jc w:val="center"/>
        <w:rPr>
          <w:sz w:val="28"/>
          <w:szCs w:val="28"/>
        </w:rPr>
      </w:pPr>
      <w:r w:rsidRPr="00AC3A8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1633"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8A1633" w:rsidRDefault="008A1633" w:rsidP="008401EB">
      <w:pPr>
        <w:suppressAutoHyphens/>
        <w:ind w:firstLine="709"/>
        <w:jc w:val="both"/>
        <w:rPr>
          <w:sz w:val="28"/>
          <w:szCs w:val="28"/>
        </w:rPr>
      </w:pPr>
    </w:p>
    <w:p w:rsidR="008A1633" w:rsidRDefault="008A1633" w:rsidP="00844377">
      <w:pPr>
        <w:autoSpaceDE w:val="0"/>
        <w:autoSpaceDN w:val="0"/>
        <w:adjustRightInd w:val="0"/>
        <w:jc w:val="center"/>
        <w:outlineLvl w:val="0"/>
        <w:rPr>
          <w:color w:val="000000"/>
          <w:sz w:val="28"/>
          <w:szCs w:val="28"/>
        </w:rPr>
      </w:pPr>
      <w:r w:rsidRPr="00524EE6">
        <w:rPr>
          <w:color w:val="000000"/>
          <w:sz w:val="28"/>
          <w:szCs w:val="28"/>
        </w:rPr>
        <w:lastRenderedPageBreak/>
        <w:t>Подраздел 5.7. РЕЗУЛЬТАТ РАССМОТРЕНИЯ ЖАЛОБЫ</w:t>
      </w:r>
    </w:p>
    <w:p w:rsidR="001A06F1" w:rsidRPr="00524EE6" w:rsidRDefault="001A06F1" w:rsidP="008401EB">
      <w:pPr>
        <w:autoSpaceDE w:val="0"/>
        <w:autoSpaceDN w:val="0"/>
        <w:adjustRightInd w:val="0"/>
        <w:ind w:left="707" w:firstLine="709"/>
        <w:outlineLvl w:val="0"/>
        <w:rPr>
          <w:color w:val="000000"/>
          <w:sz w:val="28"/>
          <w:szCs w:val="28"/>
        </w:rPr>
      </w:pPr>
    </w:p>
    <w:p w:rsidR="008A1633" w:rsidRDefault="008A1633" w:rsidP="008401EB">
      <w:pPr>
        <w:suppressAutoHyphens/>
        <w:ind w:firstLine="567"/>
        <w:jc w:val="both"/>
        <w:rPr>
          <w:sz w:val="28"/>
          <w:szCs w:val="28"/>
        </w:rPr>
      </w:pPr>
      <w:r>
        <w:rPr>
          <w:sz w:val="28"/>
          <w:szCs w:val="28"/>
        </w:rPr>
        <w:t>5.7.1. По результатам рассмотрения жалобы Администрация принимает одно из следующих решений:</w:t>
      </w:r>
    </w:p>
    <w:p w:rsidR="008A1633" w:rsidRDefault="008A1633" w:rsidP="008401EB">
      <w:pPr>
        <w:suppressAutoHyphens/>
        <w:ind w:firstLine="567"/>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1633" w:rsidRDefault="008A1633" w:rsidP="008401EB">
      <w:pPr>
        <w:suppressAutoHyphens/>
        <w:ind w:firstLine="567"/>
        <w:jc w:val="both"/>
        <w:rPr>
          <w:sz w:val="28"/>
          <w:szCs w:val="28"/>
        </w:rPr>
      </w:pPr>
      <w:r>
        <w:rPr>
          <w:sz w:val="28"/>
          <w:szCs w:val="28"/>
        </w:rPr>
        <w:t>2) отказывает в удовлетворении жалобы.</w:t>
      </w:r>
    </w:p>
    <w:p w:rsidR="008A1633" w:rsidRDefault="008A1633" w:rsidP="008401EB">
      <w:pPr>
        <w:suppressAutoHyphens/>
        <w:ind w:firstLine="567"/>
        <w:jc w:val="both"/>
        <w:rPr>
          <w:sz w:val="28"/>
          <w:szCs w:val="28"/>
        </w:rPr>
      </w:pPr>
      <w:r>
        <w:rPr>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567"/>
        <w:jc w:val="both"/>
        <w:rPr>
          <w:sz w:val="28"/>
          <w:szCs w:val="28"/>
        </w:rPr>
      </w:pPr>
      <w:r>
        <w:rPr>
          <w:sz w:val="28"/>
          <w:szCs w:val="28"/>
        </w:rPr>
        <w:t>5.7.3. Основанием для отказа в удовлетворении жалобы являются:</w:t>
      </w:r>
    </w:p>
    <w:p w:rsidR="008A1633" w:rsidRDefault="008A1633" w:rsidP="008401EB">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1633" w:rsidRDefault="008A1633" w:rsidP="008401EB">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1633" w:rsidRDefault="008A1633" w:rsidP="008401EB">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1633" w:rsidRDefault="008A1633" w:rsidP="008401EB">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1633" w:rsidRDefault="008A1633" w:rsidP="008401EB">
      <w:pPr>
        <w:suppressAutoHyphens/>
        <w:ind w:firstLine="567"/>
        <w:jc w:val="both"/>
        <w:rPr>
          <w:sz w:val="28"/>
          <w:szCs w:val="28"/>
        </w:rPr>
      </w:pPr>
      <w:r>
        <w:rPr>
          <w:sz w:val="28"/>
          <w:szCs w:val="28"/>
        </w:rPr>
        <w:t>5.7.5. Жалоба остается без ответа в следующих случаях и порядке.</w:t>
      </w:r>
    </w:p>
    <w:p w:rsidR="008A1633" w:rsidRDefault="008A1633" w:rsidP="008401EB">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1633" w:rsidRDefault="008A1633" w:rsidP="008401EB">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1633" w:rsidRDefault="008A1633" w:rsidP="008401EB">
      <w:pPr>
        <w:suppressAutoHyphens/>
        <w:ind w:firstLine="567"/>
        <w:jc w:val="both"/>
        <w:rPr>
          <w:sz w:val="28"/>
          <w:szCs w:val="28"/>
        </w:rPr>
      </w:pPr>
      <w:r>
        <w:rPr>
          <w:sz w:val="28"/>
          <w:szCs w:val="28"/>
        </w:rPr>
        <w:t xml:space="preserve">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8A1633" w:rsidRDefault="008A1633" w:rsidP="008401EB">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A1633" w:rsidRDefault="008A1633" w:rsidP="008401EB">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A1633" w:rsidRDefault="008A1633" w:rsidP="008401EB">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1633" w:rsidRDefault="008A1633" w:rsidP="008401EB">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A1633" w:rsidRDefault="008A1633" w:rsidP="008401EB">
      <w:pPr>
        <w:suppressAutoHyphens/>
        <w:ind w:firstLine="709"/>
        <w:jc w:val="both"/>
        <w:rPr>
          <w:sz w:val="28"/>
          <w:szCs w:val="28"/>
        </w:rPr>
      </w:pPr>
    </w:p>
    <w:p w:rsidR="008A1633" w:rsidRPr="00524EE6" w:rsidRDefault="008A1633" w:rsidP="008401EB">
      <w:pPr>
        <w:autoSpaceDE w:val="0"/>
        <w:autoSpaceDN w:val="0"/>
        <w:adjustRightInd w:val="0"/>
        <w:ind w:firstLine="709"/>
        <w:jc w:val="center"/>
        <w:outlineLvl w:val="0"/>
        <w:rPr>
          <w:color w:val="000000"/>
          <w:sz w:val="28"/>
          <w:szCs w:val="28"/>
        </w:rPr>
      </w:pPr>
      <w:r w:rsidRPr="00524EE6">
        <w:rPr>
          <w:color w:val="000000"/>
          <w:sz w:val="28"/>
          <w:szCs w:val="28"/>
        </w:rPr>
        <w:t xml:space="preserve">Подраздел 5.8. ПОРЯДОК ИНФОРМИРОВАНИЯ ЗАЯВИТЕЛЯ </w:t>
      </w:r>
      <w:r w:rsidRPr="00524EE6">
        <w:rPr>
          <w:color w:val="000000"/>
          <w:sz w:val="28"/>
          <w:szCs w:val="28"/>
        </w:rPr>
        <w:br/>
        <w:t>О РЕЗУЛЬТАТАХ РАССМОТРЕНИЯ ЖАЛОБЫ</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1633" w:rsidRDefault="008A1633" w:rsidP="008401EB">
      <w:pPr>
        <w:suppressAutoHyphens/>
        <w:ind w:firstLine="709"/>
        <w:jc w:val="both"/>
        <w:rPr>
          <w:sz w:val="28"/>
          <w:szCs w:val="28"/>
        </w:rPr>
      </w:pPr>
    </w:p>
    <w:p w:rsidR="008A1633" w:rsidRPr="00524EE6" w:rsidRDefault="008A1633" w:rsidP="00844377">
      <w:pPr>
        <w:autoSpaceDE w:val="0"/>
        <w:autoSpaceDN w:val="0"/>
        <w:adjustRightInd w:val="0"/>
        <w:jc w:val="center"/>
        <w:outlineLvl w:val="0"/>
        <w:rPr>
          <w:color w:val="000000"/>
          <w:sz w:val="28"/>
          <w:szCs w:val="28"/>
        </w:rPr>
      </w:pPr>
      <w:r w:rsidRPr="00524EE6">
        <w:rPr>
          <w:color w:val="000000"/>
          <w:sz w:val="28"/>
          <w:szCs w:val="28"/>
        </w:rPr>
        <w:t>Подраздел 5.9. ПОРЯДОК ОБЖАЛОВАНИЯ РЕШЕНИЯ ПО</w:t>
      </w:r>
      <w:r w:rsidR="001A06F1">
        <w:rPr>
          <w:color w:val="000000"/>
          <w:sz w:val="28"/>
          <w:szCs w:val="28"/>
        </w:rPr>
        <w:t xml:space="preserve"> </w:t>
      </w:r>
      <w:r w:rsidRPr="00524EE6">
        <w:rPr>
          <w:color w:val="000000"/>
          <w:sz w:val="28"/>
          <w:szCs w:val="28"/>
        </w:rPr>
        <w:t>ЖАЛОБЕ</w:t>
      </w:r>
    </w:p>
    <w:p w:rsidR="008A1633" w:rsidRPr="00AC3A8C" w:rsidRDefault="008A1633" w:rsidP="008401EB">
      <w:pPr>
        <w:suppressAutoHyphens/>
        <w:ind w:firstLine="709"/>
        <w:jc w:val="both"/>
        <w:rPr>
          <w:sz w:val="28"/>
          <w:szCs w:val="28"/>
        </w:rPr>
      </w:pPr>
    </w:p>
    <w:p w:rsidR="008A1633" w:rsidRDefault="008A1633" w:rsidP="008401EB">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8A1633" w:rsidRDefault="008A1633" w:rsidP="008401EB">
      <w:pPr>
        <w:suppressAutoHyphens/>
        <w:ind w:firstLine="709"/>
        <w:jc w:val="both"/>
        <w:rPr>
          <w:sz w:val="28"/>
          <w:szCs w:val="28"/>
        </w:rPr>
      </w:pPr>
    </w:p>
    <w:p w:rsidR="00844377" w:rsidRDefault="008A1633" w:rsidP="00844377">
      <w:pPr>
        <w:autoSpaceDE w:val="0"/>
        <w:autoSpaceDN w:val="0"/>
        <w:adjustRightInd w:val="0"/>
        <w:jc w:val="center"/>
        <w:outlineLvl w:val="0"/>
        <w:rPr>
          <w:color w:val="000000"/>
          <w:sz w:val="28"/>
          <w:szCs w:val="28"/>
        </w:rPr>
      </w:pPr>
      <w:r w:rsidRPr="00524EE6">
        <w:rPr>
          <w:color w:val="000000"/>
          <w:sz w:val="28"/>
          <w:szCs w:val="28"/>
        </w:rPr>
        <w:lastRenderedPageBreak/>
        <w:t>Подраздел 5.10. ПРАВО ЗАЯВИТЕЛЯ НА ПОЛУЧЕНИЕ</w:t>
      </w:r>
      <w:r w:rsidR="00844377">
        <w:rPr>
          <w:color w:val="000000"/>
          <w:sz w:val="28"/>
          <w:szCs w:val="28"/>
        </w:rPr>
        <w:t xml:space="preserve"> </w:t>
      </w:r>
      <w:r w:rsidRPr="00524EE6">
        <w:rPr>
          <w:color w:val="000000"/>
          <w:sz w:val="28"/>
          <w:szCs w:val="28"/>
        </w:rPr>
        <w:t xml:space="preserve">ИНФОРМАЦИИ </w:t>
      </w:r>
    </w:p>
    <w:p w:rsidR="008A1633" w:rsidRPr="00524EE6" w:rsidRDefault="008A1633" w:rsidP="00844377">
      <w:pPr>
        <w:autoSpaceDE w:val="0"/>
        <w:autoSpaceDN w:val="0"/>
        <w:adjustRightInd w:val="0"/>
        <w:jc w:val="center"/>
        <w:outlineLvl w:val="0"/>
        <w:rPr>
          <w:color w:val="000000"/>
          <w:sz w:val="28"/>
          <w:szCs w:val="28"/>
        </w:rPr>
      </w:pPr>
      <w:r w:rsidRPr="00524EE6">
        <w:rPr>
          <w:color w:val="000000"/>
          <w:sz w:val="28"/>
          <w:szCs w:val="28"/>
        </w:rPr>
        <w:t>И ДОКУМЕНТОВ, НЕОБХОДИМЫХ ДЛЯ</w:t>
      </w:r>
      <w:r w:rsidR="00844377">
        <w:rPr>
          <w:color w:val="000000"/>
          <w:sz w:val="28"/>
          <w:szCs w:val="28"/>
        </w:rPr>
        <w:t xml:space="preserve"> </w:t>
      </w:r>
      <w:r w:rsidRPr="00524EE6">
        <w:rPr>
          <w:color w:val="000000"/>
          <w:sz w:val="28"/>
          <w:szCs w:val="28"/>
        </w:rPr>
        <w:t>ОБОСНОВАНИЯ И РАССМОТРЕНИЯ ЖАЛОБЫ</w:t>
      </w:r>
    </w:p>
    <w:p w:rsidR="008A1633" w:rsidRPr="00524EE6" w:rsidRDefault="008A1633" w:rsidP="008401EB">
      <w:pPr>
        <w:autoSpaceDE w:val="0"/>
        <w:autoSpaceDN w:val="0"/>
        <w:adjustRightInd w:val="0"/>
        <w:ind w:firstLine="851"/>
        <w:jc w:val="both"/>
        <w:outlineLvl w:val="0"/>
        <w:rPr>
          <w:color w:val="000000"/>
          <w:sz w:val="28"/>
          <w:szCs w:val="28"/>
        </w:rPr>
      </w:pPr>
    </w:p>
    <w:p w:rsidR="008A1633" w:rsidRDefault="008A1633" w:rsidP="008401EB">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1633" w:rsidRDefault="008A1633" w:rsidP="008401EB">
      <w:pPr>
        <w:suppressAutoHyphens/>
        <w:ind w:firstLine="709"/>
        <w:jc w:val="both"/>
        <w:rPr>
          <w:sz w:val="28"/>
          <w:szCs w:val="28"/>
        </w:rPr>
      </w:pPr>
    </w:p>
    <w:p w:rsidR="008A1633" w:rsidRDefault="008A1633" w:rsidP="00844377">
      <w:pPr>
        <w:autoSpaceDE w:val="0"/>
        <w:autoSpaceDN w:val="0"/>
        <w:adjustRightInd w:val="0"/>
        <w:jc w:val="center"/>
        <w:outlineLvl w:val="0"/>
        <w:rPr>
          <w:color w:val="000000"/>
          <w:sz w:val="28"/>
          <w:szCs w:val="28"/>
        </w:rPr>
      </w:pPr>
      <w:r w:rsidRPr="00524EE6">
        <w:rPr>
          <w:color w:val="000000"/>
          <w:sz w:val="28"/>
          <w:szCs w:val="28"/>
        </w:rPr>
        <w:t>Подраздел 5.11. СПОСОБЫ ИНФОРМИРОВАНИЯ ЗАЯВИТЕЛЕЙ О ПОРЯДКЕ ПОДАЧИ И РАССМОТРЕНИЯ ЖАЛОБЫ</w:t>
      </w:r>
    </w:p>
    <w:p w:rsidR="00847F15" w:rsidRPr="00524EE6" w:rsidRDefault="00847F15" w:rsidP="008401EB">
      <w:pPr>
        <w:autoSpaceDE w:val="0"/>
        <w:autoSpaceDN w:val="0"/>
        <w:adjustRightInd w:val="0"/>
        <w:ind w:firstLine="851"/>
        <w:jc w:val="center"/>
        <w:outlineLvl w:val="0"/>
        <w:rPr>
          <w:color w:val="000000"/>
          <w:sz w:val="28"/>
          <w:szCs w:val="28"/>
        </w:rPr>
      </w:pPr>
    </w:p>
    <w:p w:rsidR="008A1633" w:rsidRDefault="008A1633" w:rsidP="008A1633">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25A8E" w:rsidRDefault="00925A8E" w:rsidP="008A1633">
      <w:pPr>
        <w:suppressAutoHyphens/>
        <w:rPr>
          <w:sz w:val="28"/>
          <w:szCs w:val="28"/>
        </w:rPr>
      </w:pPr>
    </w:p>
    <w:p w:rsidR="008A1633" w:rsidRDefault="008A1633" w:rsidP="008A1633">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8A1633" w:rsidRDefault="008A1633" w:rsidP="008A1633">
      <w:pPr>
        <w:suppressAutoHyphens/>
        <w:rPr>
          <w:sz w:val="28"/>
          <w:szCs w:val="28"/>
        </w:rPr>
      </w:pPr>
      <w:r>
        <w:rPr>
          <w:sz w:val="28"/>
          <w:szCs w:val="28"/>
        </w:rPr>
        <w:t xml:space="preserve">и земельных отношений                                                                        М.А. Винтер </w:t>
      </w:r>
    </w:p>
    <w:tbl>
      <w:tblPr>
        <w:tblW w:w="9889" w:type="dxa"/>
        <w:tblLook w:val="04A0"/>
      </w:tblPr>
      <w:tblGrid>
        <w:gridCol w:w="4644"/>
        <w:gridCol w:w="5245"/>
      </w:tblGrid>
      <w:tr w:rsidR="009C3E7A" w:rsidRPr="009905F7" w:rsidTr="00847F15">
        <w:tc>
          <w:tcPr>
            <w:tcW w:w="4644" w:type="dxa"/>
            <w:shd w:val="clear" w:color="auto" w:fill="auto"/>
          </w:tcPr>
          <w:p w:rsidR="009C3E7A" w:rsidRPr="009905F7" w:rsidRDefault="009C3E7A" w:rsidP="00270CF5">
            <w:pPr>
              <w:suppressAutoHyphens/>
              <w:ind w:right="612"/>
              <w:rPr>
                <w:bCs/>
                <w:sz w:val="28"/>
                <w:szCs w:val="28"/>
              </w:rPr>
            </w:pPr>
          </w:p>
        </w:tc>
        <w:tc>
          <w:tcPr>
            <w:tcW w:w="5245" w:type="dxa"/>
            <w:shd w:val="clear" w:color="auto" w:fill="auto"/>
          </w:tcPr>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844377" w:rsidRDefault="00844377" w:rsidP="00847F15">
            <w:pPr>
              <w:tabs>
                <w:tab w:val="left" w:pos="5029"/>
              </w:tabs>
              <w:suppressAutoHyphens/>
              <w:ind w:left="-107" w:firstLine="107"/>
              <w:jc w:val="center"/>
              <w:rPr>
                <w:bCs/>
                <w:sz w:val="28"/>
                <w:szCs w:val="28"/>
              </w:rPr>
            </w:pPr>
          </w:p>
          <w:p w:rsidR="009C3E7A" w:rsidRPr="009905F7" w:rsidRDefault="009C3E7A" w:rsidP="00847F15">
            <w:pPr>
              <w:tabs>
                <w:tab w:val="left" w:pos="5029"/>
              </w:tabs>
              <w:suppressAutoHyphens/>
              <w:ind w:left="-107" w:firstLine="107"/>
              <w:jc w:val="center"/>
              <w:rPr>
                <w:bCs/>
                <w:sz w:val="28"/>
                <w:szCs w:val="28"/>
              </w:rPr>
            </w:pPr>
            <w:r w:rsidRPr="009905F7">
              <w:rPr>
                <w:bCs/>
                <w:sz w:val="28"/>
                <w:szCs w:val="28"/>
              </w:rPr>
              <w:lastRenderedPageBreak/>
              <w:t>ПРИЛОЖЕНИЕ № 1</w:t>
            </w:r>
          </w:p>
          <w:p w:rsidR="009C3E7A" w:rsidRPr="009905F7" w:rsidRDefault="009C3E7A" w:rsidP="00847F15">
            <w:pPr>
              <w:tabs>
                <w:tab w:val="left" w:pos="5029"/>
              </w:tabs>
              <w:suppressAutoHyphens/>
              <w:ind w:left="-107" w:firstLine="107"/>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9C3E7A" w:rsidRPr="009905F7" w:rsidRDefault="009C3E7A" w:rsidP="00847F15">
            <w:pPr>
              <w:tabs>
                <w:tab w:val="left" w:pos="5029"/>
              </w:tabs>
              <w:suppressAutoHyphens/>
              <w:ind w:left="-107" w:firstLine="107"/>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r w:rsidR="00847F15">
              <w:rPr>
                <w:bCs/>
                <w:sz w:val="28"/>
                <w:szCs w:val="28"/>
              </w:rPr>
              <w:t xml:space="preserve"> </w:t>
            </w:r>
            <w:r w:rsidRPr="009905F7">
              <w:rPr>
                <w:bCs/>
                <w:sz w:val="28"/>
                <w:szCs w:val="28"/>
              </w:rPr>
              <w:t>муниципальной услуги</w:t>
            </w:r>
            <w:r w:rsidR="00847F15">
              <w:rPr>
                <w:bCs/>
                <w:sz w:val="28"/>
                <w:szCs w:val="28"/>
              </w:rPr>
              <w:t xml:space="preserve"> </w:t>
            </w:r>
            <w:r w:rsidRPr="009905F7">
              <w:rPr>
                <w:sz w:val="28"/>
                <w:szCs w:val="28"/>
              </w:rPr>
              <w:t>«</w:t>
            </w:r>
            <w:r w:rsidR="00847F15">
              <w:rPr>
                <w:bCs/>
                <w:spacing w:val="-3"/>
                <w:sz w:val="28"/>
                <w:szCs w:val="28"/>
                <w:lang w:eastAsia="ar-SA"/>
              </w:rPr>
              <w:t xml:space="preserve">Предоставление в аренду </w:t>
            </w:r>
            <w:r w:rsidR="00847F15">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9C3E7A" w:rsidRDefault="009C3E7A" w:rsidP="00847F15">
      <w:pPr>
        <w:suppressAutoHyphens/>
        <w:jc w:val="center"/>
        <w:rPr>
          <w:b/>
          <w:color w:val="000000"/>
          <w:sz w:val="28"/>
          <w:szCs w:val="28"/>
        </w:rPr>
      </w:pPr>
      <w:r w:rsidRPr="00DD387A">
        <w:rPr>
          <w:color w:val="000000"/>
          <w:sz w:val="28"/>
          <w:szCs w:val="28"/>
        </w:rPr>
        <w:t xml:space="preserve">о </w:t>
      </w:r>
      <w:r w:rsidR="00847F15">
        <w:rPr>
          <w:color w:val="000000"/>
          <w:sz w:val="28"/>
          <w:szCs w:val="28"/>
        </w:rPr>
        <w:t>п</w:t>
      </w:r>
      <w:r w:rsidR="00847F15">
        <w:rPr>
          <w:bCs/>
          <w:spacing w:val="-3"/>
          <w:sz w:val="28"/>
          <w:szCs w:val="28"/>
          <w:lang w:eastAsia="ar-SA"/>
        </w:rPr>
        <w:t xml:space="preserve">редоставлении в аренду </w:t>
      </w:r>
      <w:r w:rsidR="00847F15">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C3E7A" w:rsidRDefault="009C3E7A" w:rsidP="007527B1">
      <w:pPr>
        <w:suppressAutoHyphens/>
        <w:ind w:left="4253"/>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7527B1">
      <w:pPr>
        <w:suppressAutoHyphens/>
        <w:ind w:left="4253"/>
        <w:rPr>
          <w:color w:val="000000"/>
        </w:rPr>
      </w:pPr>
      <w:r>
        <w:rPr>
          <w:color w:val="000000"/>
        </w:rPr>
        <w:t>городского поселения</w:t>
      </w:r>
    </w:p>
    <w:p w:rsidR="009C3E7A" w:rsidRPr="004F5FB8" w:rsidRDefault="009C3E7A" w:rsidP="007527B1">
      <w:pPr>
        <w:suppressAutoHyphens/>
        <w:ind w:left="4253"/>
        <w:rPr>
          <w:color w:val="000000"/>
        </w:rPr>
      </w:pPr>
      <w:r>
        <w:rPr>
          <w:color w:val="000000"/>
        </w:rPr>
        <w:t>Туапсинского района</w:t>
      </w:r>
    </w:p>
    <w:p w:rsidR="009C3E7A" w:rsidRDefault="009C3E7A" w:rsidP="009C3E7A">
      <w:pPr>
        <w:suppressAutoHyphens/>
        <w:autoSpaceDE w:val="0"/>
        <w:autoSpaceDN w:val="0"/>
        <w:adjustRightInd w:val="0"/>
        <w:rPr>
          <w:color w:val="000000"/>
          <w:sz w:val="28"/>
          <w:szCs w:val="28"/>
          <w:lang w:eastAsia="en-US"/>
        </w:rPr>
      </w:pPr>
    </w:p>
    <w:p w:rsidR="009C3E7A" w:rsidRPr="00701D22" w:rsidRDefault="009C3E7A" w:rsidP="009C3E7A">
      <w:pPr>
        <w:autoSpaceDE w:val="0"/>
        <w:autoSpaceDN w:val="0"/>
        <w:adjustRightInd w:val="0"/>
        <w:ind w:left="4247" w:firstLine="1"/>
        <w:rPr>
          <w:sz w:val="28"/>
          <w:szCs w:val="28"/>
        </w:rPr>
      </w:pPr>
      <w:r w:rsidRPr="00701D22">
        <w:rPr>
          <w:sz w:val="28"/>
          <w:szCs w:val="28"/>
        </w:rPr>
        <w:t>от ___________________________________</w:t>
      </w:r>
    </w:p>
    <w:p w:rsidR="009C3E7A" w:rsidRPr="004D54EF" w:rsidRDefault="009C3E7A" w:rsidP="009C3E7A">
      <w:pPr>
        <w:autoSpaceDE w:val="0"/>
        <w:autoSpaceDN w:val="0"/>
        <w:adjustRightInd w:val="0"/>
        <w:ind w:left="4247" w:firstLine="1"/>
      </w:pPr>
      <w:r w:rsidRPr="004D54EF">
        <w:t>(Ф.И.О. физического лица полностью;</w:t>
      </w:r>
    </w:p>
    <w:p w:rsidR="009C3E7A" w:rsidRPr="004D54EF" w:rsidRDefault="009C3E7A" w:rsidP="009C3E7A">
      <w:pPr>
        <w:autoSpaceDE w:val="0"/>
        <w:autoSpaceDN w:val="0"/>
        <w:adjustRightInd w:val="0"/>
        <w:ind w:left="4247" w:firstLine="1"/>
      </w:pPr>
      <w:r w:rsidRPr="004D54EF">
        <w:t>наименование юридического лица)</w:t>
      </w:r>
    </w:p>
    <w:p w:rsidR="009C3E7A" w:rsidRDefault="009C3E7A" w:rsidP="009C3E7A">
      <w:pPr>
        <w:autoSpaceDE w:val="0"/>
        <w:autoSpaceDN w:val="0"/>
        <w:adjustRightInd w:val="0"/>
        <w:ind w:left="4247" w:firstLine="1"/>
        <w:rPr>
          <w:sz w:val="28"/>
          <w:szCs w:val="28"/>
        </w:rPr>
      </w:pPr>
      <w:r w:rsidRPr="00701D22">
        <w:rPr>
          <w:sz w:val="28"/>
          <w:szCs w:val="28"/>
        </w:rPr>
        <w:t>адрес заявителя: ___________________</w:t>
      </w:r>
      <w:r>
        <w:rPr>
          <w:sz w:val="28"/>
          <w:szCs w:val="28"/>
        </w:rPr>
        <w:t>___</w:t>
      </w:r>
    </w:p>
    <w:p w:rsidR="009C3E7A"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701D22" w:rsidRDefault="009C3E7A" w:rsidP="009C3E7A">
      <w:pPr>
        <w:autoSpaceDE w:val="0"/>
        <w:autoSpaceDN w:val="0"/>
        <w:adjustRightInd w:val="0"/>
        <w:ind w:left="4247" w:firstLine="1"/>
        <w:rPr>
          <w:sz w:val="28"/>
          <w:szCs w:val="28"/>
        </w:rPr>
      </w:pPr>
      <w:r>
        <w:rPr>
          <w:sz w:val="28"/>
          <w:szCs w:val="28"/>
        </w:rPr>
        <w:t>______________________________________</w:t>
      </w:r>
    </w:p>
    <w:p w:rsidR="009C3E7A" w:rsidRPr="004D54EF" w:rsidRDefault="009C3E7A" w:rsidP="009C3E7A">
      <w:pPr>
        <w:autoSpaceDE w:val="0"/>
        <w:autoSpaceDN w:val="0"/>
        <w:adjustRightInd w:val="0"/>
        <w:ind w:left="4247" w:firstLine="1"/>
      </w:pPr>
      <w:r w:rsidRPr="004D54EF">
        <w:t>(место регистрации физического лица;</w:t>
      </w:r>
    </w:p>
    <w:p w:rsidR="009C3E7A" w:rsidRPr="004D54EF" w:rsidRDefault="009C3E7A" w:rsidP="009C3E7A">
      <w:pPr>
        <w:autoSpaceDE w:val="0"/>
        <w:autoSpaceDN w:val="0"/>
        <w:adjustRightInd w:val="0"/>
        <w:ind w:left="4247" w:firstLine="1"/>
      </w:pPr>
      <w:r w:rsidRPr="004D54EF">
        <w:t>место нахождения юридического лица)</w:t>
      </w:r>
    </w:p>
    <w:p w:rsidR="009C3E7A" w:rsidRPr="00701D22" w:rsidRDefault="009C3E7A" w:rsidP="009C3E7A">
      <w:pPr>
        <w:autoSpaceDE w:val="0"/>
        <w:autoSpaceDN w:val="0"/>
        <w:adjustRightInd w:val="0"/>
        <w:ind w:left="4247" w:firstLine="1"/>
        <w:rPr>
          <w:sz w:val="28"/>
          <w:szCs w:val="28"/>
        </w:rPr>
      </w:pPr>
      <w:r w:rsidRPr="00701D22">
        <w:rPr>
          <w:sz w:val="28"/>
          <w:szCs w:val="28"/>
        </w:rPr>
        <w:t>контактный телефон: ____________</w:t>
      </w:r>
    </w:p>
    <w:p w:rsidR="009C3E7A" w:rsidRPr="004D54EF" w:rsidRDefault="009C3E7A" w:rsidP="009C3E7A">
      <w:pPr>
        <w:autoSpaceDE w:val="0"/>
        <w:autoSpaceDN w:val="0"/>
        <w:adjustRightInd w:val="0"/>
        <w:ind w:left="4247" w:firstLine="1"/>
      </w:pPr>
      <w:r>
        <w:rPr>
          <w:sz w:val="28"/>
          <w:szCs w:val="28"/>
        </w:rPr>
        <w:t>документ, удостоверяющий</w:t>
      </w:r>
      <w:r w:rsidRPr="00701D22">
        <w:rPr>
          <w:sz w:val="28"/>
          <w:szCs w:val="28"/>
        </w:rPr>
        <w:t xml:space="preserve"> личность </w:t>
      </w:r>
    </w:p>
    <w:p w:rsidR="009C3E7A" w:rsidRPr="0063302A" w:rsidRDefault="009C3E7A" w:rsidP="009C3E7A">
      <w:pPr>
        <w:pStyle w:val="ConsPlusNonformat"/>
        <w:rPr>
          <w:rFonts w:ascii="Times New Roman" w:hAnsi="Times New Roman" w:cs="Times New Roman"/>
          <w:sz w:val="24"/>
          <w:szCs w:val="24"/>
        </w:rPr>
      </w:pPr>
    </w:p>
    <w:p w:rsidR="009C3E7A" w:rsidRPr="004D54EF" w:rsidRDefault="009C3E7A" w:rsidP="009C3E7A">
      <w:pPr>
        <w:pStyle w:val="ConsPlusNonformat"/>
        <w:jc w:val="center"/>
        <w:rPr>
          <w:rFonts w:ascii="Times New Roman" w:hAnsi="Times New Roman" w:cs="Times New Roman"/>
          <w:sz w:val="28"/>
          <w:szCs w:val="28"/>
        </w:rPr>
      </w:pPr>
      <w:bookmarkStart w:id="13" w:name="Par498"/>
      <w:bookmarkEnd w:id="13"/>
      <w:r>
        <w:rPr>
          <w:rFonts w:ascii="Times New Roman" w:hAnsi="Times New Roman" w:cs="Times New Roman"/>
          <w:sz w:val="28"/>
          <w:szCs w:val="28"/>
        </w:rPr>
        <w:t xml:space="preserve"> ЗАЯВЛЕНИЕ </w:t>
      </w:r>
    </w:p>
    <w:p w:rsidR="00847F15" w:rsidRDefault="00847F15" w:rsidP="00847F15">
      <w:pPr>
        <w:suppressAutoHyphens/>
        <w:jc w:val="center"/>
        <w:rPr>
          <w:b/>
          <w:color w:val="000000"/>
          <w:sz w:val="28"/>
          <w:szCs w:val="28"/>
        </w:rPr>
      </w:pPr>
      <w:r w:rsidRPr="00DD387A">
        <w:rPr>
          <w:color w:val="000000"/>
          <w:sz w:val="28"/>
          <w:szCs w:val="28"/>
        </w:rPr>
        <w:t xml:space="preserve">о </w:t>
      </w:r>
      <w:r>
        <w:rPr>
          <w:color w:val="000000"/>
          <w:sz w:val="28"/>
          <w:szCs w:val="28"/>
        </w:rPr>
        <w:t>п</w:t>
      </w:r>
      <w:r>
        <w:rPr>
          <w:bCs/>
          <w:spacing w:val="-3"/>
          <w:sz w:val="28"/>
          <w:szCs w:val="28"/>
          <w:lang w:eastAsia="ar-SA"/>
        </w:rPr>
        <w:t xml:space="preserve">редоставлении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C3E7A" w:rsidRPr="0063302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14" w:history="1">
        <w:r w:rsidRPr="0063302A">
          <w:rPr>
            <w:rStyle w:val="a5"/>
            <w:rFonts w:ascii="Times New Roman" w:hAnsi="Times New Roman"/>
            <w:sz w:val="24"/>
            <w:szCs w:val="24"/>
          </w:rPr>
          <w:t>статьей 3</w:t>
        </w:r>
      </w:hyperlink>
      <w:r w:rsidRPr="0063302A">
        <w:rPr>
          <w:rFonts w:ascii="Times New Roman" w:hAnsi="Times New Roman" w:cs="Times New Roman"/>
          <w:sz w:val="24"/>
          <w:szCs w:val="24"/>
        </w:rPr>
        <w:t>9.</w:t>
      </w:r>
      <w:r>
        <w:rPr>
          <w:rFonts w:ascii="Times New Roman" w:hAnsi="Times New Roman" w:cs="Times New Roman"/>
          <w:sz w:val="24"/>
          <w:szCs w:val="24"/>
        </w:rPr>
        <w:t>6</w:t>
      </w:r>
      <w:r w:rsidRPr="0063302A">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Федерации </w:t>
      </w:r>
      <w:r>
        <w:rPr>
          <w:rFonts w:ascii="Times New Roman" w:hAnsi="Times New Roman" w:cs="Times New Roman"/>
          <w:sz w:val="24"/>
          <w:szCs w:val="24"/>
        </w:rPr>
        <w:t>заключить без проведения торгов договор аренды</w:t>
      </w:r>
      <w:r w:rsidRPr="0063302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3302A">
        <w:rPr>
          <w:rFonts w:ascii="Times New Roman" w:hAnsi="Times New Roman" w:cs="Times New Roman"/>
          <w:sz w:val="24"/>
          <w:szCs w:val="24"/>
        </w:rPr>
        <w:t>земельный участок</w:t>
      </w:r>
      <w:r w:rsidR="00847F15">
        <w:rPr>
          <w:rFonts w:ascii="Times New Roman" w:hAnsi="Times New Roman" w:cs="Times New Roman"/>
          <w:sz w:val="24"/>
          <w:szCs w:val="24"/>
        </w:rPr>
        <w:t xml:space="preserve">, на котором расположен объект незавершенного </w:t>
      </w:r>
      <w:proofErr w:type="gramStart"/>
      <w:r w:rsidR="00847F15">
        <w:rPr>
          <w:rFonts w:ascii="Times New Roman" w:hAnsi="Times New Roman" w:cs="Times New Roman"/>
          <w:sz w:val="24"/>
          <w:szCs w:val="24"/>
        </w:rPr>
        <w:t>строительства</w:t>
      </w:r>
      <w:proofErr w:type="gramEnd"/>
      <w:r w:rsidR="00847F15">
        <w:rPr>
          <w:rFonts w:ascii="Times New Roman" w:hAnsi="Times New Roman" w:cs="Times New Roman"/>
          <w:sz w:val="24"/>
          <w:szCs w:val="24"/>
        </w:rPr>
        <w:t xml:space="preserve"> принадлежащий мне на праве собственности, </w:t>
      </w:r>
      <w:r w:rsidRPr="0063302A">
        <w:rPr>
          <w:rFonts w:ascii="Times New Roman" w:hAnsi="Times New Roman" w:cs="Times New Roman"/>
          <w:sz w:val="24"/>
          <w:szCs w:val="24"/>
        </w:rPr>
        <w:t>по адресу: _____________</w:t>
      </w:r>
      <w:r w:rsidR="00847F15">
        <w:rPr>
          <w:rFonts w:ascii="Times New Roman" w:hAnsi="Times New Roman" w:cs="Times New Roman"/>
          <w:sz w:val="24"/>
          <w:szCs w:val="24"/>
        </w:rPr>
        <w:t>_</w:t>
      </w:r>
      <w:r w:rsidRPr="0063302A">
        <w:rPr>
          <w:rFonts w:ascii="Times New Roman" w:hAnsi="Times New Roman" w:cs="Times New Roman"/>
          <w:sz w:val="24"/>
          <w:szCs w:val="24"/>
        </w:rPr>
        <w:t>______</w:t>
      </w:r>
      <w:r>
        <w:rPr>
          <w:rFonts w:ascii="Times New Roman" w:hAnsi="Times New Roman" w:cs="Times New Roman"/>
          <w:sz w:val="24"/>
          <w:szCs w:val="24"/>
        </w:rPr>
        <w:t>____________________</w:t>
      </w:r>
      <w:r w:rsidRPr="0063302A">
        <w:rPr>
          <w:rFonts w:ascii="Times New Roman" w:hAnsi="Times New Roman" w:cs="Times New Roman"/>
          <w:sz w:val="24"/>
          <w:szCs w:val="24"/>
        </w:rPr>
        <w:t>_______</w:t>
      </w:r>
      <w:r>
        <w:rPr>
          <w:rFonts w:ascii="Times New Roman" w:hAnsi="Times New Roman" w:cs="Times New Roman"/>
          <w:sz w:val="24"/>
          <w:szCs w:val="24"/>
        </w:rPr>
        <w:t>__________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(адрес земельного участка)</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____________________________________</w:t>
      </w:r>
      <w:r>
        <w:rPr>
          <w:rFonts w:ascii="Times New Roman" w:hAnsi="Times New Roman" w:cs="Times New Roman"/>
          <w:sz w:val="24"/>
          <w:szCs w:val="24"/>
        </w:rPr>
        <w:t>__________________________</w:t>
      </w:r>
      <w:r w:rsidRPr="0063302A">
        <w:rPr>
          <w:rFonts w:ascii="Times New Roman" w:hAnsi="Times New Roman" w:cs="Times New Roman"/>
          <w:sz w:val="24"/>
          <w:szCs w:val="24"/>
        </w:rPr>
        <w:t>,</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___________________________________________________________________</w:t>
      </w:r>
      <w:r>
        <w:rPr>
          <w:rFonts w:ascii="Times New Roman" w:hAnsi="Times New Roman" w:cs="Times New Roman"/>
          <w:sz w:val="24"/>
          <w:szCs w:val="24"/>
        </w:rPr>
        <w:t>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на основании</w:t>
      </w:r>
      <w:r w:rsidRPr="0063302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(основание предоставления земельного участка без проведения торгов)</w:t>
      </w:r>
    </w:p>
    <w:p w:rsidR="009C3E7A" w:rsidRPr="0063302A" w:rsidRDefault="009C3E7A" w:rsidP="009C3E7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p>
    <w:p w:rsidR="009C3E7A" w:rsidRDefault="009C3E7A" w:rsidP="009C3E7A">
      <w:pPr>
        <w:autoSpaceDE w:val="0"/>
        <w:autoSpaceDN w:val="0"/>
        <w:adjustRightInd w:val="0"/>
      </w:pPr>
      <w:r>
        <w:t>С</w:t>
      </w:r>
      <w:r w:rsidRPr="0063302A">
        <w:t>ведения</w:t>
      </w:r>
      <w:r>
        <w:t xml:space="preserve"> о ранее заключенном договоре аренды земельного участка</w:t>
      </w:r>
      <w:r w:rsidRPr="0063302A">
        <w:t>:</w:t>
      </w:r>
    </w:p>
    <w:p w:rsidR="009C3E7A" w:rsidRDefault="009C3E7A" w:rsidP="009C3E7A">
      <w:pPr>
        <w:autoSpaceDE w:val="0"/>
        <w:autoSpaceDN w:val="0"/>
        <w:adjustRightInd w:val="0"/>
      </w:pPr>
      <w:r>
        <w:t>__________________________________________________________________</w:t>
      </w: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Иные сведения:__________________________________________________________________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C3E7A" w:rsidRPr="0063302A" w:rsidRDefault="009C3E7A" w:rsidP="009C3E7A">
      <w:pPr>
        <w:pStyle w:val="ConsPlusNonformat"/>
        <w:rPr>
          <w:rFonts w:ascii="Times New Roman" w:hAnsi="Times New Roman" w:cs="Times New Roman"/>
          <w:sz w:val="24"/>
          <w:szCs w:val="24"/>
        </w:rPr>
      </w:pPr>
    </w:p>
    <w:p w:rsidR="009C3E7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Даю согласие на обработку и хранение моих персональных данных.</w:t>
      </w:r>
    </w:p>
    <w:p w:rsidR="009C3E7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9C3E7A" w:rsidRPr="0063302A" w:rsidRDefault="009C3E7A" w:rsidP="009C3E7A">
      <w:pPr>
        <w:autoSpaceDE w:val="0"/>
        <w:autoSpaceDN w:val="0"/>
        <w:adjustRightInd w:val="0"/>
        <w:rPr>
          <w:bCs/>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Количество листов</w:t>
            </w: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r w:rsidR="009C3E7A" w:rsidRPr="0063302A" w:rsidTr="00DD387A">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p>
        </w:tc>
      </w:tr>
    </w:tbl>
    <w:p w:rsidR="009C3E7A" w:rsidRPr="0063302A" w:rsidRDefault="009C3E7A" w:rsidP="009C3E7A">
      <w:pPr>
        <w:autoSpaceDE w:val="0"/>
        <w:autoSpaceDN w:val="0"/>
        <w:adjustRightInd w:val="0"/>
        <w:rPr>
          <w:bCs/>
        </w:rPr>
      </w:pPr>
    </w:p>
    <w:p w:rsidR="0068293B" w:rsidRPr="00516BE2" w:rsidRDefault="0068293B" w:rsidP="0068293B">
      <w:pPr>
        <w:jc w:val="both"/>
      </w:pPr>
    </w:p>
    <w:p w:rsidR="0068293B" w:rsidRPr="00516BE2" w:rsidRDefault="0068293B" w:rsidP="0068293B">
      <w:pPr>
        <w:jc w:val="both"/>
      </w:pPr>
      <w:r w:rsidRPr="00516BE2">
        <w:t>Достоверность предоставленной информации подтверждаю.</w:t>
      </w:r>
    </w:p>
    <w:p w:rsidR="0068293B" w:rsidRPr="00516BE2" w:rsidRDefault="0068293B" w:rsidP="0068293B">
      <w:pPr>
        <w:jc w:val="both"/>
      </w:pPr>
    </w:p>
    <w:p w:rsidR="0068293B" w:rsidRPr="00516BE2" w:rsidRDefault="0068293B" w:rsidP="0068293B">
      <w:pPr>
        <w:jc w:val="both"/>
      </w:pPr>
      <w:r w:rsidRPr="00516BE2">
        <w:t>Заявитель: ________________________________ ________________</w:t>
      </w:r>
    </w:p>
    <w:p w:rsidR="0068293B" w:rsidRPr="00516BE2" w:rsidRDefault="0068293B" w:rsidP="0068293B">
      <w:pPr>
        <w:jc w:val="both"/>
      </w:pPr>
    </w:p>
    <w:p w:rsidR="0068293B" w:rsidRPr="00516BE2" w:rsidRDefault="0068293B" w:rsidP="0068293B">
      <w:pPr>
        <w:jc w:val="both"/>
      </w:pPr>
      <w:r w:rsidRPr="00516BE2">
        <w:t>(фамилия, инициалы) (подпись)</w:t>
      </w:r>
    </w:p>
    <w:p w:rsidR="0068293B" w:rsidRPr="00516BE2" w:rsidRDefault="0068293B" w:rsidP="0068293B">
      <w:pPr>
        <w:jc w:val="both"/>
      </w:pPr>
    </w:p>
    <w:p w:rsidR="0068293B" w:rsidRPr="00516BE2" w:rsidRDefault="0068293B" w:rsidP="0068293B">
      <w:pPr>
        <w:jc w:val="both"/>
      </w:pPr>
      <w:r w:rsidRPr="00516BE2">
        <w:t>«_______» _________________________ 20___ г.</w:t>
      </w:r>
    </w:p>
    <w:p w:rsidR="009C3E7A" w:rsidRDefault="009C3E7A" w:rsidP="009C3E7A">
      <w:pPr>
        <w:pStyle w:val="ConsPlusNonformat"/>
        <w:rPr>
          <w:rFonts w:ascii="Times New Roman" w:hAnsi="Times New Roman" w:cs="Times New Roman"/>
          <w:sz w:val="22"/>
          <w:szCs w:val="22"/>
        </w:rPr>
      </w:pP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«___» ________ 2017 г.                              _____________________                   _____________________</w:t>
      </w:r>
    </w:p>
    <w:p w:rsidR="009C3E7A" w:rsidRDefault="009C3E7A" w:rsidP="009C3E7A">
      <w:pPr>
        <w:pStyle w:val="ConsPlusNonformat"/>
        <w:rPr>
          <w:rFonts w:ascii="Times New Roman" w:hAnsi="Times New Roman" w:cs="Times New Roman"/>
          <w:sz w:val="22"/>
          <w:szCs w:val="22"/>
        </w:rPr>
      </w:pPr>
      <w:r>
        <w:rPr>
          <w:rFonts w:ascii="Times New Roman" w:hAnsi="Times New Roman" w:cs="Times New Roman"/>
          <w:sz w:val="22"/>
          <w:szCs w:val="22"/>
        </w:rPr>
        <w:t>(дата, месяц, год)                                           (подпись)                                             (ФИО)</w:t>
      </w: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p w:rsidR="009C3E7A" w:rsidRDefault="009C3E7A" w:rsidP="009C3E7A">
      <w:pPr>
        <w:autoSpaceDE w:val="0"/>
        <w:autoSpaceDN w:val="0"/>
        <w:adjustRightInd w:val="0"/>
        <w:ind w:left="4247" w:firstLine="1"/>
        <w:rPr>
          <w:sz w:val="28"/>
          <w:szCs w:val="28"/>
        </w:rPr>
      </w:pPr>
    </w:p>
    <w:tbl>
      <w:tblPr>
        <w:tblW w:w="0" w:type="auto"/>
        <w:tblLook w:val="04A0"/>
      </w:tblPr>
      <w:tblGrid>
        <w:gridCol w:w="4927"/>
        <w:gridCol w:w="4927"/>
      </w:tblGrid>
      <w:tr w:rsidR="009C3E7A" w:rsidRPr="009905F7" w:rsidTr="00270CF5">
        <w:tc>
          <w:tcPr>
            <w:tcW w:w="4927" w:type="dxa"/>
            <w:shd w:val="clear" w:color="auto" w:fill="auto"/>
          </w:tcPr>
          <w:p w:rsidR="009C3E7A" w:rsidRPr="009905F7" w:rsidRDefault="009C3E7A" w:rsidP="00270CF5">
            <w:pPr>
              <w:suppressAutoHyphens/>
              <w:ind w:right="612"/>
              <w:rPr>
                <w:bCs/>
                <w:sz w:val="28"/>
                <w:szCs w:val="28"/>
              </w:rPr>
            </w:pPr>
          </w:p>
        </w:tc>
        <w:tc>
          <w:tcPr>
            <w:tcW w:w="4927" w:type="dxa"/>
            <w:shd w:val="clear" w:color="auto" w:fill="auto"/>
          </w:tcPr>
          <w:p w:rsidR="009C3E7A" w:rsidRPr="009905F7" w:rsidRDefault="009C3E7A" w:rsidP="00847F15">
            <w:pPr>
              <w:suppressAutoHyphens/>
              <w:ind w:right="-1"/>
              <w:jc w:val="center"/>
              <w:rPr>
                <w:bCs/>
                <w:sz w:val="28"/>
                <w:szCs w:val="28"/>
              </w:rPr>
            </w:pPr>
            <w:r>
              <w:rPr>
                <w:bCs/>
                <w:sz w:val="28"/>
                <w:szCs w:val="28"/>
              </w:rPr>
              <w:t>ПРИЛОЖЕНИЕ № 2</w:t>
            </w:r>
          </w:p>
          <w:p w:rsidR="00847F15" w:rsidRPr="009905F7" w:rsidRDefault="00847F15" w:rsidP="00847F15">
            <w:pPr>
              <w:tabs>
                <w:tab w:val="left" w:pos="5029"/>
              </w:tabs>
              <w:suppressAutoHyphens/>
              <w:ind w:left="-107" w:right="-1" w:firstLine="107"/>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9C3E7A" w:rsidRPr="009905F7" w:rsidRDefault="00847F15" w:rsidP="00847F15">
            <w:pPr>
              <w:suppressAutoHyphens/>
              <w:ind w:right="-1"/>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bCs/>
                <w:spacing w:val="-3"/>
                <w:sz w:val="28"/>
                <w:szCs w:val="28"/>
                <w:lang w:eastAsia="ar-SA"/>
              </w:rPr>
              <w:t xml:space="preserve">Предоставление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tc>
      </w:tr>
    </w:tbl>
    <w:p w:rsidR="009C3E7A" w:rsidRPr="00FA0E3B" w:rsidRDefault="009C3E7A" w:rsidP="009C3E7A">
      <w:pPr>
        <w:suppressAutoHyphens/>
        <w:autoSpaceDE w:val="0"/>
        <w:autoSpaceDN w:val="0"/>
        <w:adjustRightInd w:val="0"/>
        <w:ind w:firstLine="709"/>
        <w:jc w:val="both"/>
        <w:outlineLvl w:val="0"/>
        <w:rPr>
          <w:color w:val="000000"/>
          <w:sz w:val="28"/>
          <w:szCs w:val="28"/>
          <w:lang w:eastAsia="en-US"/>
        </w:rPr>
      </w:pPr>
    </w:p>
    <w:p w:rsidR="009C3E7A" w:rsidRPr="00DD387A" w:rsidRDefault="009C3E7A" w:rsidP="009C3E7A">
      <w:pPr>
        <w:suppressAutoHyphens/>
        <w:jc w:val="center"/>
        <w:rPr>
          <w:color w:val="000000"/>
          <w:sz w:val="28"/>
          <w:szCs w:val="28"/>
        </w:rPr>
      </w:pPr>
      <w:r w:rsidRPr="00DD387A">
        <w:rPr>
          <w:color w:val="000000"/>
          <w:sz w:val="28"/>
          <w:szCs w:val="28"/>
        </w:rPr>
        <w:t>ФОРМА ЗАЯВЛЕНИЯ</w:t>
      </w:r>
    </w:p>
    <w:p w:rsidR="00A14A32" w:rsidRDefault="00A14A32" w:rsidP="00A14A32">
      <w:pPr>
        <w:suppressAutoHyphens/>
        <w:jc w:val="center"/>
        <w:rPr>
          <w:b/>
          <w:color w:val="000000"/>
          <w:sz w:val="28"/>
          <w:szCs w:val="28"/>
        </w:rPr>
      </w:pPr>
      <w:r w:rsidRPr="00DD387A">
        <w:rPr>
          <w:color w:val="000000"/>
          <w:sz w:val="28"/>
          <w:szCs w:val="28"/>
        </w:rPr>
        <w:t xml:space="preserve">о </w:t>
      </w:r>
      <w:r>
        <w:rPr>
          <w:color w:val="000000"/>
          <w:sz w:val="28"/>
          <w:szCs w:val="28"/>
        </w:rPr>
        <w:t>п</w:t>
      </w:r>
      <w:r>
        <w:rPr>
          <w:bCs/>
          <w:spacing w:val="-3"/>
          <w:sz w:val="28"/>
          <w:szCs w:val="28"/>
          <w:lang w:eastAsia="ar-SA"/>
        </w:rPr>
        <w:t xml:space="preserve">редоставлении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9C3E7A" w:rsidRDefault="009C3E7A" w:rsidP="009C3E7A">
      <w:pPr>
        <w:suppressAutoHyphens/>
        <w:autoSpaceDE w:val="0"/>
        <w:autoSpaceDN w:val="0"/>
        <w:adjustRightInd w:val="0"/>
        <w:jc w:val="center"/>
        <w:rPr>
          <w:b/>
          <w:color w:val="000000"/>
          <w:sz w:val="28"/>
          <w:szCs w:val="28"/>
        </w:rPr>
      </w:pPr>
    </w:p>
    <w:p w:rsidR="009C3E7A" w:rsidRDefault="009C3E7A" w:rsidP="009C3E7A">
      <w:pPr>
        <w:suppressAutoHyphens/>
        <w:ind w:left="4962" w:firstLine="708"/>
        <w:rPr>
          <w:color w:val="000000"/>
        </w:rPr>
      </w:pPr>
      <w:r w:rsidRPr="004F5FB8">
        <w:rPr>
          <w:color w:val="000000"/>
        </w:rPr>
        <w:t>Главе</w:t>
      </w:r>
      <w:r>
        <w:rPr>
          <w:color w:val="000000"/>
        </w:rPr>
        <w:t xml:space="preserve"> </w:t>
      </w:r>
      <w:proofErr w:type="gramStart"/>
      <w:r>
        <w:rPr>
          <w:color w:val="000000"/>
        </w:rPr>
        <w:t>Туапсинского</w:t>
      </w:r>
      <w:proofErr w:type="gramEnd"/>
      <w:r>
        <w:rPr>
          <w:color w:val="000000"/>
        </w:rPr>
        <w:t xml:space="preserve"> </w:t>
      </w:r>
    </w:p>
    <w:p w:rsidR="009C3E7A" w:rsidRDefault="009C3E7A" w:rsidP="009C3E7A">
      <w:pPr>
        <w:suppressAutoHyphens/>
        <w:ind w:left="4962" w:firstLine="708"/>
        <w:rPr>
          <w:color w:val="000000"/>
        </w:rPr>
      </w:pPr>
      <w:r>
        <w:rPr>
          <w:color w:val="000000"/>
        </w:rPr>
        <w:t>городского поселения</w:t>
      </w:r>
    </w:p>
    <w:p w:rsidR="009C3E7A" w:rsidRPr="004F5FB8" w:rsidRDefault="009C3E7A" w:rsidP="009C3E7A">
      <w:pPr>
        <w:suppressAutoHyphens/>
        <w:ind w:left="4962" w:firstLine="708"/>
        <w:rPr>
          <w:color w:val="000000"/>
        </w:rPr>
      </w:pPr>
      <w:r>
        <w:rPr>
          <w:color w:val="000000"/>
        </w:rPr>
        <w:t>Туапсинского района</w:t>
      </w:r>
    </w:p>
    <w:p w:rsidR="009C3E7A" w:rsidRDefault="009C3E7A" w:rsidP="009C3E7A">
      <w:pPr>
        <w:suppressAutoHyphens/>
        <w:ind w:left="4962"/>
        <w:rPr>
          <w:color w:val="000000"/>
        </w:rPr>
      </w:pPr>
    </w:p>
    <w:p w:rsidR="009C3E7A" w:rsidRPr="00DC7AB2" w:rsidRDefault="009C3E7A" w:rsidP="009C3E7A">
      <w:pPr>
        <w:suppressAutoHyphens/>
        <w:ind w:left="4962" w:firstLine="702"/>
        <w:rPr>
          <w:color w:val="000000"/>
          <w:u w:val="single"/>
        </w:rPr>
      </w:pPr>
      <w:r w:rsidRPr="004F5FB8">
        <w:rPr>
          <w:color w:val="000000"/>
        </w:rPr>
        <w:t xml:space="preserve">От </w:t>
      </w:r>
      <w:r w:rsidRPr="00DC7AB2">
        <w:rPr>
          <w:color w:val="000000"/>
          <w:u w:val="single"/>
        </w:rPr>
        <w:t>Иванова Ивана Ивановича</w:t>
      </w:r>
    </w:p>
    <w:p w:rsidR="009C3E7A" w:rsidRPr="00DC7AB2" w:rsidRDefault="009C3E7A" w:rsidP="009C3E7A">
      <w:pPr>
        <w:autoSpaceDE w:val="0"/>
        <w:autoSpaceDN w:val="0"/>
        <w:adjustRightInd w:val="0"/>
        <w:ind w:left="4962" w:firstLine="708"/>
      </w:pPr>
      <w:r w:rsidRPr="00DC7AB2">
        <w:t xml:space="preserve">контактный телефон: </w:t>
      </w:r>
      <w:r w:rsidRPr="00DC7AB2">
        <w:rPr>
          <w:u w:val="single"/>
        </w:rPr>
        <w:t>89180987891</w:t>
      </w:r>
    </w:p>
    <w:p w:rsidR="009C3E7A" w:rsidRDefault="009C3E7A" w:rsidP="009C3E7A">
      <w:pPr>
        <w:autoSpaceDE w:val="0"/>
        <w:autoSpaceDN w:val="0"/>
        <w:adjustRightInd w:val="0"/>
        <w:ind w:left="4962" w:firstLine="708"/>
      </w:pPr>
      <w:r w:rsidRPr="00DC7AB2">
        <w:t>документ, удостоверяющий</w:t>
      </w:r>
      <w:r>
        <w:t xml:space="preserve"> личность:</w:t>
      </w:r>
    </w:p>
    <w:p w:rsidR="009C3E7A" w:rsidRPr="00DC7AB2" w:rsidRDefault="009C3E7A" w:rsidP="00DD387A">
      <w:pPr>
        <w:autoSpaceDE w:val="0"/>
        <w:autoSpaceDN w:val="0"/>
        <w:adjustRightInd w:val="0"/>
        <w:ind w:left="5670"/>
      </w:pPr>
      <w:r>
        <w:t xml:space="preserve">паспорт: 0908 234512, выдан УВД </w:t>
      </w:r>
      <w:r w:rsidR="00DD387A">
        <w:t xml:space="preserve">     </w:t>
      </w:r>
      <w:r>
        <w:t>г.</w:t>
      </w:r>
      <w:r w:rsidR="001A06F1">
        <w:t xml:space="preserve"> </w:t>
      </w:r>
      <w:r>
        <w:t>Туапсе Краснодарского края 24.08.2006 г.</w:t>
      </w:r>
      <w:r w:rsidRPr="00DC7AB2">
        <w:t xml:space="preserve"> </w:t>
      </w:r>
    </w:p>
    <w:p w:rsidR="009C3E7A" w:rsidRPr="0063302A" w:rsidRDefault="009C3E7A" w:rsidP="009C3E7A">
      <w:pPr>
        <w:pStyle w:val="ConsPlusNonformat"/>
        <w:ind w:left="4962" w:firstLine="708"/>
        <w:rPr>
          <w:rFonts w:ascii="Times New Roman" w:hAnsi="Times New Roman" w:cs="Times New Roman"/>
          <w:sz w:val="24"/>
          <w:szCs w:val="24"/>
        </w:rPr>
      </w:pPr>
    </w:p>
    <w:p w:rsidR="009C3E7A" w:rsidRPr="004D54EF" w:rsidRDefault="009C3E7A" w:rsidP="009C3E7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w:t>
      </w:r>
      <w:r w:rsidR="00DD387A">
        <w:rPr>
          <w:rFonts w:ascii="Times New Roman" w:hAnsi="Times New Roman" w:cs="Times New Roman"/>
          <w:sz w:val="28"/>
          <w:szCs w:val="28"/>
        </w:rPr>
        <w:t>Е</w:t>
      </w:r>
      <w:r w:rsidRPr="004D54EF">
        <w:rPr>
          <w:rFonts w:ascii="Times New Roman" w:hAnsi="Times New Roman" w:cs="Times New Roman"/>
          <w:sz w:val="28"/>
          <w:szCs w:val="28"/>
        </w:rPr>
        <w:t xml:space="preserve"> </w:t>
      </w:r>
    </w:p>
    <w:p w:rsidR="009C3E7A" w:rsidRPr="0063302A" w:rsidRDefault="009C3E7A" w:rsidP="009C3E7A">
      <w:pPr>
        <w:pStyle w:val="ConsPlusNonformat"/>
        <w:rPr>
          <w:rFonts w:ascii="Times New Roman" w:hAnsi="Times New Roman" w:cs="Times New Roman"/>
          <w:sz w:val="24"/>
          <w:szCs w:val="24"/>
        </w:rPr>
      </w:pPr>
    </w:p>
    <w:p w:rsidR="009C3E7A" w:rsidRPr="0063302A" w:rsidRDefault="009C3E7A" w:rsidP="009C3E7A">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15" w:history="1">
        <w:r w:rsidRPr="0063302A">
          <w:rPr>
            <w:rStyle w:val="a5"/>
            <w:rFonts w:ascii="Times New Roman" w:hAnsi="Times New Roman"/>
            <w:sz w:val="24"/>
            <w:szCs w:val="24"/>
          </w:rPr>
          <w:t>статьей 3</w:t>
        </w:r>
      </w:hyperlink>
      <w:r w:rsidRPr="0063302A">
        <w:rPr>
          <w:rFonts w:ascii="Times New Roman" w:hAnsi="Times New Roman" w:cs="Times New Roman"/>
          <w:sz w:val="24"/>
          <w:szCs w:val="24"/>
        </w:rPr>
        <w:t>9.</w:t>
      </w:r>
      <w:r>
        <w:rPr>
          <w:rFonts w:ascii="Times New Roman" w:hAnsi="Times New Roman" w:cs="Times New Roman"/>
          <w:sz w:val="24"/>
          <w:szCs w:val="24"/>
        </w:rPr>
        <w:t>6</w:t>
      </w:r>
      <w:r w:rsidRPr="0063302A">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Федерации </w:t>
      </w:r>
      <w:r>
        <w:rPr>
          <w:rFonts w:ascii="Times New Roman" w:hAnsi="Times New Roman" w:cs="Times New Roman"/>
          <w:sz w:val="24"/>
          <w:szCs w:val="24"/>
        </w:rPr>
        <w:t xml:space="preserve">заключить без проведения торгов новый договор </w:t>
      </w:r>
      <w:r w:rsidR="00A2110E">
        <w:rPr>
          <w:rFonts w:ascii="Times New Roman" w:hAnsi="Times New Roman" w:cs="Times New Roman"/>
          <w:sz w:val="24"/>
          <w:szCs w:val="24"/>
        </w:rPr>
        <w:t>аренды</w:t>
      </w:r>
      <w:r w:rsidR="00A2110E" w:rsidRPr="0063302A">
        <w:rPr>
          <w:rFonts w:ascii="Times New Roman" w:hAnsi="Times New Roman" w:cs="Times New Roman"/>
          <w:sz w:val="24"/>
          <w:szCs w:val="24"/>
        </w:rPr>
        <w:t xml:space="preserve"> </w:t>
      </w:r>
      <w:r w:rsidR="00A2110E">
        <w:rPr>
          <w:rFonts w:ascii="Times New Roman" w:hAnsi="Times New Roman" w:cs="Times New Roman"/>
          <w:sz w:val="24"/>
          <w:szCs w:val="24"/>
        </w:rPr>
        <w:t xml:space="preserve">на </w:t>
      </w:r>
      <w:r w:rsidR="00A2110E" w:rsidRPr="0063302A">
        <w:rPr>
          <w:rFonts w:ascii="Times New Roman" w:hAnsi="Times New Roman" w:cs="Times New Roman"/>
          <w:sz w:val="24"/>
          <w:szCs w:val="24"/>
        </w:rPr>
        <w:t>земельный участок</w:t>
      </w:r>
      <w:r w:rsidR="00A2110E">
        <w:rPr>
          <w:rFonts w:ascii="Times New Roman" w:hAnsi="Times New Roman" w:cs="Times New Roman"/>
          <w:sz w:val="24"/>
          <w:szCs w:val="24"/>
        </w:rPr>
        <w:t xml:space="preserve">, на котором расположен объект незавершенного </w:t>
      </w:r>
      <w:proofErr w:type="gramStart"/>
      <w:r w:rsidR="00A2110E">
        <w:rPr>
          <w:rFonts w:ascii="Times New Roman" w:hAnsi="Times New Roman" w:cs="Times New Roman"/>
          <w:sz w:val="24"/>
          <w:szCs w:val="24"/>
        </w:rPr>
        <w:t>строительства</w:t>
      </w:r>
      <w:proofErr w:type="gramEnd"/>
      <w:r w:rsidR="00A2110E">
        <w:rPr>
          <w:rFonts w:ascii="Times New Roman" w:hAnsi="Times New Roman" w:cs="Times New Roman"/>
          <w:sz w:val="24"/>
          <w:szCs w:val="24"/>
        </w:rPr>
        <w:t xml:space="preserve"> принадлежащий мне на праве собственности </w:t>
      </w:r>
      <w:r>
        <w:rPr>
          <w:rFonts w:ascii="Times New Roman" w:hAnsi="Times New Roman" w:cs="Times New Roman"/>
          <w:sz w:val="24"/>
          <w:szCs w:val="24"/>
        </w:rPr>
        <w:t xml:space="preserve">к по адресу: </w:t>
      </w:r>
      <w:r>
        <w:rPr>
          <w:rFonts w:ascii="Times New Roman" w:hAnsi="Times New Roman" w:cs="Times New Roman"/>
          <w:sz w:val="24"/>
          <w:szCs w:val="24"/>
          <w:u w:val="single"/>
        </w:rPr>
        <w:t xml:space="preserve">Краснодарский край, </w:t>
      </w:r>
      <w:proofErr w:type="gramStart"/>
      <w:r>
        <w:rPr>
          <w:rFonts w:ascii="Times New Roman" w:hAnsi="Times New Roman" w:cs="Times New Roman"/>
          <w:sz w:val="24"/>
          <w:szCs w:val="24"/>
          <w:u w:val="single"/>
        </w:rPr>
        <w:t>г</w:t>
      </w:r>
      <w:proofErr w:type="gramEnd"/>
      <w:r>
        <w:rPr>
          <w:rFonts w:ascii="Times New Roman" w:hAnsi="Times New Roman" w:cs="Times New Roman"/>
          <w:sz w:val="24"/>
          <w:szCs w:val="24"/>
          <w:u w:val="single"/>
        </w:rPr>
        <w:t>. Туапсе, ул. Б. Хмельницкого, 23______</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(адрес земельного участка)</w:t>
      </w:r>
    </w:p>
    <w:p w:rsidR="009C3E7A" w:rsidRPr="0063302A" w:rsidRDefault="009C3E7A" w:rsidP="009C3E7A">
      <w:pPr>
        <w:pStyle w:val="ConsPlusNonformat"/>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sidRPr="00DC7AB2">
        <w:rPr>
          <w:rFonts w:ascii="Times New Roman" w:hAnsi="Times New Roman" w:cs="Times New Roman"/>
          <w:sz w:val="24"/>
          <w:szCs w:val="24"/>
          <w:u w:val="single"/>
        </w:rPr>
        <w:t>23:51:0302012:245</w:t>
      </w:r>
      <w:r>
        <w:rPr>
          <w:rFonts w:ascii="Times New Roman" w:hAnsi="Times New Roman" w:cs="Times New Roman"/>
          <w:sz w:val="24"/>
          <w:szCs w:val="24"/>
        </w:rPr>
        <w:t>,</w:t>
      </w:r>
    </w:p>
    <w:p w:rsidR="009C3E7A" w:rsidRPr="0063302A" w:rsidRDefault="009C3E7A" w:rsidP="009C3E7A">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w:t>
      </w:r>
      <w:r>
        <w:rPr>
          <w:rFonts w:ascii="Times New Roman" w:hAnsi="Times New Roman" w:cs="Times New Roman"/>
          <w:sz w:val="24"/>
          <w:szCs w:val="24"/>
        </w:rPr>
        <w:t xml:space="preserve">елей: </w:t>
      </w:r>
      <w:r w:rsidR="00A2110E">
        <w:rPr>
          <w:rFonts w:ascii="Times New Roman" w:hAnsi="Times New Roman" w:cs="Times New Roman"/>
          <w:sz w:val="24"/>
          <w:szCs w:val="24"/>
          <w:u w:val="single"/>
        </w:rPr>
        <w:t>для строительства индивидуального гаража</w:t>
      </w:r>
      <w:r w:rsidRPr="0063302A">
        <w:rPr>
          <w:rFonts w:ascii="Times New Roman" w:hAnsi="Times New Roman" w:cs="Times New Roman"/>
          <w:sz w:val="24"/>
          <w:szCs w:val="24"/>
        </w:rPr>
        <w:t>,</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9C3E7A" w:rsidRPr="00DC7AB2" w:rsidRDefault="009C3E7A" w:rsidP="009C3E7A">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на основании </w:t>
      </w:r>
      <w:r w:rsidRPr="00DC7AB2">
        <w:rPr>
          <w:rFonts w:ascii="Times New Roman" w:hAnsi="Times New Roman" w:cs="Times New Roman"/>
          <w:sz w:val="24"/>
          <w:szCs w:val="24"/>
          <w:u w:val="single"/>
        </w:rPr>
        <w:t xml:space="preserve"> п. </w:t>
      </w:r>
      <w:r w:rsidR="00A2110E">
        <w:rPr>
          <w:rFonts w:ascii="Times New Roman" w:hAnsi="Times New Roman" w:cs="Times New Roman"/>
          <w:sz w:val="24"/>
          <w:szCs w:val="24"/>
          <w:u w:val="single"/>
        </w:rPr>
        <w:t>5</w:t>
      </w:r>
      <w:r w:rsidRPr="00DC7AB2">
        <w:rPr>
          <w:rFonts w:ascii="Times New Roman" w:hAnsi="Times New Roman" w:cs="Times New Roman"/>
          <w:sz w:val="24"/>
          <w:szCs w:val="24"/>
          <w:u w:val="single"/>
        </w:rPr>
        <w:t xml:space="preserve"> ст. 39.6 Земельного кодекса Российской Федерации</w:t>
      </w:r>
    </w:p>
    <w:p w:rsidR="009C3E7A" w:rsidRPr="00A63527" w:rsidRDefault="009C3E7A" w:rsidP="009C3E7A">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(основание предоставления земельного участка без проведения торгов)</w:t>
      </w:r>
    </w:p>
    <w:p w:rsidR="009C3E7A" w:rsidRDefault="009C3E7A" w:rsidP="009C3E7A">
      <w:pPr>
        <w:autoSpaceDE w:val="0"/>
        <w:autoSpaceDN w:val="0"/>
        <w:adjustRightInd w:val="0"/>
      </w:pPr>
      <w:r>
        <w:t>С</w:t>
      </w:r>
      <w:r w:rsidRPr="0063302A">
        <w:t>ведения</w:t>
      </w:r>
      <w:r>
        <w:t xml:space="preserve"> о ранее заключенном договоре аренды земельного участка</w:t>
      </w:r>
      <w:r w:rsidRPr="0063302A">
        <w:t>:</w:t>
      </w:r>
    </w:p>
    <w:p w:rsidR="009C3E7A" w:rsidRPr="00DC7AB2" w:rsidRDefault="009C3E7A" w:rsidP="009C3E7A">
      <w:pPr>
        <w:autoSpaceDE w:val="0"/>
        <w:autoSpaceDN w:val="0"/>
        <w:adjustRightInd w:val="0"/>
        <w:rPr>
          <w:u w:val="single"/>
        </w:rPr>
      </w:pPr>
      <w:r>
        <w:rPr>
          <w:u w:val="single"/>
        </w:rPr>
        <w:t>Договор аренды земельного участка от 24.08.2006 г. № 5100007678.</w:t>
      </w:r>
    </w:p>
    <w:p w:rsidR="00DD387A" w:rsidRPr="0063302A" w:rsidRDefault="00DD387A" w:rsidP="00DD387A">
      <w:pPr>
        <w:pStyle w:val="ConsPlusNonformat"/>
        <w:rPr>
          <w:bCs/>
        </w:rPr>
      </w:pPr>
      <w:r>
        <w:rPr>
          <w:rFonts w:ascii="Times New Roman" w:hAnsi="Times New Roman" w:cs="Times New Roman"/>
          <w:sz w:val="24"/>
          <w:szCs w:val="24"/>
        </w:rPr>
        <w:t>П</w:t>
      </w:r>
      <w:r w:rsidR="009C3E7A" w:rsidRPr="0063302A">
        <w:rPr>
          <w:rFonts w:ascii="Times New Roman" w:hAnsi="Times New Roman" w:cs="Times New Roman"/>
          <w:sz w:val="24"/>
          <w:szCs w:val="24"/>
        </w:rPr>
        <w:t>еречень документов, прилагаемых к заявлению:</w:t>
      </w:r>
    </w:p>
    <w:tbl>
      <w:tblPr>
        <w:tblW w:w="9639" w:type="dxa"/>
        <w:tblInd w:w="102" w:type="dxa"/>
        <w:tblLayout w:type="fixed"/>
        <w:tblCellMar>
          <w:top w:w="75" w:type="dxa"/>
          <w:left w:w="0" w:type="dxa"/>
          <w:bottom w:w="75" w:type="dxa"/>
          <w:right w:w="0" w:type="dxa"/>
        </w:tblCellMar>
        <w:tblLook w:val="00A0"/>
      </w:tblPr>
      <w:tblGrid>
        <w:gridCol w:w="7230"/>
        <w:gridCol w:w="2409"/>
      </w:tblGrid>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jc w:val="center"/>
              <w:rPr>
                <w:bCs/>
              </w:rPr>
            </w:pPr>
            <w:r w:rsidRPr="0063302A">
              <w:rPr>
                <w:bCs/>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1A06F1">
            <w:pPr>
              <w:autoSpaceDE w:val="0"/>
              <w:autoSpaceDN w:val="0"/>
              <w:adjustRightInd w:val="0"/>
              <w:rPr>
                <w:bCs/>
              </w:rPr>
            </w:pPr>
            <w:r w:rsidRPr="0063302A">
              <w:rPr>
                <w:bCs/>
              </w:rPr>
              <w:t>Количество листов</w:t>
            </w:r>
          </w:p>
        </w:tc>
      </w:tr>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DD387A" w:rsidRDefault="009C3E7A" w:rsidP="00270CF5">
            <w:pPr>
              <w:autoSpaceDE w:val="0"/>
              <w:autoSpaceDN w:val="0"/>
              <w:adjustRightInd w:val="0"/>
              <w:rPr>
                <w:bCs/>
                <w:sz w:val="22"/>
                <w:szCs w:val="22"/>
              </w:rPr>
            </w:pPr>
            <w:r w:rsidRPr="00DD387A">
              <w:rPr>
                <w:bCs/>
                <w:sz w:val="22"/>
                <w:szCs w:val="22"/>
              </w:rPr>
              <w:t>Договор аренды земельного участка.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r>
              <w:rPr>
                <w:bCs/>
              </w:rPr>
              <w:t>10</w:t>
            </w:r>
          </w:p>
        </w:tc>
      </w:tr>
      <w:tr w:rsidR="009C3E7A" w:rsidRPr="0063302A" w:rsidTr="001A06F1">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DD387A" w:rsidRDefault="009C3E7A" w:rsidP="00270CF5">
            <w:pPr>
              <w:autoSpaceDE w:val="0"/>
              <w:autoSpaceDN w:val="0"/>
              <w:adjustRightInd w:val="0"/>
              <w:rPr>
                <w:bCs/>
                <w:sz w:val="22"/>
                <w:szCs w:val="22"/>
              </w:rPr>
            </w:pPr>
            <w:r w:rsidRPr="00DD387A">
              <w:rPr>
                <w:bCs/>
                <w:sz w:val="22"/>
                <w:szCs w:val="22"/>
              </w:rPr>
              <w:t>Свидетельство о государственной регистрации права собственности.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E7A" w:rsidRPr="0063302A" w:rsidRDefault="009C3E7A" w:rsidP="00270CF5">
            <w:pPr>
              <w:autoSpaceDE w:val="0"/>
              <w:autoSpaceDN w:val="0"/>
              <w:adjustRightInd w:val="0"/>
              <w:rPr>
                <w:bCs/>
              </w:rPr>
            </w:pPr>
            <w:r>
              <w:rPr>
                <w:bCs/>
              </w:rPr>
              <w:t>1</w:t>
            </w:r>
          </w:p>
        </w:tc>
      </w:tr>
    </w:tbl>
    <w:p w:rsidR="009C3E7A" w:rsidRPr="0063302A" w:rsidRDefault="009C3E7A" w:rsidP="009C3E7A">
      <w:pPr>
        <w:autoSpaceDE w:val="0"/>
        <w:autoSpaceDN w:val="0"/>
        <w:adjustRightInd w:val="0"/>
        <w:rPr>
          <w:bCs/>
        </w:rPr>
      </w:pPr>
    </w:p>
    <w:p w:rsidR="009C3E7A" w:rsidRDefault="009C3E7A" w:rsidP="009C3E7A">
      <w:pPr>
        <w:pStyle w:val="ConsPlusNonformat"/>
        <w:rPr>
          <w:rFonts w:ascii="Times New Roman" w:hAnsi="Times New Roman" w:cs="Times New Roman"/>
          <w:sz w:val="22"/>
          <w:szCs w:val="22"/>
          <w:u w:val="single"/>
        </w:rPr>
      </w:pPr>
      <w:r w:rsidRPr="00DC7AB2">
        <w:rPr>
          <w:rFonts w:ascii="Times New Roman" w:hAnsi="Times New Roman" w:cs="Times New Roman"/>
          <w:sz w:val="22"/>
          <w:szCs w:val="22"/>
          <w:u w:val="single"/>
        </w:rPr>
        <w:t>«1»</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февраля</w:t>
      </w:r>
      <w:r>
        <w:rPr>
          <w:rFonts w:ascii="Times New Roman" w:hAnsi="Times New Roman" w:cs="Times New Roman"/>
          <w:sz w:val="22"/>
          <w:szCs w:val="22"/>
        </w:rPr>
        <w:t xml:space="preserve"> </w:t>
      </w:r>
      <w:r w:rsidRPr="00DC7AB2">
        <w:rPr>
          <w:rFonts w:ascii="Times New Roman" w:hAnsi="Times New Roman" w:cs="Times New Roman"/>
          <w:sz w:val="22"/>
          <w:szCs w:val="22"/>
          <w:u w:val="single"/>
        </w:rPr>
        <w:t>2017</w:t>
      </w:r>
      <w:r>
        <w:rPr>
          <w:rFonts w:ascii="Times New Roman" w:hAnsi="Times New Roman" w:cs="Times New Roman"/>
          <w:sz w:val="22"/>
          <w:szCs w:val="22"/>
        </w:rPr>
        <w:t xml:space="preserve"> г.                              _____________________                        </w:t>
      </w:r>
      <w:r w:rsidRPr="00DC7AB2">
        <w:rPr>
          <w:rFonts w:ascii="Times New Roman" w:hAnsi="Times New Roman" w:cs="Times New Roman"/>
          <w:sz w:val="22"/>
          <w:szCs w:val="22"/>
          <w:u w:val="single"/>
        </w:rPr>
        <w:t>И.И. Иванов</w:t>
      </w:r>
    </w:p>
    <w:p w:rsidR="00A2110E" w:rsidRPr="009905F7" w:rsidRDefault="00A2110E" w:rsidP="00A2110E">
      <w:pPr>
        <w:suppressAutoHyphens/>
        <w:ind w:left="4536" w:right="-1"/>
        <w:jc w:val="center"/>
        <w:rPr>
          <w:bCs/>
          <w:sz w:val="28"/>
          <w:szCs w:val="28"/>
        </w:rPr>
      </w:pPr>
      <w:r>
        <w:rPr>
          <w:bCs/>
          <w:sz w:val="28"/>
          <w:szCs w:val="28"/>
        </w:rPr>
        <w:lastRenderedPageBreak/>
        <w:t>ПРИЛОЖЕНИЕ № 3</w:t>
      </w:r>
    </w:p>
    <w:p w:rsidR="00A2110E" w:rsidRPr="009905F7" w:rsidRDefault="00A2110E" w:rsidP="00635DD0">
      <w:pPr>
        <w:tabs>
          <w:tab w:val="left" w:pos="5029"/>
        </w:tabs>
        <w:suppressAutoHyphens/>
        <w:ind w:left="4536"/>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A2110E" w:rsidRDefault="00A2110E" w:rsidP="00635DD0">
      <w:pPr>
        <w:suppressAutoHyphens/>
        <w:ind w:left="4536"/>
        <w:jc w:val="center"/>
        <w:rPr>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bCs/>
          <w:spacing w:val="-3"/>
          <w:sz w:val="28"/>
          <w:szCs w:val="28"/>
          <w:lang w:eastAsia="ar-SA"/>
        </w:rPr>
        <w:t xml:space="preserve">Предоставление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A2110E" w:rsidRDefault="00A2110E" w:rsidP="00A2110E">
      <w:pPr>
        <w:suppressAutoHyphens/>
        <w:ind w:right="612" w:firstLine="4111"/>
        <w:jc w:val="center"/>
        <w:rPr>
          <w:sz w:val="28"/>
          <w:szCs w:val="28"/>
        </w:rPr>
      </w:pPr>
    </w:p>
    <w:p w:rsidR="00FB3AA6" w:rsidRDefault="00FB3AA6" w:rsidP="00A2110E">
      <w:pPr>
        <w:suppressAutoHyphens/>
        <w:ind w:right="612" w:firstLine="4111"/>
        <w:jc w:val="center"/>
        <w:rPr>
          <w:sz w:val="28"/>
          <w:szCs w:val="28"/>
        </w:rPr>
      </w:pPr>
    </w:p>
    <w:p w:rsidR="00A2110E" w:rsidRPr="00516BE2" w:rsidRDefault="00A2110E" w:rsidP="00A2110E">
      <w:pPr>
        <w:jc w:val="center"/>
      </w:pPr>
      <w:r w:rsidRPr="00516BE2">
        <w:t>СООБЩЕНИЕ</w:t>
      </w:r>
    </w:p>
    <w:p w:rsidR="00A2110E" w:rsidRPr="00516BE2" w:rsidRDefault="00A2110E" w:rsidP="00A2110E">
      <w:pPr>
        <w:jc w:val="center"/>
      </w:pPr>
      <w:r w:rsidRPr="00516BE2">
        <w:t xml:space="preserve">заявителя, </w:t>
      </w:r>
      <w:proofErr w:type="gramStart"/>
      <w:r w:rsidRPr="00516BE2">
        <w:t>содержащее</w:t>
      </w:r>
      <w:proofErr w:type="gramEnd"/>
      <w:r w:rsidRPr="00516BE2">
        <w:t xml:space="preserve">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2110E" w:rsidRPr="00516BE2" w:rsidRDefault="00A2110E" w:rsidP="00A2110E"/>
    <w:p w:rsidR="00A2110E" w:rsidRPr="00516BE2" w:rsidRDefault="00A2110E" w:rsidP="00A2110E">
      <w:pPr>
        <w:jc w:val="both"/>
      </w:pPr>
      <w:r w:rsidRPr="00516BE2">
        <w:t>Я, _________________________</w:t>
      </w:r>
      <w:r w:rsidR="00FB3AA6">
        <w:t>___________</w:t>
      </w:r>
      <w:r w:rsidRPr="00516BE2">
        <w:t>____________________________________,</w:t>
      </w:r>
    </w:p>
    <w:p w:rsidR="00A2110E" w:rsidRPr="00516BE2" w:rsidRDefault="00A2110E" w:rsidP="00FB3AA6">
      <w:pPr>
        <w:jc w:val="center"/>
      </w:pPr>
      <w:r w:rsidRPr="00516BE2">
        <w:t>(фамилия, имя, отчество физического лица, наименование юридического лица)</w:t>
      </w:r>
    </w:p>
    <w:p w:rsidR="00A2110E" w:rsidRPr="00516BE2" w:rsidRDefault="00A2110E" w:rsidP="00A2110E">
      <w:pPr>
        <w:jc w:val="both"/>
      </w:pPr>
    </w:p>
    <w:p w:rsidR="00A2110E" w:rsidRPr="00516BE2" w:rsidRDefault="00A2110E" w:rsidP="00A2110E">
      <w:pPr>
        <w:jc w:val="both"/>
      </w:pPr>
      <w:r w:rsidRPr="00516BE2">
        <w:t>Представитель __________________________________</w:t>
      </w:r>
      <w:r w:rsidR="00FB3AA6">
        <w:t>_________</w:t>
      </w:r>
      <w:r w:rsidRPr="00516BE2">
        <w:t>___________________</w:t>
      </w:r>
    </w:p>
    <w:p w:rsidR="00A2110E" w:rsidRPr="00516BE2" w:rsidRDefault="00A2110E" w:rsidP="00FB3AA6">
      <w:pPr>
        <w:jc w:val="center"/>
      </w:pPr>
      <w:r w:rsidRPr="00516BE2">
        <w:t>(номер, дата выдачи доверенности или иного документа, подтверждающего полномочия)</w:t>
      </w:r>
    </w:p>
    <w:p w:rsidR="00A2110E" w:rsidRPr="00516BE2" w:rsidRDefault="00A2110E" w:rsidP="00A2110E">
      <w:pPr>
        <w:jc w:val="both"/>
      </w:pPr>
    </w:p>
    <w:p w:rsidR="00A2110E" w:rsidRPr="00516BE2" w:rsidRDefault="00A2110E" w:rsidP="00A2110E">
      <w:pPr>
        <w:jc w:val="both"/>
      </w:pPr>
      <w:r w:rsidRPr="00516BE2">
        <w:t>__________________________________________</w:t>
      </w:r>
      <w:r w:rsidR="00FB3AA6">
        <w:t>_________</w:t>
      </w:r>
      <w:r w:rsidRPr="00516BE2">
        <w:t>________________________</w:t>
      </w:r>
    </w:p>
    <w:p w:rsidR="00A2110E" w:rsidRPr="00516BE2" w:rsidRDefault="00A2110E" w:rsidP="00FB3AA6">
      <w:pPr>
        <w:jc w:val="center"/>
      </w:pPr>
      <w:r w:rsidRPr="00516BE2">
        <w:t>(фамилия, имя, отчество доверенного лица)</w:t>
      </w:r>
    </w:p>
    <w:p w:rsidR="00A2110E" w:rsidRPr="00516BE2" w:rsidRDefault="00A2110E" w:rsidP="00A2110E">
      <w:pPr>
        <w:jc w:val="both"/>
      </w:pPr>
    </w:p>
    <w:p w:rsidR="00A2110E" w:rsidRPr="00516BE2" w:rsidRDefault="00A2110E" w:rsidP="00A2110E">
      <w:pPr>
        <w:jc w:val="both"/>
      </w:pPr>
      <w:r w:rsidRPr="00516BE2">
        <w:t>сообщаю, что на земельном участке с кадастровым номером __</w:t>
      </w:r>
      <w:r w:rsidR="00FB3AA6">
        <w:t>__________</w:t>
      </w:r>
      <w:r w:rsidRPr="00516BE2">
        <w:t>____________</w:t>
      </w:r>
    </w:p>
    <w:p w:rsidR="00A2110E" w:rsidRPr="00516BE2" w:rsidRDefault="00A2110E" w:rsidP="00A2110E">
      <w:pPr>
        <w:jc w:val="both"/>
      </w:pPr>
    </w:p>
    <w:p w:rsidR="00A2110E" w:rsidRPr="00516BE2" w:rsidRDefault="00A2110E" w:rsidP="00A2110E">
      <w:pPr>
        <w:jc w:val="both"/>
      </w:pPr>
      <w:r w:rsidRPr="00516BE2">
        <w:t>расположены следующие объекты недвижимого имущества (с указанием кадастровых (условных, инвентарных) номеров и адресных ориентиров зданий, сооружений):</w:t>
      </w:r>
    </w:p>
    <w:p w:rsidR="00A2110E" w:rsidRPr="00516BE2" w:rsidRDefault="00A2110E" w:rsidP="00A2110E">
      <w:pPr>
        <w:jc w:val="both"/>
      </w:pPr>
    </w:p>
    <w:p w:rsidR="00A2110E" w:rsidRPr="00516BE2" w:rsidRDefault="00A2110E" w:rsidP="00A2110E">
      <w:pPr>
        <w:jc w:val="both"/>
      </w:pPr>
      <w:r w:rsidRPr="00516BE2">
        <w:t>1.​ ________________________________________________________________</w:t>
      </w:r>
    </w:p>
    <w:p w:rsidR="00A2110E" w:rsidRPr="00516BE2" w:rsidRDefault="00A2110E" w:rsidP="00A2110E">
      <w:pPr>
        <w:jc w:val="both"/>
      </w:pPr>
    </w:p>
    <w:p w:rsidR="00A2110E" w:rsidRPr="00516BE2" w:rsidRDefault="00A2110E" w:rsidP="00A2110E">
      <w:pPr>
        <w:jc w:val="both"/>
      </w:pPr>
      <w:r w:rsidRPr="00516BE2">
        <w:t>2.​ ________________________________________________________________</w:t>
      </w:r>
    </w:p>
    <w:p w:rsidR="00A2110E" w:rsidRPr="00516BE2" w:rsidRDefault="00A2110E" w:rsidP="00A2110E">
      <w:pPr>
        <w:jc w:val="both"/>
      </w:pPr>
    </w:p>
    <w:p w:rsidR="00A2110E" w:rsidRPr="00516BE2" w:rsidRDefault="00A2110E" w:rsidP="00A2110E">
      <w:pPr>
        <w:jc w:val="both"/>
      </w:pPr>
      <w:r w:rsidRPr="00516BE2">
        <w:t>3.​ ________________________________________________________________</w:t>
      </w:r>
    </w:p>
    <w:p w:rsidR="00A2110E" w:rsidRPr="00516BE2" w:rsidRDefault="00A2110E" w:rsidP="00A2110E">
      <w:pPr>
        <w:jc w:val="both"/>
      </w:pPr>
    </w:p>
    <w:p w:rsidR="00A2110E" w:rsidRPr="00516BE2" w:rsidRDefault="00A2110E" w:rsidP="00A2110E">
      <w:pPr>
        <w:jc w:val="both"/>
      </w:pPr>
      <w:r w:rsidRPr="00516BE2">
        <w:t>4.​ ________________________________________________________________</w:t>
      </w:r>
    </w:p>
    <w:p w:rsidR="00A2110E" w:rsidRPr="00516BE2" w:rsidRDefault="00A2110E" w:rsidP="00A2110E">
      <w:pPr>
        <w:jc w:val="both"/>
      </w:pPr>
    </w:p>
    <w:p w:rsidR="00A2110E" w:rsidRPr="00516BE2" w:rsidRDefault="00A2110E" w:rsidP="00A2110E">
      <w:pPr>
        <w:jc w:val="both"/>
      </w:pPr>
      <w:r w:rsidRPr="00516BE2">
        <w:t>5.​ ________________________________________________________________</w:t>
      </w:r>
    </w:p>
    <w:p w:rsidR="00A2110E" w:rsidRPr="00516BE2" w:rsidRDefault="00A2110E" w:rsidP="00A2110E">
      <w:pPr>
        <w:jc w:val="both"/>
      </w:pPr>
    </w:p>
    <w:p w:rsidR="00A2110E" w:rsidRPr="00516BE2" w:rsidRDefault="00A2110E" w:rsidP="00A2110E">
      <w:pPr>
        <w:jc w:val="both"/>
      </w:pPr>
      <w:r w:rsidRPr="00516BE2">
        <w:t>6.​ ________________________________________________________________</w:t>
      </w:r>
    </w:p>
    <w:p w:rsidR="00A2110E" w:rsidRPr="00516BE2" w:rsidRDefault="00A2110E" w:rsidP="00A2110E">
      <w:pPr>
        <w:jc w:val="both"/>
      </w:pPr>
    </w:p>
    <w:p w:rsidR="00A2110E" w:rsidRDefault="00A2110E" w:rsidP="00A2110E">
      <w:pPr>
        <w:jc w:val="both"/>
      </w:pPr>
      <w:r w:rsidRPr="00516BE2">
        <w:t>Иные объекты недвижимого имущества в границах испрашиваемого земельного участка не расположены.</w:t>
      </w:r>
    </w:p>
    <w:p w:rsidR="00635DD0" w:rsidRDefault="00635DD0" w:rsidP="00635DD0">
      <w:pPr>
        <w:pStyle w:val="ConsPlusNonformat"/>
        <w:rPr>
          <w:rFonts w:ascii="Times New Roman" w:hAnsi="Times New Roman" w:cs="Times New Roman"/>
          <w:sz w:val="22"/>
          <w:szCs w:val="22"/>
        </w:rPr>
      </w:pPr>
    </w:p>
    <w:p w:rsidR="00635DD0" w:rsidRDefault="00635DD0" w:rsidP="00635DD0">
      <w:pPr>
        <w:pStyle w:val="ConsPlusNonformat"/>
        <w:rPr>
          <w:rFonts w:ascii="Times New Roman" w:hAnsi="Times New Roman" w:cs="Times New Roman"/>
          <w:sz w:val="22"/>
          <w:szCs w:val="22"/>
        </w:rPr>
      </w:pPr>
      <w:r>
        <w:rPr>
          <w:rFonts w:ascii="Times New Roman" w:hAnsi="Times New Roman" w:cs="Times New Roman"/>
          <w:sz w:val="22"/>
          <w:szCs w:val="22"/>
        </w:rPr>
        <w:t>«___» ________ 2017 г.                              _____________________                   _____________________</w:t>
      </w:r>
    </w:p>
    <w:p w:rsidR="00635DD0" w:rsidRDefault="00635DD0" w:rsidP="00635DD0">
      <w:pPr>
        <w:pStyle w:val="ConsPlusNonformat"/>
        <w:rPr>
          <w:rFonts w:ascii="Times New Roman" w:hAnsi="Times New Roman" w:cs="Times New Roman"/>
          <w:sz w:val="22"/>
          <w:szCs w:val="22"/>
        </w:rPr>
      </w:pPr>
      <w:r>
        <w:rPr>
          <w:rFonts w:ascii="Times New Roman" w:hAnsi="Times New Roman" w:cs="Times New Roman"/>
          <w:sz w:val="22"/>
          <w:szCs w:val="22"/>
        </w:rPr>
        <w:t>(дата, месяц, год)                                           (подпись)                                             (ФИО)</w:t>
      </w:r>
    </w:p>
    <w:p w:rsidR="009C3E7A" w:rsidRPr="006D499D" w:rsidRDefault="00635DD0" w:rsidP="00635DD0">
      <w:pPr>
        <w:suppressAutoHyphens/>
        <w:ind w:left="4536" w:right="612"/>
        <w:jc w:val="center"/>
        <w:rPr>
          <w:bCs/>
          <w:color w:val="000000"/>
          <w:sz w:val="28"/>
          <w:szCs w:val="28"/>
        </w:rPr>
      </w:pPr>
      <w:r>
        <w:rPr>
          <w:bCs/>
          <w:color w:val="000000"/>
          <w:sz w:val="28"/>
          <w:szCs w:val="28"/>
        </w:rPr>
        <w:lastRenderedPageBreak/>
        <w:t xml:space="preserve">    </w:t>
      </w:r>
      <w:r w:rsidR="0049598B">
        <w:rPr>
          <w:bCs/>
          <w:color w:val="000000"/>
          <w:sz w:val="28"/>
          <w:szCs w:val="28"/>
        </w:rPr>
        <w:t xml:space="preserve">   </w:t>
      </w:r>
      <w:r w:rsidR="009C3E7A">
        <w:rPr>
          <w:bCs/>
          <w:color w:val="000000"/>
          <w:sz w:val="28"/>
          <w:szCs w:val="28"/>
        </w:rPr>
        <w:t>ПРИЛОЖЕНИЕ № 4</w:t>
      </w:r>
    </w:p>
    <w:p w:rsidR="00635DD0" w:rsidRPr="009905F7" w:rsidRDefault="00635DD0" w:rsidP="00635DD0">
      <w:pPr>
        <w:tabs>
          <w:tab w:val="left" w:pos="5029"/>
        </w:tabs>
        <w:suppressAutoHyphens/>
        <w:ind w:left="4536"/>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635DD0" w:rsidRDefault="00635DD0" w:rsidP="00635DD0">
      <w:pPr>
        <w:suppressAutoHyphens/>
        <w:ind w:left="4536"/>
        <w:jc w:val="center"/>
        <w:rPr>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bCs/>
          <w:spacing w:val="-3"/>
          <w:sz w:val="28"/>
          <w:szCs w:val="28"/>
          <w:lang w:eastAsia="ar-SA"/>
        </w:rPr>
        <w:t xml:space="preserve">Предоставление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9C3E7A" w:rsidRDefault="009C3E7A" w:rsidP="009C3E7A">
      <w:pPr>
        <w:suppressAutoHyphens/>
        <w:ind w:firstLine="720"/>
        <w:jc w:val="center"/>
        <w:rPr>
          <w:color w:val="000000"/>
        </w:rPr>
      </w:pPr>
    </w:p>
    <w:p w:rsidR="009C3E7A" w:rsidRDefault="009C3E7A" w:rsidP="009C3E7A">
      <w:pPr>
        <w:suppressAutoHyphens/>
        <w:ind w:firstLine="720"/>
        <w:jc w:val="center"/>
        <w:rPr>
          <w:color w:val="000000"/>
        </w:rPr>
      </w:pPr>
    </w:p>
    <w:p w:rsidR="0049598B" w:rsidRPr="00D06F80" w:rsidRDefault="0049598B" w:rsidP="0049598B">
      <w:pPr>
        <w:jc w:val="center"/>
        <w:rPr>
          <w:sz w:val="28"/>
          <w:szCs w:val="28"/>
        </w:rPr>
      </w:pPr>
      <w:r>
        <w:rPr>
          <w:sz w:val="28"/>
          <w:szCs w:val="28"/>
        </w:rPr>
        <w:t xml:space="preserve">ОБРАЗЕЦ </w:t>
      </w:r>
      <w:r w:rsidRPr="00D06F80">
        <w:rPr>
          <w:sz w:val="28"/>
          <w:szCs w:val="28"/>
        </w:rPr>
        <w:t>СООБЩЕНИ</w:t>
      </w:r>
      <w:r>
        <w:rPr>
          <w:sz w:val="28"/>
          <w:szCs w:val="28"/>
        </w:rPr>
        <w:t>Я</w:t>
      </w:r>
    </w:p>
    <w:p w:rsidR="0049598B" w:rsidRDefault="0049598B" w:rsidP="0049598B">
      <w:pPr>
        <w:jc w:val="center"/>
        <w:rPr>
          <w:sz w:val="28"/>
          <w:szCs w:val="28"/>
        </w:rPr>
      </w:pPr>
      <w:r w:rsidRPr="00D06F80">
        <w:rPr>
          <w:sz w:val="28"/>
          <w:szCs w:val="28"/>
        </w:rPr>
        <w:t xml:space="preserve">заявителя, </w:t>
      </w:r>
      <w:proofErr w:type="gramStart"/>
      <w:r w:rsidRPr="00D06F80">
        <w:rPr>
          <w:sz w:val="28"/>
          <w:szCs w:val="28"/>
        </w:rPr>
        <w:t>содержащее</w:t>
      </w:r>
      <w:proofErr w:type="gramEnd"/>
      <w:r w:rsidRPr="00D06F80">
        <w:rPr>
          <w:sz w:val="28"/>
          <w:szCs w:val="28"/>
        </w:rPr>
        <w:t xml:space="preserve">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9598B" w:rsidRDefault="0049598B" w:rsidP="0049598B">
      <w:pPr>
        <w:jc w:val="center"/>
        <w:rPr>
          <w:sz w:val="28"/>
          <w:szCs w:val="28"/>
        </w:rPr>
      </w:pPr>
    </w:p>
    <w:p w:rsidR="0049598B" w:rsidRPr="00D06F80" w:rsidRDefault="0049598B" w:rsidP="0049598B">
      <w:pPr>
        <w:jc w:val="center"/>
        <w:rPr>
          <w:sz w:val="28"/>
          <w:szCs w:val="28"/>
        </w:rPr>
      </w:pPr>
    </w:p>
    <w:p w:rsidR="0049598B" w:rsidRPr="00D06F80" w:rsidRDefault="0049598B" w:rsidP="0049598B">
      <w:pPr>
        <w:jc w:val="both"/>
        <w:rPr>
          <w:sz w:val="28"/>
          <w:szCs w:val="28"/>
        </w:rPr>
      </w:pPr>
      <w:r w:rsidRPr="00D06F80">
        <w:rPr>
          <w:sz w:val="28"/>
          <w:szCs w:val="28"/>
        </w:rPr>
        <w:t xml:space="preserve">Я, </w:t>
      </w:r>
      <w:r>
        <w:rPr>
          <w:sz w:val="28"/>
          <w:szCs w:val="28"/>
        </w:rPr>
        <w:t>Иванов Иван Иванович</w:t>
      </w:r>
      <w:r w:rsidRPr="00D06F80">
        <w:rPr>
          <w:sz w:val="28"/>
          <w:szCs w:val="28"/>
        </w:rPr>
        <w:t>,</w:t>
      </w:r>
    </w:p>
    <w:p w:rsidR="0049598B" w:rsidRPr="00D06F80" w:rsidRDefault="0049598B" w:rsidP="0049598B">
      <w:pPr>
        <w:jc w:val="both"/>
        <w:rPr>
          <w:sz w:val="28"/>
          <w:szCs w:val="28"/>
        </w:rPr>
      </w:pPr>
      <w:r w:rsidRPr="00D06F80">
        <w:rPr>
          <w:sz w:val="28"/>
          <w:szCs w:val="28"/>
        </w:rPr>
        <w:t xml:space="preserve">сообщаю, что на земельном участке с кадастровым номером </w:t>
      </w:r>
      <w:r>
        <w:rPr>
          <w:sz w:val="28"/>
          <w:szCs w:val="28"/>
        </w:rPr>
        <w:t>23:51:0000000:00</w:t>
      </w:r>
    </w:p>
    <w:p w:rsidR="0049598B" w:rsidRPr="00D06F80" w:rsidRDefault="0049598B" w:rsidP="0049598B">
      <w:pPr>
        <w:jc w:val="both"/>
        <w:rPr>
          <w:sz w:val="28"/>
          <w:szCs w:val="28"/>
        </w:rPr>
      </w:pPr>
      <w:r w:rsidRPr="00D06F80">
        <w:rPr>
          <w:sz w:val="28"/>
          <w:szCs w:val="28"/>
        </w:rPr>
        <w:t>расположены следующие объекты недвижимого имущества (с указанием кадастровых (условных, инвентарных) номеров и адресных ориентиров зданий, сооружений):</w:t>
      </w:r>
    </w:p>
    <w:p w:rsidR="0049598B" w:rsidRPr="00D06F80" w:rsidRDefault="0049598B" w:rsidP="0049598B">
      <w:pPr>
        <w:jc w:val="both"/>
        <w:rPr>
          <w:sz w:val="28"/>
          <w:szCs w:val="28"/>
        </w:rPr>
      </w:pPr>
    </w:p>
    <w:p w:rsidR="0049598B" w:rsidRPr="00D06F80" w:rsidRDefault="0049598B" w:rsidP="0049598B">
      <w:pPr>
        <w:jc w:val="both"/>
        <w:rPr>
          <w:sz w:val="28"/>
          <w:szCs w:val="28"/>
        </w:rPr>
      </w:pPr>
      <w:r w:rsidRPr="00D06F80">
        <w:rPr>
          <w:sz w:val="28"/>
          <w:szCs w:val="28"/>
        </w:rPr>
        <w:t xml:space="preserve">1.​ </w:t>
      </w:r>
      <w:r>
        <w:rPr>
          <w:sz w:val="28"/>
          <w:szCs w:val="28"/>
        </w:rPr>
        <w:t>Жилой дом, кадастровый номер 23:</w:t>
      </w:r>
      <w:r w:rsidR="00F772C5">
        <w:rPr>
          <w:sz w:val="28"/>
          <w:szCs w:val="28"/>
        </w:rPr>
        <w:t>51</w:t>
      </w:r>
      <w:r>
        <w:rPr>
          <w:sz w:val="28"/>
          <w:szCs w:val="28"/>
        </w:rPr>
        <w:t xml:space="preserve">:0000000:01, </w:t>
      </w:r>
      <w:r w:rsidR="00F772C5">
        <w:rPr>
          <w:sz w:val="28"/>
          <w:szCs w:val="28"/>
        </w:rPr>
        <w:t>г. Туапсе</w:t>
      </w:r>
      <w:r>
        <w:rPr>
          <w:sz w:val="28"/>
          <w:szCs w:val="28"/>
        </w:rPr>
        <w:t xml:space="preserve">, ул. </w:t>
      </w:r>
      <w:proofErr w:type="gramStart"/>
      <w:r>
        <w:rPr>
          <w:sz w:val="28"/>
          <w:szCs w:val="28"/>
        </w:rPr>
        <w:t>Садовая</w:t>
      </w:r>
      <w:proofErr w:type="gramEnd"/>
      <w:r>
        <w:rPr>
          <w:sz w:val="28"/>
          <w:szCs w:val="28"/>
        </w:rPr>
        <w:t>, 56</w:t>
      </w:r>
    </w:p>
    <w:p w:rsidR="00F772C5" w:rsidRPr="00D06F80" w:rsidRDefault="0049598B" w:rsidP="00F772C5">
      <w:pPr>
        <w:jc w:val="both"/>
        <w:rPr>
          <w:sz w:val="28"/>
          <w:szCs w:val="28"/>
        </w:rPr>
      </w:pPr>
      <w:r w:rsidRPr="00D06F80">
        <w:rPr>
          <w:sz w:val="28"/>
          <w:szCs w:val="28"/>
        </w:rPr>
        <w:t xml:space="preserve">2.​ </w:t>
      </w:r>
      <w:r>
        <w:rPr>
          <w:sz w:val="28"/>
          <w:szCs w:val="28"/>
        </w:rPr>
        <w:t>Сарай, кадастровый номер 23:</w:t>
      </w:r>
      <w:r w:rsidR="00F772C5">
        <w:rPr>
          <w:sz w:val="28"/>
          <w:szCs w:val="28"/>
        </w:rPr>
        <w:t>51</w:t>
      </w:r>
      <w:r>
        <w:rPr>
          <w:sz w:val="28"/>
          <w:szCs w:val="28"/>
        </w:rPr>
        <w:t xml:space="preserve">:0000000:03, </w:t>
      </w:r>
      <w:r w:rsidR="00F772C5">
        <w:rPr>
          <w:sz w:val="28"/>
          <w:szCs w:val="28"/>
        </w:rPr>
        <w:t xml:space="preserve">г. Туапсе, ул. </w:t>
      </w:r>
      <w:proofErr w:type="gramStart"/>
      <w:r w:rsidR="00F772C5">
        <w:rPr>
          <w:sz w:val="28"/>
          <w:szCs w:val="28"/>
        </w:rPr>
        <w:t>Садовая</w:t>
      </w:r>
      <w:proofErr w:type="gramEnd"/>
      <w:r w:rsidR="00F772C5">
        <w:rPr>
          <w:sz w:val="28"/>
          <w:szCs w:val="28"/>
        </w:rPr>
        <w:t>, 56</w:t>
      </w:r>
    </w:p>
    <w:p w:rsidR="0049598B" w:rsidRPr="00D06F80" w:rsidRDefault="0049598B" w:rsidP="0049598B">
      <w:pPr>
        <w:jc w:val="both"/>
        <w:rPr>
          <w:sz w:val="28"/>
          <w:szCs w:val="28"/>
        </w:rPr>
      </w:pPr>
    </w:p>
    <w:p w:rsidR="0049598B" w:rsidRPr="00D06F80" w:rsidRDefault="0049598B" w:rsidP="0049598B">
      <w:pPr>
        <w:jc w:val="both"/>
        <w:rPr>
          <w:sz w:val="28"/>
          <w:szCs w:val="28"/>
        </w:rPr>
      </w:pPr>
    </w:p>
    <w:p w:rsidR="0049598B" w:rsidRPr="00D06F80" w:rsidRDefault="0049598B" w:rsidP="0049598B">
      <w:pPr>
        <w:jc w:val="both"/>
        <w:rPr>
          <w:sz w:val="28"/>
          <w:szCs w:val="28"/>
        </w:rPr>
      </w:pPr>
      <w:r w:rsidRPr="00D06F80">
        <w:rPr>
          <w:sz w:val="28"/>
          <w:szCs w:val="28"/>
        </w:rPr>
        <w:t>Иные объекты недвижимого имущества в границах испрашиваемого земельного участка не расположены.</w:t>
      </w:r>
    </w:p>
    <w:p w:rsidR="0049598B" w:rsidRPr="00D06F80" w:rsidRDefault="0049598B" w:rsidP="0049598B">
      <w:pPr>
        <w:jc w:val="both"/>
        <w:rPr>
          <w:sz w:val="28"/>
          <w:szCs w:val="28"/>
        </w:rPr>
      </w:pPr>
    </w:p>
    <w:p w:rsidR="0049598B" w:rsidRPr="00D06F80" w:rsidRDefault="0049598B" w:rsidP="0049598B">
      <w:pPr>
        <w:jc w:val="both"/>
        <w:rPr>
          <w:sz w:val="28"/>
          <w:szCs w:val="28"/>
        </w:rPr>
      </w:pPr>
      <w:r w:rsidRPr="00D06F80">
        <w:rPr>
          <w:sz w:val="28"/>
          <w:szCs w:val="28"/>
        </w:rPr>
        <w:t>Достоверность предоставленной информации подтверждаю.</w:t>
      </w:r>
    </w:p>
    <w:p w:rsidR="0049598B" w:rsidRPr="00D06F80" w:rsidRDefault="0049598B" w:rsidP="0049598B">
      <w:pPr>
        <w:jc w:val="both"/>
        <w:rPr>
          <w:sz w:val="28"/>
          <w:szCs w:val="28"/>
        </w:rPr>
      </w:pPr>
    </w:p>
    <w:p w:rsidR="0049598B" w:rsidRPr="00D06F80" w:rsidRDefault="0049598B" w:rsidP="0049598B">
      <w:pPr>
        <w:jc w:val="both"/>
        <w:rPr>
          <w:sz w:val="28"/>
          <w:szCs w:val="28"/>
        </w:rPr>
      </w:pPr>
      <w:r w:rsidRPr="00D06F80">
        <w:rPr>
          <w:sz w:val="28"/>
          <w:szCs w:val="28"/>
        </w:rPr>
        <w:t xml:space="preserve">Заявитель: </w:t>
      </w:r>
      <w:r>
        <w:rPr>
          <w:sz w:val="28"/>
          <w:szCs w:val="28"/>
        </w:rPr>
        <w:t>Иванов Иван Иванович    Иванов</w:t>
      </w:r>
    </w:p>
    <w:p w:rsidR="0049598B" w:rsidRPr="00D06F80" w:rsidRDefault="0049598B" w:rsidP="0049598B">
      <w:pPr>
        <w:ind w:left="1416"/>
        <w:jc w:val="both"/>
        <w:rPr>
          <w:sz w:val="28"/>
          <w:szCs w:val="28"/>
        </w:rPr>
      </w:pPr>
      <w:r w:rsidRPr="00D06F80">
        <w:rPr>
          <w:sz w:val="28"/>
          <w:szCs w:val="28"/>
        </w:rPr>
        <w:t xml:space="preserve">(фамилия, инициалы) </w:t>
      </w:r>
      <w:r>
        <w:rPr>
          <w:sz w:val="28"/>
          <w:szCs w:val="28"/>
        </w:rPr>
        <w:t xml:space="preserve">     </w:t>
      </w:r>
      <w:r w:rsidRPr="00D06F80">
        <w:rPr>
          <w:sz w:val="28"/>
          <w:szCs w:val="28"/>
        </w:rPr>
        <w:t>(подпись)</w:t>
      </w:r>
    </w:p>
    <w:p w:rsidR="0049598B" w:rsidRPr="00D06F80" w:rsidRDefault="0049598B" w:rsidP="0049598B">
      <w:pPr>
        <w:jc w:val="both"/>
        <w:rPr>
          <w:sz w:val="28"/>
          <w:szCs w:val="28"/>
        </w:rPr>
      </w:pPr>
    </w:p>
    <w:p w:rsidR="0049598B" w:rsidRPr="00D06F80" w:rsidRDefault="0049598B" w:rsidP="0049598B">
      <w:pPr>
        <w:jc w:val="both"/>
        <w:rPr>
          <w:sz w:val="28"/>
          <w:szCs w:val="28"/>
        </w:rPr>
      </w:pPr>
      <w:r w:rsidRPr="00D06F80">
        <w:rPr>
          <w:sz w:val="28"/>
          <w:szCs w:val="28"/>
        </w:rPr>
        <w:t>«</w:t>
      </w:r>
      <w:r>
        <w:rPr>
          <w:sz w:val="28"/>
          <w:szCs w:val="28"/>
        </w:rPr>
        <w:t>1</w:t>
      </w:r>
      <w:r w:rsidRPr="00D06F80">
        <w:rPr>
          <w:sz w:val="28"/>
          <w:szCs w:val="28"/>
        </w:rPr>
        <w:t>»</w:t>
      </w:r>
      <w:r>
        <w:rPr>
          <w:sz w:val="28"/>
          <w:szCs w:val="28"/>
        </w:rPr>
        <w:t xml:space="preserve"> </w:t>
      </w:r>
      <w:r w:rsidR="00F772C5">
        <w:rPr>
          <w:sz w:val="28"/>
          <w:szCs w:val="28"/>
        </w:rPr>
        <w:t>февраля</w:t>
      </w:r>
      <w:r>
        <w:rPr>
          <w:sz w:val="28"/>
          <w:szCs w:val="28"/>
        </w:rPr>
        <w:t xml:space="preserve"> </w:t>
      </w:r>
      <w:r w:rsidRPr="00D06F80">
        <w:rPr>
          <w:sz w:val="28"/>
          <w:szCs w:val="28"/>
        </w:rPr>
        <w:t xml:space="preserve"> 20</w:t>
      </w:r>
      <w:r>
        <w:rPr>
          <w:sz w:val="28"/>
          <w:szCs w:val="28"/>
        </w:rPr>
        <w:t>17</w:t>
      </w:r>
      <w:r w:rsidRPr="00D06F80">
        <w:rPr>
          <w:sz w:val="28"/>
          <w:szCs w:val="28"/>
        </w:rPr>
        <w:t xml:space="preserve"> г.</w:t>
      </w:r>
    </w:p>
    <w:p w:rsidR="009C3E7A" w:rsidRDefault="009C3E7A" w:rsidP="009C3E7A">
      <w:pPr>
        <w:suppressAutoHyphens/>
        <w:ind w:firstLine="720"/>
        <w:jc w:val="center"/>
        <w:rPr>
          <w:color w:val="000000"/>
        </w:rPr>
      </w:pPr>
    </w:p>
    <w:p w:rsidR="00F772C5" w:rsidRDefault="00F772C5" w:rsidP="00F772C5">
      <w:pPr>
        <w:suppressAutoHyphens/>
        <w:ind w:left="4536" w:right="612"/>
        <w:jc w:val="center"/>
        <w:rPr>
          <w:bCs/>
          <w:color w:val="000000"/>
          <w:sz w:val="28"/>
          <w:szCs w:val="28"/>
        </w:rPr>
      </w:pPr>
      <w:r>
        <w:rPr>
          <w:bCs/>
          <w:color w:val="000000"/>
          <w:sz w:val="28"/>
          <w:szCs w:val="28"/>
        </w:rPr>
        <w:t xml:space="preserve">       </w:t>
      </w:r>
    </w:p>
    <w:p w:rsidR="00F772C5" w:rsidRDefault="00F772C5" w:rsidP="00F772C5">
      <w:pPr>
        <w:suppressAutoHyphens/>
        <w:ind w:left="4536" w:right="612"/>
        <w:jc w:val="center"/>
        <w:rPr>
          <w:bCs/>
          <w:color w:val="000000"/>
          <w:sz w:val="28"/>
          <w:szCs w:val="28"/>
        </w:rPr>
      </w:pPr>
    </w:p>
    <w:p w:rsidR="00F772C5" w:rsidRDefault="00F772C5" w:rsidP="00F772C5">
      <w:pPr>
        <w:suppressAutoHyphens/>
        <w:ind w:left="4536" w:right="612"/>
        <w:jc w:val="center"/>
        <w:rPr>
          <w:bCs/>
          <w:color w:val="000000"/>
          <w:sz w:val="28"/>
          <w:szCs w:val="28"/>
        </w:rPr>
      </w:pPr>
    </w:p>
    <w:p w:rsidR="00F772C5" w:rsidRDefault="00F772C5" w:rsidP="00F772C5">
      <w:pPr>
        <w:suppressAutoHyphens/>
        <w:ind w:left="4536" w:right="612"/>
        <w:jc w:val="center"/>
        <w:rPr>
          <w:bCs/>
          <w:color w:val="000000"/>
          <w:sz w:val="28"/>
          <w:szCs w:val="28"/>
        </w:rPr>
      </w:pPr>
    </w:p>
    <w:p w:rsidR="00F772C5" w:rsidRDefault="00F772C5" w:rsidP="00F772C5">
      <w:pPr>
        <w:suppressAutoHyphens/>
        <w:ind w:left="4536" w:right="612"/>
        <w:jc w:val="center"/>
        <w:rPr>
          <w:bCs/>
          <w:color w:val="000000"/>
          <w:sz w:val="28"/>
          <w:szCs w:val="28"/>
        </w:rPr>
      </w:pPr>
    </w:p>
    <w:p w:rsidR="00F772C5" w:rsidRDefault="00F772C5" w:rsidP="00F772C5">
      <w:pPr>
        <w:suppressAutoHyphens/>
        <w:ind w:left="4536" w:right="612"/>
        <w:jc w:val="center"/>
        <w:rPr>
          <w:bCs/>
          <w:color w:val="000000"/>
          <w:sz w:val="28"/>
          <w:szCs w:val="28"/>
        </w:rPr>
      </w:pPr>
    </w:p>
    <w:p w:rsidR="00F772C5" w:rsidRDefault="00F772C5" w:rsidP="00F772C5">
      <w:pPr>
        <w:suppressAutoHyphens/>
        <w:ind w:left="4536" w:right="612"/>
        <w:jc w:val="center"/>
        <w:rPr>
          <w:bCs/>
          <w:color w:val="000000"/>
          <w:sz w:val="28"/>
          <w:szCs w:val="28"/>
        </w:rPr>
      </w:pPr>
      <w:r>
        <w:rPr>
          <w:bCs/>
          <w:color w:val="000000"/>
          <w:sz w:val="28"/>
          <w:szCs w:val="28"/>
        </w:rPr>
        <w:t xml:space="preserve">    </w:t>
      </w:r>
    </w:p>
    <w:p w:rsidR="00F772C5" w:rsidRPr="006D499D" w:rsidRDefault="00F772C5" w:rsidP="00F772C5">
      <w:pPr>
        <w:suppressAutoHyphens/>
        <w:ind w:left="4536" w:right="612"/>
        <w:jc w:val="center"/>
        <w:rPr>
          <w:bCs/>
          <w:color w:val="000000"/>
          <w:sz w:val="28"/>
          <w:szCs w:val="28"/>
        </w:rPr>
      </w:pPr>
      <w:r>
        <w:rPr>
          <w:bCs/>
          <w:color w:val="000000"/>
          <w:sz w:val="28"/>
          <w:szCs w:val="28"/>
        </w:rPr>
        <w:t xml:space="preserve">  ПРИЛОЖЕНИЕ № 5</w:t>
      </w:r>
    </w:p>
    <w:p w:rsidR="00F772C5" w:rsidRPr="009905F7" w:rsidRDefault="00F772C5" w:rsidP="00F772C5">
      <w:pPr>
        <w:tabs>
          <w:tab w:val="left" w:pos="5029"/>
        </w:tabs>
        <w:suppressAutoHyphens/>
        <w:ind w:left="4536"/>
        <w:jc w:val="center"/>
        <w:rPr>
          <w:bCs/>
          <w:sz w:val="28"/>
          <w:szCs w:val="28"/>
        </w:rPr>
      </w:pPr>
      <w:r w:rsidRPr="009905F7">
        <w:rPr>
          <w:bCs/>
          <w:sz w:val="28"/>
          <w:szCs w:val="28"/>
        </w:rPr>
        <w:t>к административному регламенту</w:t>
      </w:r>
      <w:r>
        <w:rPr>
          <w:bCs/>
          <w:sz w:val="28"/>
          <w:szCs w:val="28"/>
        </w:rPr>
        <w:t xml:space="preserve"> по предоставлению</w:t>
      </w:r>
      <w:r w:rsidRPr="009905F7">
        <w:rPr>
          <w:bCs/>
          <w:sz w:val="28"/>
          <w:szCs w:val="28"/>
        </w:rPr>
        <w:t xml:space="preserve"> администрацией</w:t>
      </w:r>
    </w:p>
    <w:p w:rsidR="00F772C5" w:rsidRDefault="00F772C5" w:rsidP="00F772C5">
      <w:pPr>
        <w:suppressAutoHyphens/>
        <w:ind w:left="4536"/>
        <w:jc w:val="center"/>
        <w:rPr>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 xml:space="preserve">а </w:t>
      </w:r>
      <w:r w:rsidRPr="009905F7">
        <w:rPr>
          <w:bCs/>
          <w:sz w:val="28"/>
          <w:szCs w:val="28"/>
        </w:rPr>
        <w:t>муниципальной услуги</w:t>
      </w:r>
      <w:r>
        <w:rPr>
          <w:bCs/>
          <w:sz w:val="28"/>
          <w:szCs w:val="28"/>
        </w:rPr>
        <w:t xml:space="preserve"> </w:t>
      </w:r>
      <w:r w:rsidRPr="009905F7">
        <w:rPr>
          <w:sz w:val="28"/>
          <w:szCs w:val="28"/>
        </w:rPr>
        <w:t>«</w:t>
      </w:r>
      <w:r>
        <w:rPr>
          <w:bCs/>
          <w:spacing w:val="-3"/>
          <w:sz w:val="28"/>
          <w:szCs w:val="28"/>
          <w:lang w:eastAsia="ar-SA"/>
        </w:rPr>
        <w:t xml:space="preserve">Предоставление в аренду </w:t>
      </w:r>
      <w:r>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sz w:val="28"/>
          <w:szCs w:val="28"/>
        </w:rPr>
        <w:t>»</w:t>
      </w:r>
    </w:p>
    <w:p w:rsidR="0049598B" w:rsidRDefault="0049598B" w:rsidP="009C3E7A">
      <w:pPr>
        <w:suppressAutoHyphens/>
        <w:ind w:firstLine="720"/>
        <w:jc w:val="center"/>
        <w:rPr>
          <w:color w:val="000000"/>
        </w:rPr>
      </w:pPr>
    </w:p>
    <w:p w:rsidR="0049598B" w:rsidRDefault="0049598B" w:rsidP="009C3E7A">
      <w:pPr>
        <w:suppressAutoHyphens/>
        <w:ind w:firstLine="720"/>
        <w:jc w:val="center"/>
        <w:rPr>
          <w:color w:val="000000"/>
        </w:rPr>
      </w:pPr>
    </w:p>
    <w:p w:rsidR="0049598B" w:rsidRDefault="0049598B" w:rsidP="009C3E7A">
      <w:pPr>
        <w:suppressAutoHyphens/>
        <w:ind w:firstLine="720"/>
        <w:jc w:val="center"/>
        <w:rPr>
          <w:color w:val="000000"/>
        </w:rPr>
      </w:pPr>
    </w:p>
    <w:p w:rsidR="001A06F1" w:rsidRPr="001B747B" w:rsidRDefault="001A06F1" w:rsidP="001A06F1">
      <w:pPr>
        <w:suppressAutoHyphens/>
        <w:jc w:val="center"/>
        <w:rPr>
          <w:color w:val="000000"/>
        </w:rPr>
      </w:pPr>
      <w:r w:rsidRPr="001B747B">
        <w:rPr>
          <w:color w:val="000000"/>
        </w:rPr>
        <w:t>БЛОК-СХЕМА</w:t>
      </w:r>
    </w:p>
    <w:p w:rsidR="001A06F1" w:rsidRPr="001B747B" w:rsidRDefault="001A06F1" w:rsidP="001A06F1">
      <w:pPr>
        <w:suppressAutoHyphens/>
        <w:jc w:val="center"/>
        <w:rPr>
          <w:color w:val="000000"/>
        </w:rPr>
      </w:pPr>
      <w:r w:rsidRPr="001B747B">
        <w:rPr>
          <w:color w:val="000000"/>
        </w:rPr>
        <w:t>предоставления муниципальной услуги</w:t>
      </w:r>
    </w:p>
    <w:p w:rsidR="001A06F1" w:rsidRDefault="001A06F1" w:rsidP="001A06F1">
      <w:pPr>
        <w:suppressAutoHyphens/>
        <w:jc w:val="center"/>
        <w:rPr>
          <w:b/>
          <w:color w:val="000000"/>
        </w:rPr>
      </w:pPr>
    </w:p>
    <w:p w:rsidR="001A06F1" w:rsidRDefault="001A06F1" w:rsidP="001A06F1">
      <w:pPr>
        <w:suppressAutoHyphens/>
        <w:jc w:val="center"/>
        <w:rPr>
          <w:b/>
          <w:color w:val="000000"/>
        </w:rPr>
      </w:pPr>
    </w:p>
    <w:p w:rsidR="001A06F1" w:rsidRDefault="001868F3" w:rsidP="001A06F1">
      <w:pPr>
        <w:suppressAutoHyphens/>
        <w:rPr>
          <w:sz w:val="28"/>
          <w:szCs w:val="28"/>
        </w:rPr>
      </w:pPr>
      <w:r>
        <w:rPr>
          <w:noProof/>
          <w:sz w:val="28"/>
          <w:szCs w:val="28"/>
        </w:rPr>
        <w:pict>
          <v:rect id="Прямоугольник 17" o:spid="_x0000_s1070" style="position:absolute;margin-left:-26.2pt;margin-top:-.45pt;width:516.75pt;height:3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844377" w:rsidRPr="001027A1" w:rsidRDefault="00844377" w:rsidP="001A06F1">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1A06F1" w:rsidRDefault="001A06F1" w:rsidP="001A06F1">
      <w:pPr>
        <w:suppressAutoHyphens/>
        <w:rPr>
          <w:sz w:val="28"/>
          <w:szCs w:val="28"/>
        </w:rPr>
      </w:pPr>
    </w:p>
    <w:p w:rsidR="001A06F1" w:rsidRDefault="001868F3" w:rsidP="001A06F1">
      <w:pPr>
        <w:suppressAutoHyphens/>
        <w:rPr>
          <w:sz w:val="28"/>
          <w:szCs w:val="28"/>
        </w:rPr>
      </w:pPr>
      <w:r w:rsidRPr="001868F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64" type="#_x0000_t67" style="position:absolute;margin-left:222.05pt;margin-top:9.3pt;width:16.5pt;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A06F1" w:rsidRDefault="001868F3" w:rsidP="001A06F1">
      <w:pPr>
        <w:suppressAutoHyphens/>
        <w:rPr>
          <w:sz w:val="28"/>
          <w:szCs w:val="28"/>
        </w:rPr>
      </w:pPr>
      <w:r w:rsidRPr="001868F3">
        <w:rPr>
          <w:noProof/>
        </w:rPr>
        <w:pict>
          <v:rect id="Прямоугольник 15" o:spid="_x0000_s1058" style="position:absolute;margin-left:-26.2pt;margin-top:14.85pt;width:516.75pt;height:3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844377" w:rsidRDefault="00844377" w:rsidP="001A06F1">
                  <w:pPr>
                    <w:jc w:val="center"/>
                  </w:pPr>
                  <w:r w:rsidRPr="001027A1">
                    <w:t xml:space="preserve">Передача курьером пакета документов из МФЦ в </w:t>
                  </w:r>
                  <w:r>
                    <w:t>Администрацию</w:t>
                  </w:r>
                  <w:r w:rsidRPr="001027A1">
                    <w:t xml:space="preserve"> (при подаче заявления о предоставлении муниципальной услуги через МФЦ</w:t>
                  </w:r>
                  <w:r>
                    <w:t>)</w:t>
                  </w:r>
                </w:p>
                <w:p w:rsidR="00844377" w:rsidRPr="001027A1" w:rsidRDefault="00844377" w:rsidP="001A06F1">
                  <w:pPr>
                    <w:jc w:val="center"/>
                  </w:pPr>
                  <w:r>
                    <w:t>)</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868F3" w:rsidP="001A06F1">
      <w:pPr>
        <w:suppressAutoHyphens/>
        <w:rPr>
          <w:sz w:val="28"/>
          <w:szCs w:val="28"/>
        </w:rPr>
      </w:pPr>
      <w:r w:rsidRPr="001868F3">
        <w:rPr>
          <w:noProof/>
        </w:rPr>
        <w:pict>
          <v:shape id="Стрелка вниз 1" o:spid="_x0000_s1065" type="#_x0000_t67" style="position:absolute;margin-left:226.75pt;margin-top:10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1A06F1" w:rsidRDefault="001868F3" w:rsidP="001A06F1">
      <w:pPr>
        <w:suppressAutoHyphens/>
        <w:rPr>
          <w:sz w:val="28"/>
          <w:szCs w:val="28"/>
        </w:rPr>
      </w:pPr>
      <w:r w:rsidRPr="001868F3">
        <w:rPr>
          <w:noProof/>
        </w:rPr>
        <w:pict>
          <v:rect id="Прямоугольник 2" o:spid="_x0000_s1059" style="position:absolute;margin-left:-26.2pt;margin-top:4.7pt;width:516.7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844377" w:rsidRPr="005555A2" w:rsidRDefault="00844377" w:rsidP="001A06F1">
                  <w:pPr>
                    <w:jc w:val="center"/>
                  </w:pPr>
                  <w:r w:rsidRPr="005555A2">
                    <w:t>Рассмотрение заявления и приложенных к нему документов, принятие решения о предоставлении муниципальной услуги или отказе в пред</w:t>
                  </w:r>
                  <w:r>
                    <w:t>оставлении муниципальной услуги</w:t>
                  </w:r>
                </w:p>
              </w:txbxContent>
            </v:textbox>
          </v:rect>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868F3" w:rsidP="001A06F1">
      <w:pPr>
        <w:suppressAutoHyphens/>
        <w:rPr>
          <w:sz w:val="28"/>
          <w:szCs w:val="28"/>
        </w:rPr>
      </w:pPr>
      <w:r w:rsidRPr="001868F3">
        <w:rPr>
          <w:noProof/>
        </w:rPr>
        <w:pict>
          <v:shape id="Стрелка вниз 6" o:spid="_x0000_s1067" type="#_x0000_t67" style="position:absolute;margin-left:334.6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1868F3">
        <w:rPr>
          <w:noProof/>
        </w:rPr>
        <w:pict>
          <v:shape id="Стрелка вниз 5" o:spid="_x0000_s1066" type="#_x0000_t67" style="position:absolute;margin-left:55.75pt;margin-top:4.35pt;width:16.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1A06F1" w:rsidRDefault="001868F3" w:rsidP="001A06F1">
      <w:pPr>
        <w:suppressAutoHyphens/>
        <w:rPr>
          <w:sz w:val="28"/>
          <w:szCs w:val="28"/>
        </w:rPr>
      </w:pPr>
      <w:r w:rsidRPr="001868F3">
        <w:rPr>
          <w:noProof/>
        </w:rPr>
        <w:pict>
          <v:shapetype id="_x0000_t202" coordsize="21600,21600" o:spt="202" path="m,l,21600r21600,l21600,xe">
            <v:stroke joinstyle="miter"/>
            <v:path gradientshapeok="t" o:connecttype="rect"/>
          </v:shapetype>
          <v:shape id="Поле 7" o:spid="_x0000_s1060" type="#_x0000_t202" style="position:absolute;margin-left:-21.5pt;margin-top:12.5pt;width:163.5pt;height: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844377" w:rsidRPr="00B11E2E" w:rsidRDefault="00844377" w:rsidP="001A06F1">
                  <w:pPr>
                    <w:jc w:val="center"/>
                  </w:pPr>
                  <w:r w:rsidRPr="00B11E2E">
                    <w:t xml:space="preserve">Передача </w:t>
                  </w:r>
                  <w:r>
                    <w:t xml:space="preserve">уведомления </w:t>
                  </w:r>
                  <w:r w:rsidRPr="00B11E2E">
                    <w:t>об отказе в предоставлении муниципальной услуги</w:t>
                  </w:r>
                  <w:r>
                    <w:t xml:space="preserve"> </w:t>
                  </w:r>
                  <w:r w:rsidRPr="00B11E2E">
                    <w:t>в МФЦ (при подаче заявле</w:t>
                  </w:r>
                  <w:r>
                    <w:t>ния через МФЦ)</w:t>
                  </w:r>
                </w:p>
              </w:txbxContent>
            </v:textbox>
          </v:shape>
        </w:pict>
      </w:r>
    </w:p>
    <w:p w:rsidR="001A06F1" w:rsidRDefault="001868F3" w:rsidP="001A06F1">
      <w:pPr>
        <w:suppressAutoHyphens/>
        <w:rPr>
          <w:sz w:val="28"/>
          <w:szCs w:val="28"/>
        </w:rPr>
      </w:pPr>
      <w:r w:rsidRPr="001868F3">
        <w:rPr>
          <w:noProof/>
        </w:rPr>
        <w:pict>
          <v:shape id="Поле 10" o:spid="_x0000_s1061" type="#_x0000_t202" style="position:absolute;margin-left:194.8pt;margin-top:1.9pt;width:295.75pt;height:6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844377" w:rsidRPr="005555A2" w:rsidRDefault="00844377" w:rsidP="001A06F1">
                  <w:pPr>
                    <w:jc w:val="center"/>
                  </w:pPr>
                  <w:r>
                    <w:t>Издание Постановления и</w:t>
                  </w:r>
                  <w:r w:rsidRPr="005555A2">
                    <w:t xml:space="preserve"> подготовка до</w:t>
                  </w:r>
                  <w:r>
                    <w:t>говора аренды</w:t>
                  </w:r>
                  <w:r w:rsidRPr="005555A2">
                    <w:t xml:space="preserve"> земельного участка</w:t>
                  </w:r>
                </w:p>
                <w:p w:rsidR="00844377" w:rsidRPr="005555A2" w:rsidRDefault="00844377" w:rsidP="001A06F1">
                  <w:pPr>
                    <w:jc w:val="center"/>
                  </w:pPr>
                </w:p>
                <w:p w:rsidR="00844377" w:rsidRPr="005555A2" w:rsidRDefault="00844377" w:rsidP="001A06F1"/>
              </w:txbxContent>
            </v:textbox>
          </v:shape>
        </w:pict>
      </w:r>
    </w:p>
    <w:p w:rsidR="001A06F1" w:rsidRDefault="001A06F1" w:rsidP="001A06F1">
      <w:pPr>
        <w:suppressAutoHyphens/>
        <w:rPr>
          <w:sz w:val="28"/>
          <w:szCs w:val="28"/>
        </w:rPr>
      </w:pPr>
    </w:p>
    <w:p w:rsidR="001A06F1" w:rsidRDefault="001A06F1" w:rsidP="001A06F1">
      <w:pPr>
        <w:tabs>
          <w:tab w:val="left" w:pos="6687"/>
        </w:tabs>
        <w:suppressAutoHyphens/>
        <w:rPr>
          <w:sz w:val="28"/>
          <w:szCs w:val="28"/>
        </w:rPr>
      </w:pPr>
      <w:r>
        <w:rPr>
          <w:sz w:val="28"/>
          <w:szCs w:val="28"/>
        </w:rPr>
        <w:tab/>
      </w:r>
    </w:p>
    <w:p w:rsidR="001A06F1" w:rsidRDefault="001A06F1" w:rsidP="001A06F1">
      <w:pPr>
        <w:suppressAutoHyphens/>
        <w:rPr>
          <w:sz w:val="28"/>
          <w:szCs w:val="28"/>
        </w:rPr>
      </w:pPr>
    </w:p>
    <w:p w:rsidR="001A06F1" w:rsidRDefault="001868F3" w:rsidP="001A06F1">
      <w:pPr>
        <w:suppressAutoHyphens/>
        <w:rPr>
          <w:sz w:val="28"/>
          <w:szCs w:val="28"/>
        </w:rPr>
      </w:pPr>
      <w:r w:rsidRPr="001868F3">
        <w:rPr>
          <w:noProof/>
        </w:rPr>
        <w:pict>
          <v:shape id="Стрелка вниз 11" o:spid="_x0000_s1069" type="#_x0000_t67" style="position:absolute;margin-left:334.6pt;margin-top:10.5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Pr="001868F3">
        <w:rPr>
          <w:noProof/>
        </w:rPr>
        <w:pict>
          <v:shape id="Стрелка вниз 8" o:spid="_x0000_s1068" type="#_x0000_t67" style="position:absolute;margin-left:55.75pt;margin-top:14.65pt;width:16.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1A06F1" w:rsidRDefault="001868F3" w:rsidP="001A06F1">
      <w:pPr>
        <w:suppressAutoHyphens/>
        <w:rPr>
          <w:sz w:val="28"/>
          <w:szCs w:val="28"/>
        </w:rPr>
      </w:pPr>
      <w:r w:rsidRPr="001868F3">
        <w:rPr>
          <w:noProof/>
        </w:rPr>
        <w:pict>
          <v:shape id="Поле 12" o:spid="_x0000_s1063" type="#_x0000_t202" style="position:absolute;margin-left:194.8pt;margin-top:10.2pt;width:295.75pt;height:6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844377" w:rsidRPr="00B11E2E" w:rsidRDefault="00844377" w:rsidP="001A06F1">
                  <w:pPr>
                    <w:jc w:val="center"/>
                  </w:pPr>
                  <w:r w:rsidRPr="005555A2">
                    <w:t xml:space="preserve">Передача  </w:t>
                  </w:r>
                  <w:r>
                    <w:t>копии Постановления, договора аренды земельного участка в МФЦ</w:t>
                  </w:r>
                  <w:r w:rsidRPr="00A51783">
                    <w:t xml:space="preserve"> </w:t>
                  </w:r>
                  <w:r>
                    <w:t>(</w:t>
                  </w:r>
                  <w:r w:rsidRPr="00B11E2E">
                    <w:t>при подаче заявле</w:t>
                  </w:r>
                  <w:r>
                    <w:t>ния через МФЦ)</w:t>
                  </w:r>
                </w:p>
                <w:p w:rsidR="00844377" w:rsidRDefault="00844377" w:rsidP="001A06F1">
                  <w:pPr>
                    <w:jc w:val="center"/>
                  </w:pPr>
                </w:p>
                <w:p w:rsidR="00844377" w:rsidRPr="00303F32" w:rsidRDefault="00844377" w:rsidP="001A06F1"/>
              </w:txbxContent>
            </v:textbox>
          </v:shape>
        </w:pict>
      </w:r>
    </w:p>
    <w:p w:rsidR="001A06F1" w:rsidRDefault="001868F3" w:rsidP="001A06F1">
      <w:pPr>
        <w:suppressAutoHyphens/>
        <w:rPr>
          <w:sz w:val="28"/>
          <w:szCs w:val="28"/>
        </w:rPr>
      </w:pPr>
      <w:r w:rsidRPr="001868F3">
        <w:rPr>
          <w:noProof/>
        </w:rPr>
        <w:pict>
          <v:shape id="Поле 9" o:spid="_x0000_s1062" type="#_x0000_t202" style="position:absolute;margin-left:-21.5pt;margin-top:5.95pt;width:163.5pt;height:6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844377" w:rsidRDefault="00844377" w:rsidP="001A06F1">
                  <w:pPr>
                    <w:jc w:val="center"/>
                  </w:pPr>
                  <w:r>
                    <w:t>Выдача уведомления</w:t>
                  </w:r>
                  <w:r w:rsidRPr="00B11E2E">
                    <w:t xml:space="preserve"> об отказе в предоставлении муниципальной услуги                   заявителю </w:t>
                  </w:r>
                </w:p>
                <w:p w:rsidR="00844377" w:rsidRDefault="00844377" w:rsidP="001A06F1">
                  <w:pPr>
                    <w:jc w:val="center"/>
                  </w:pPr>
                </w:p>
                <w:p w:rsidR="00844377" w:rsidRDefault="00844377" w:rsidP="001A06F1">
                  <w:pPr>
                    <w:jc w:val="center"/>
                  </w:pPr>
                </w:p>
                <w:p w:rsidR="00844377" w:rsidRDefault="00844377" w:rsidP="001A06F1">
                  <w:pPr>
                    <w:jc w:val="center"/>
                  </w:pPr>
                </w:p>
                <w:p w:rsidR="00844377" w:rsidRDefault="00844377" w:rsidP="001A06F1">
                  <w:pPr>
                    <w:jc w:val="center"/>
                  </w:pPr>
                </w:p>
                <w:p w:rsidR="00844377" w:rsidRPr="00303F32" w:rsidRDefault="00844377" w:rsidP="001A06F1">
                  <w:pPr>
                    <w:jc w:val="center"/>
                  </w:pPr>
                </w:p>
              </w:txbxContent>
            </v:textbox>
          </v:shape>
        </w:pict>
      </w: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suppressAutoHyphens/>
        <w:rPr>
          <w:sz w:val="28"/>
          <w:szCs w:val="28"/>
        </w:rPr>
      </w:pPr>
    </w:p>
    <w:p w:rsidR="001A06F1" w:rsidRDefault="001A06F1" w:rsidP="001A06F1">
      <w:pPr>
        <w:tabs>
          <w:tab w:val="left" w:pos="7025"/>
        </w:tabs>
        <w:suppressAutoHyphens/>
        <w:rPr>
          <w:sz w:val="28"/>
          <w:szCs w:val="28"/>
        </w:rPr>
      </w:pPr>
      <w:r>
        <w:rPr>
          <w:sz w:val="28"/>
          <w:szCs w:val="28"/>
        </w:rPr>
        <w:tab/>
      </w:r>
      <w:r w:rsidR="001868F3">
        <w:rPr>
          <w:noProof/>
          <w:sz w:val="28"/>
          <w:szCs w:val="28"/>
        </w:rPr>
        <w:pict>
          <v:shape id="_x0000_s1071" type="#_x0000_t67" style="position:absolute;margin-left:334.6pt;margin-top:2.95pt;width:16.5pt;height:10.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tbl>
      <w:tblPr>
        <w:tblW w:w="13323" w:type="dxa"/>
        <w:tblInd w:w="-128" w:type="dxa"/>
        <w:tblLook w:val="04A0"/>
      </w:tblPr>
      <w:tblGrid>
        <w:gridCol w:w="10079"/>
        <w:gridCol w:w="3244"/>
      </w:tblGrid>
      <w:tr w:rsidR="001A06F1" w:rsidRPr="00403CCD" w:rsidTr="008401EB">
        <w:tc>
          <w:tcPr>
            <w:tcW w:w="10079" w:type="dxa"/>
            <w:shd w:val="clear" w:color="auto" w:fill="auto"/>
          </w:tcPr>
          <w:tbl>
            <w:tblPr>
              <w:tblW w:w="5761" w:type="dxa"/>
              <w:tblInd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tblGrid>
            <w:tr w:rsidR="001A06F1" w:rsidRPr="000913CF" w:rsidTr="008401EB">
              <w:tc>
                <w:tcPr>
                  <w:tcW w:w="5761" w:type="dxa"/>
                  <w:shd w:val="clear" w:color="auto" w:fill="auto"/>
                </w:tcPr>
                <w:p w:rsidR="001A06F1" w:rsidRPr="00B11E2E" w:rsidRDefault="001A06F1" w:rsidP="008401EB">
                  <w:pPr>
                    <w:jc w:val="center"/>
                  </w:pPr>
                  <w:r w:rsidRPr="00B11E2E">
                    <w:t xml:space="preserve">Выдача результата предоставления муниципальной услуги заявителю </w:t>
                  </w:r>
                </w:p>
                <w:p w:rsidR="001A06F1" w:rsidRPr="000913CF" w:rsidRDefault="001A06F1" w:rsidP="008401EB">
                  <w:pPr>
                    <w:suppressAutoHyphens/>
                    <w:rPr>
                      <w:sz w:val="28"/>
                      <w:szCs w:val="28"/>
                    </w:rPr>
                  </w:pPr>
                </w:p>
              </w:tc>
            </w:tr>
          </w:tbl>
          <w:p w:rsidR="001A06F1" w:rsidRPr="00E63473" w:rsidRDefault="00F772C5" w:rsidP="008401EB">
            <w:pPr>
              <w:suppressAutoHyphens/>
              <w:ind w:left="4523" w:right="612"/>
              <w:jc w:val="center"/>
              <w:rPr>
                <w:bCs/>
                <w:color w:val="000000"/>
                <w:sz w:val="28"/>
                <w:szCs w:val="28"/>
              </w:rPr>
            </w:pPr>
            <w:r>
              <w:rPr>
                <w:bCs/>
                <w:color w:val="000000"/>
                <w:sz w:val="28"/>
                <w:szCs w:val="28"/>
              </w:rPr>
              <w:lastRenderedPageBreak/>
              <w:t xml:space="preserve">  </w:t>
            </w:r>
            <w:r w:rsidR="001A06F1" w:rsidRPr="00E63473">
              <w:rPr>
                <w:bCs/>
                <w:color w:val="000000"/>
                <w:sz w:val="28"/>
                <w:szCs w:val="28"/>
              </w:rPr>
              <w:t xml:space="preserve">ПРИЛОЖЕНИЕ № </w:t>
            </w:r>
            <w:r>
              <w:rPr>
                <w:bCs/>
                <w:color w:val="000000"/>
                <w:sz w:val="28"/>
                <w:szCs w:val="28"/>
              </w:rPr>
              <w:t>6</w:t>
            </w:r>
          </w:p>
          <w:p w:rsidR="001A06F1" w:rsidRDefault="001A06F1" w:rsidP="001A06F1">
            <w:pPr>
              <w:suppressAutoHyphens/>
              <w:ind w:left="4111"/>
              <w:jc w:val="center"/>
              <w:rPr>
                <w:color w:val="000000"/>
              </w:rPr>
            </w:pPr>
            <w:r w:rsidRPr="006D499D">
              <w:rPr>
                <w:bCs/>
                <w:sz w:val="28"/>
                <w:szCs w:val="28"/>
              </w:rPr>
              <w:t xml:space="preserve">к административному регламенту </w:t>
            </w:r>
            <w:r>
              <w:rPr>
                <w:bCs/>
                <w:sz w:val="28"/>
                <w:szCs w:val="28"/>
              </w:rPr>
              <w:t xml:space="preserve">по </w:t>
            </w:r>
            <w:r w:rsidRPr="006D499D">
              <w:rPr>
                <w:bCs/>
                <w:sz w:val="28"/>
                <w:szCs w:val="28"/>
              </w:rPr>
              <w:t>предоставлени</w:t>
            </w:r>
            <w:r>
              <w:rPr>
                <w:bCs/>
                <w:sz w:val="28"/>
                <w:szCs w:val="28"/>
              </w:rPr>
              <w:t>ю администрацией Туапсинского городского поселения Туапсинского района</w:t>
            </w:r>
            <w:r w:rsidRPr="006D499D">
              <w:rPr>
                <w:bCs/>
                <w:sz w:val="28"/>
                <w:szCs w:val="28"/>
              </w:rPr>
              <w:t xml:space="preserve"> муниципальной услуги</w:t>
            </w:r>
            <w:r>
              <w:rPr>
                <w:bCs/>
                <w:sz w:val="28"/>
                <w:szCs w:val="28"/>
              </w:rPr>
              <w:t xml:space="preserve"> </w:t>
            </w:r>
            <w:r w:rsidRPr="006D499D">
              <w:rPr>
                <w:color w:val="000000"/>
                <w:sz w:val="28"/>
                <w:szCs w:val="28"/>
              </w:rPr>
              <w:t>«</w:t>
            </w:r>
            <w:r w:rsidR="00F772C5">
              <w:rPr>
                <w:bCs/>
                <w:spacing w:val="-3"/>
                <w:sz w:val="28"/>
                <w:szCs w:val="28"/>
                <w:lang w:eastAsia="ar-SA"/>
              </w:rPr>
              <w:t xml:space="preserve">Предоставление в аренду </w:t>
            </w:r>
            <w:r w:rsidR="00F772C5">
              <w:rPr>
                <w:color w:val="000000"/>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D499D">
              <w:rPr>
                <w:color w:val="000000"/>
                <w:sz w:val="28"/>
                <w:szCs w:val="28"/>
              </w:rPr>
              <w:t>»</w:t>
            </w:r>
          </w:p>
          <w:p w:rsidR="001A06F1" w:rsidRPr="00403CCD" w:rsidRDefault="001A06F1" w:rsidP="008401EB">
            <w:pPr>
              <w:suppressAutoHyphens/>
              <w:ind w:left="4523"/>
              <w:jc w:val="center"/>
              <w:rPr>
                <w:sz w:val="28"/>
                <w:szCs w:val="28"/>
              </w:rPr>
            </w:pPr>
          </w:p>
        </w:tc>
        <w:tc>
          <w:tcPr>
            <w:tcW w:w="3244" w:type="dxa"/>
            <w:shd w:val="clear" w:color="auto" w:fill="auto"/>
            <w:vAlign w:val="center"/>
          </w:tcPr>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Default="001A06F1" w:rsidP="008401EB">
            <w:pPr>
              <w:suppressAutoHyphens/>
              <w:ind w:right="612"/>
              <w:jc w:val="center"/>
              <w:rPr>
                <w:bCs/>
                <w:color w:val="000000"/>
                <w:sz w:val="28"/>
                <w:szCs w:val="28"/>
              </w:rPr>
            </w:pPr>
          </w:p>
          <w:p w:rsidR="001A06F1" w:rsidRPr="00403CCD" w:rsidRDefault="001A06F1" w:rsidP="008401EB">
            <w:pPr>
              <w:ind w:right="612"/>
              <w:jc w:val="center"/>
              <w:rPr>
                <w:sz w:val="28"/>
                <w:szCs w:val="28"/>
              </w:rPr>
            </w:pPr>
          </w:p>
        </w:tc>
      </w:tr>
    </w:tbl>
    <w:p w:rsidR="001A06F1" w:rsidRDefault="001A06F1" w:rsidP="001A06F1">
      <w:pPr>
        <w:suppressAutoHyphens/>
        <w:autoSpaceDE w:val="0"/>
        <w:autoSpaceDN w:val="0"/>
        <w:rPr>
          <w:color w:val="000000"/>
          <w:sz w:val="28"/>
          <w:szCs w:val="28"/>
          <w:lang w:eastAsia="en-US"/>
        </w:rPr>
      </w:pPr>
    </w:p>
    <w:tbl>
      <w:tblPr>
        <w:tblW w:w="10490" w:type="dxa"/>
        <w:tblInd w:w="-601" w:type="dxa"/>
        <w:tblLook w:val="00A0"/>
      </w:tblPr>
      <w:tblGrid>
        <w:gridCol w:w="534"/>
        <w:gridCol w:w="419"/>
        <w:gridCol w:w="947"/>
        <w:gridCol w:w="986"/>
        <w:gridCol w:w="1010"/>
        <w:gridCol w:w="281"/>
        <w:gridCol w:w="3523"/>
        <w:gridCol w:w="936"/>
        <w:gridCol w:w="1571"/>
        <w:gridCol w:w="283"/>
      </w:tblGrid>
      <w:tr w:rsidR="00292422" w:rsidRPr="008D5D59" w:rsidTr="008401EB">
        <w:trPr>
          <w:gridAfter w:val="1"/>
          <w:wAfter w:w="283" w:type="dxa"/>
        </w:trPr>
        <w:tc>
          <w:tcPr>
            <w:tcW w:w="10207" w:type="dxa"/>
            <w:gridSpan w:val="9"/>
          </w:tcPr>
          <w:p w:rsidR="00292422" w:rsidRDefault="00292422" w:rsidP="008401EB">
            <w:pPr>
              <w:suppressAutoHyphens/>
              <w:ind w:left="357" w:hanging="357"/>
              <w:jc w:val="center"/>
              <w:rPr>
                <w:sz w:val="28"/>
                <w:szCs w:val="28"/>
                <w:lang w:eastAsia="ar-SA"/>
              </w:rPr>
            </w:pPr>
          </w:p>
          <w:p w:rsidR="00292422" w:rsidRPr="008D5D59" w:rsidRDefault="00292422" w:rsidP="008401EB">
            <w:pPr>
              <w:suppressAutoHyphens/>
              <w:ind w:left="357" w:hanging="357"/>
              <w:jc w:val="center"/>
              <w:rPr>
                <w:sz w:val="28"/>
                <w:szCs w:val="28"/>
                <w:lang w:eastAsia="en-US"/>
              </w:rPr>
            </w:pPr>
            <w:r w:rsidRPr="008D5D59">
              <w:rPr>
                <w:sz w:val="28"/>
                <w:szCs w:val="28"/>
                <w:lang w:eastAsia="ar-SA"/>
              </w:rPr>
              <w:t>Согласие на обработку персональных данных</w:t>
            </w:r>
          </w:p>
        </w:tc>
      </w:tr>
      <w:tr w:rsidR="00292422" w:rsidRPr="00857C43" w:rsidTr="008401EB">
        <w:trPr>
          <w:gridAfter w:val="1"/>
          <w:wAfter w:w="283" w:type="dxa"/>
        </w:trPr>
        <w:tc>
          <w:tcPr>
            <w:tcW w:w="534" w:type="dxa"/>
          </w:tcPr>
          <w:p w:rsidR="00292422" w:rsidRPr="00857C43" w:rsidRDefault="00292422" w:rsidP="008401EB">
            <w:pPr>
              <w:suppressAutoHyphens/>
              <w:ind w:left="357" w:hanging="357"/>
              <w:jc w:val="both"/>
              <w:rPr>
                <w:lang w:eastAsia="en-US"/>
              </w:rPr>
            </w:pPr>
            <w:r w:rsidRPr="00857C43">
              <w:rPr>
                <w:lang w:eastAsia="ar-SA"/>
              </w:rPr>
              <w:t>Я,</w:t>
            </w:r>
          </w:p>
        </w:tc>
        <w:tc>
          <w:tcPr>
            <w:tcW w:w="9673" w:type="dxa"/>
            <w:gridSpan w:val="8"/>
          </w:tcPr>
          <w:p w:rsidR="00292422" w:rsidRPr="00857C43" w:rsidRDefault="00292422" w:rsidP="008401EB">
            <w:pPr>
              <w:suppressAutoHyphens/>
              <w:ind w:left="357" w:hanging="357"/>
              <w:jc w:val="both"/>
              <w:rPr>
                <w:lang w:eastAsia="en-US"/>
              </w:rPr>
            </w:pPr>
          </w:p>
        </w:tc>
      </w:tr>
      <w:tr w:rsidR="00292422" w:rsidRPr="00857C43" w:rsidTr="008401EB">
        <w:trPr>
          <w:gridAfter w:val="1"/>
          <w:wAfter w:w="283" w:type="dxa"/>
        </w:trPr>
        <w:tc>
          <w:tcPr>
            <w:tcW w:w="953" w:type="dxa"/>
            <w:gridSpan w:val="2"/>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5800" w:type="dxa"/>
            <w:gridSpan w:val="4"/>
          </w:tcPr>
          <w:p w:rsidR="00292422" w:rsidRPr="00857C43" w:rsidRDefault="00292422" w:rsidP="008401EB">
            <w:pPr>
              <w:suppressAutoHyphens/>
              <w:ind w:left="357" w:hanging="357"/>
              <w:jc w:val="center"/>
              <w:rPr>
                <w:lang w:eastAsia="en-US"/>
              </w:rPr>
            </w:pPr>
            <w:r w:rsidRPr="00857C43">
              <w:rPr>
                <w:lang w:eastAsia="ar-SA"/>
              </w:rPr>
              <w:t>(фамилия, имя, отчество)</w:t>
            </w:r>
          </w:p>
        </w:tc>
        <w:tc>
          <w:tcPr>
            <w:tcW w:w="936" w:type="dxa"/>
          </w:tcPr>
          <w:p w:rsidR="00292422" w:rsidRPr="00857C43" w:rsidRDefault="00292422" w:rsidP="008401EB">
            <w:pPr>
              <w:suppressAutoHyphens/>
              <w:ind w:left="357" w:hanging="357"/>
              <w:jc w:val="both"/>
              <w:rPr>
                <w:lang w:eastAsia="en-US"/>
              </w:rPr>
            </w:pPr>
          </w:p>
        </w:tc>
        <w:tc>
          <w:tcPr>
            <w:tcW w:w="1571" w:type="dxa"/>
          </w:tcPr>
          <w:p w:rsidR="00292422" w:rsidRPr="00857C43" w:rsidRDefault="00292422" w:rsidP="008401EB">
            <w:pPr>
              <w:suppressAutoHyphens/>
              <w:ind w:left="357" w:hanging="357"/>
              <w:jc w:val="both"/>
              <w:rPr>
                <w:lang w:eastAsia="en-US"/>
              </w:rPr>
            </w:pP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hanging="357"/>
              <w:jc w:val="both"/>
              <w:rPr>
                <w:lang w:eastAsia="en-US"/>
              </w:rPr>
            </w:pPr>
            <w:r w:rsidRPr="00857C43">
              <w:rPr>
                <w:lang w:eastAsia="ar-SA"/>
              </w:rPr>
              <w:t>зарегистрированны</w:t>
            </w:r>
            <w:proofErr w:type="gramStart"/>
            <w:r w:rsidRPr="00857C43">
              <w:rPr>
                <w:lang w:eastAsia="ar-SA"/>
              </w:rPr>
              <w:t>й(</w:t>
            </w:r>
            <w:proofErr w:type="gramEnd"/>
            <w:r w:rsidRPr="00857C43">
              <w:rPr>
                <w:lang w:eastAsia="ar-SA"/>
              </w:rPr>
              <w:t>-</w:t>
            </w:r>
            <w:proofErr w:type="spellStart"/>
            <w:r w:rsidRPr="00857C43">
              <w:rPr>
                <w:lang w:eastAsia="ar-SA"/>
              </w:rPr>
              <w:t>ая</w:t>
            </w:r>
            <w:proofErr w:type="spellEnd"/>
            <w:r w:rsidRPr="00857C43">
              <w:rPr>
                <w:lang w:eastAsia="ar-SA"/>
              </w:rPr>
              <w:t>) по адресу:________________________________________</w:t>
            </w:r>
          </w:p>
        </w:tc>
      </w:tr>
      <w:tr w:rsidR="00292422" w:rsidRPr="00857C43" w:rsidTr="008401EB">
        <w:trPr>
          <w:gridAfter w:val="1"/>
          <w:wAfter w:w="283" w:type="dxa"/>
        </w:trPr>
        <w:tc>
          <w:tcPr>
            <w:tcW w:w="953" w:type="dxa"/>
            <w:gridSpan w:val="2"/>
          </w:tcPr>
          <w:p w:rsidR="00292422" w:rsidRPr="00857C43" w:rsidRDefault="00292422" w:rsidP="008401EB">
            <w:pPr>
              <w:suppressAutoHyphens/>
              <w:ind w:left="357" w:hanging="357"/>
              <w:jc w:val="both"/>
              <w:rPr>
                <w:lang w:eastAsia="en-US"/>
              </w:rPr>
            </w:pPr>
          </w:p>
        </w:tc>
        <w:tc>
          <w:tcPr>
            <w:tcW w:w="947" w:type="dxa"/>
          </w:tcPr>
          <w:p w:rsidR="00292422" w:rsidRPr="00857C43" w:rsidRDefault="00292422" w:rsidP="008401EB">
            <w:pPr>
              <w:suppressAutoHyphens/>
              <w:ind w:left="357" w:hanging="357"/>
              <w:jc w:val="both"/>
              <w:rPr>
                <w:lang w:eastAsia="en-US"/>
              </w:rPr>
            </w:pPr>
          </w:p>
        </w:tc>
        <w:tc>
          <w:tcPr>
            <w:tcW w:w="986" w:type="dxa"/>
          </w:tcPr>
          <w:p w:rsidR="00292422" w:rsidRPr="00857C43" w:rsidRDefault="00292422" w:rsidP="008401EB">
            <w:pPr>
              <w:suppressAutoHyphens/>
              <w:ind w:left="357" w:hanging="357"/>
              <w:jc w:val="both"/>
              <w:rPr>
                <w:lang w:eastAsia="en-US"/>
              </w:rPr>
            </w:pPr>
          </w:p>
        </w:tc>
        <w:tc>
          <w:tcPr>
            <w:tcW w:w="1010" w:type="dxa"/>
          </w:tcPr>
          <w:p w:rsidR="00292422" w:rsidRPr="00857C43" w:rsidRDefault="00292422" w:rsidP="008401EB">
            <w:pPr>
              <w:suppressAutoHyphens/>
              <w:ind w:left="357" w:hanging="357"/>
              <w:jc w:val="both"/>
              <w:rPr>
                <w:lang w:eastAsia="en-US"/>
              </w:rPr>
            </w:pPr>
          </w:p>
        </w:tc>
        <w:tc>
          <w:tcPr>
            <w:tcW w:w="281" w:type="dxa"/>
          </w:tcPr>
          <w:p w:rsidR="00292422" w:rsidRPr="00857C43" w:rsidRDefault="00292422" w:rsidP="008401EB">
            <w:pPr>
              <w:suppressAutoHyphens/>
              <w:ind w:left="357" w:hanging="357"/>
              <w:jc w:val="both"/>
              <w:rPr>
                <w:lang w:eastAsia="en-US"/>
              </w:rPr>
            </w:pPr>
          </w:p>
        </w:tc>
        <w:tc>
          <w:tcPr>
            <w:tcW w:w="6030" w:type="dxa"/>
            <w:gridSpan w:val="3"/>
          </w:tcPr>
          <w:p w:rsidR="00292422" w:rsidRPr="00857C43" w:rsidRDefault="00292422" w:rsidP="008401EB">
            <w:pPr>
              <w:suppressAutoHyphens/>
              <w:ind w:left="357" w:hanging="357"/>
              <w:jc w:val="center"/>
              <w:rPr>
                <w:lang w:eastAsia="en-US"/>
              </w:rPr>
            </w:pPr>
            <w:r w:rsidRPr="00857C43">
              <w:rPr>
                <w:lang w:eastAsia="ar-SA"/>
              </w:rPr>
              <w:t>(адрес места жительства/пребывания)</w:t>
            </w: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right="-113" w:hanging="357"/>
              <w:jc w:val="both"/>
              <w:rPr>
                <w:lang w:eastAsia="en-US"/>
              </w:rPr>
            </w:pPr>
            <w:r w:rsidRPr="00857C43">
              <w:rPr>
                <w:lang w:eastAsia="ar-SA"/>
              </w:rPr>
              <w:t>Документ, удостоверяющий личность: серия ___ номер ____ выдан: «___» _____</w:t>
            </w:r>
            <w:proofErr w:type="gramStart"/>
            <w:r w:rsidRPr="00857C43">
              <w:rPr>
                <w:lang w:eastAsia="ar-SA"/>
              </w:rPr>
              <w:t>г</w:t>
            </w:r>
            <w:proofErr w:type="gramEnd"/>
            <w:r w:rsidRPr="00857C43">
              <w:rPr>
                <w:lang w:eastAsia="ar-SA"/>
              </w:rPr>
              <w:t>.</w:t>
            </w:r>
          </w:p>
        </w:tc>
      </w:tr>
      <w:tr w:rsidR="00292422" w:rsidRPr="00857C43" w:rsidTr="008401EB">
        <w:trPr>
          <w:gridAfter w:val="1"/>
          <w:wAfter w:w="283" w:type="dxa"/>
        </w:trPr>
        <w:tc>
          <w:tcPr>
            <w:tcW w:w="10207" w:type="dxa"/>
            <w:gridSpan w:val="9"/>
          </w:tcPr>
          <w:p w:rsidR="00292422" w:rsidRPr="00857C43" w:rsidRDefault="00292422" w:rsidP="008401EB">
            <w:pPr>
              <w:suppressAutoHyphens/>
              <w:ind w:left="357" w:hanging="357"/>
              <w:jc w:val="both"/>
              <w:rPr>
                <w:lang w:eastAsia="en-US"/>
              </w:rPr>
            </w:pPr>
            <w:r w:rsidRPr="00857C43">
              <w:rPr>
                <w:lang w:eastAsia="en-US"/>
              </w:rPr>
              <w:t xml:space="preserve">Кем </w:t>
            </w:r>
            <w:proofErr w:type="gramStart"/>
            <w:r w:rsidRPr="00857C43">
              <w:rPr>
                <w:lang w:eastAsia="en-US"/>
              </w:rPr>
              <w:t>выдан</w:t>
            </w:r>
            <w:proofErr w:type="gramEnd"/>
            <w:r w:rsidRPr="00857C43">
              <w:rPr>
                <w:lang w:eastAsia="en-US"/>
              </w:rPr>
              <w:t>:_____________________________________________________________</w:t>
            </w:r>
          </w:p>
        </w:tc>
      </w:tr>
      <w:tr w:rsidR="00292422" w:rsidRPr="0063079C" w:rsidTr="008401EB">
        <w:trPr>
          <w:trHeight w:val="7782"/>
        </w:trPr>
        <w:tc>
          <w:tcPr>
            <w:tcW w:w="10490" w:type="dxa"/>
            <w:gridSpan w:val="10"/>
          </w:tcPr>
          <w:p w:rsidR="00292422" w:rsidRPr="00857C43" w:rsidRDefault="00292422" w:rsidP="008401EB">
            <w:pPr>
              <w:widowControl w:val="0"/>
              <w:autoSpaceDE w:val="0"/>
              <w:autoSpaceDN w:val="0"/>
              <w:adjustRightInd w:val="0"/>
              <w:jc w:val="both"/>
            </w:pPr>
            <w:r w:rsidRPr="00857C43">
              <w:rPr>
                <w:lang w:eastAsia="ar-SA"/>
              </w:rPr>
              <w:t xml:space="preserve"> даю согласие МКУ «МФЦ Туапсинского района» (юридический адрес - 352800, г. Туапсе, ул. Максима Горького, 28) и </w:t>
            </w:r>
            <w:r w:rsidRPr="00857C43">
              <w:t xml:space="preserve">администрации Туапсинского городского поселения, в соответствии со </w:t>
            </w:r>
            <w:hyperlink r:id="rId16" w:history="1">
              <w:r w:rsidRPr="00857C43">
                <w:t>статьей 9</w:t>
              </w:r>
            </w:hyperlink>
            <w:r w:rsidRPr="00857C43">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857C43">
              <w:t>п</w:t>
            </w:r>
            <w:proofErr w:type="gramEnd"/>
            <w:r w:rsidR="001868F3" w:rsidRPr="001868F3">
              <w:fldChar w:fldCharType="begin"/>
            </w:r>
            <w:r w:rsidRPr="00857C43">
              <w:instrText xml:space="preserve"> HYPERLINK "garantf1://31425971.0/" </w:instrText>
            </w:r>
            <w:r w:rsidR="001868F3" w:rsidRPr="001868F3">
              <w:fldChar w:fldCharType="separate"/>
            </w:r>
            <w:r w:rsidRPr="00857C43">
              <w:rPr>
                <w:bCs/>
              </w:rPr>
              <w:t>редоставления муниципальной</w:t>
            </w:r>
            <w:r w:rsidR="001868F3" w:rsidRPr="00857C43">
              <w:rPr>
                <w:bCs/>
              </w:rPr>
              <w:fldChar w:fldCharType="end"/>
            </w:r>
            <w:r w:rsidRPr="00857C43">
              <w:t xml:space="preserve"> услуги, а именно на совершение действий, предусмотренных </w:t>
            </w:r>
            <w:hyperlink r:id="rId17" w:history="1">
              <w:r w:rsidRPr="00857C43">
                <w:t>пунктом 3 статьи 3</w:t>
              </w:r>
            </w:hyperlink>
            <w:r w:rsidRPr="00857C43">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292422" w:rsidRPr="00857C43" w:rsidRDefault="00292422" w:rsidP="008401EB">
            <w:pPr>
              <w:tabs>
                <w:tab w:val="left" w:pos="421"/>
              </w:tabs>
              <w:suppressAutoHyphens/>
              <w:ind w:left="34" w:right="34" w:firstLine="425"/>
              <w:jc w:val="both"/>
              <w:rPr>
                <w:lang w:eastAsia="ar-SA"/>
              </w:rPr>
            </w:pPr>
            <w:r w:rsidRPr="00857C43">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292422" w:rsidRPr="00857C43" w:rsidRDefault="00292422" w:rsidP="008401EB">
            <w:pPr>
              <w:tabs>
                <w:tab w:val="left" w:pos="421"/>
              </w:tabs>
              <w:suppressAutoHyphens/>
              <w:ind w:left="34" w:right="34" w:firstLine="425"/>
              <w:jc w:val="both"/>
              <w:rPr>
                <w:lang w:eastAsia="ar-SA"/>
              </w:rPr>
            </w:pPr>
            <w:r w:rsidRPr="00857C43">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292422" w:rsidRPr="00857C43" w:rsidRDefault="00292422" w:rsidP="008401EB">
            <w:pPr>
              <w:tabs>
                <w:tab w:val="left" w:pos="441"/>
              </w:tabs>
              <w:suppressAutoHyphens/>
              <w:ind w:left="34" w:right="34" w:firstLine="425"/>
              <w:jc w:val="both"/>
              <w:rPr>
                <w:lang w:eastAsia="en-US"/>
              </w:rPr>
            </w:pPr>
            <w:r w:rsidRPr="00857C43">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w:t>
            </w:r>
            <w:r>
              <w:rPr>
                <w:lang w:eastAsia="ar-SA"/>
              </w:rPr>
              <w:t>«</w:t>
            </w:r>
            <w:r w:rsidRPr="00857C43">
              <w:rPr>
                <w:lang w:eastAsia="ar-SA"/>
              </w:rPr>
              <w:t>О персональных данных</w:t>
            </w:r>
            <w:r>
              <w:rPr>
                <w:lang w:eastAsia="ar-SA"/>
              </w:rPr>
              <w:t>»</w:t>
            </w:r>
            <w:r w:rsidRPr="00857C43">
              <w:rPr>
                <w:lang w:eastAsia="ar-SA"/>
              </w:rPr>
              <w:t>.</w:t>
            </w:r>
          </w:p>
        </w:tc>
      </w:tr>
      <w:tr w:rsidR="00292422" w:rsidRPr="008D5D59" w:rsidTr="008401EB">
        <w:tc>
          <w:tcPr>
            <w:tcW w:w="10490" w:type="dxa"/>
            <w:gridSpan w:val="10"/>
          </w:tcPr>
          <w:p w:rsidR="00292422" w:rsidRPr="008D5D59" w:rsidRDefault="00292422" w:rsidP="008401EB">
            <w:pPr>
              <w:suppressAutoHyphens/>
              <w:ind w:left="357" w:hanging="357"/>
              <w:rPr>
                <w:lang w:eastAsia="en-US"/>
              </w:rPr>
            </w:pPr>
            <w:r w:rsidRPr="008D5D59">
              <w:rPr>
                <w:lang w:eastAsia="ar-SA"/>
              </w:rPr>
              <w:t>(Ф.И.О., собственноручная подпись)</w:t>
            </w:r>
            <w:r>
              <w:rPr>
                <w:lang w:eastAsia="ar-SA"/>
              </w:rPr>
              <w:t xml:space="preserve">  «__________»________________________</w:t>
            </w:r>
            <w:proofErr w:type="gramStart"/>
            <w:r>
              <w:rPr>
                <w:lang w:eastAsia="ar-SA"/>
              </w:rPr>
              <w:t>г</w:t>
            </w:r>
            <w:proofErr w:type="gramEnd"/>
            <w:r>
              <w:rPr>
                <w:lang w:eastAsia="ar-SA"/>
              </w:rPr>
              <w:t>.</w:t>
            </w:r>
          </w:p>
        </w:tc>
      </w:tr>
    </w:tbl>
    <w:p w:rsidR="00941289" w:rsidRPr="009C3E7A" w:rsidRDefault="00941289" w:rsidP="001A06F1">
      <w:pPr>
        <w:suppressAutoHyphens/>
        <w:jc w:val="center"/>
      </w:pPr>
    </w:p>
    <w:sectPr w:rsidR="00941289" w:rsidRPr="009C3E7A" w:rsidSect="00844377">
      <w:headerReference w:type="even" r:id="rId18"/>
      <w:headerReference w:type="default" r:id="rId19"/>
      <w:footerReference w:type="even"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5F" w:rsidRDefault="00BC3E5F">
      <w:r>
        <w:separator/>
      </w:r>
    </w:p>
  </w:endnote>
  <w:endnote w:type="continuationSeparator" w:id="0">
    <w:p w:rsidR="00BC3E5F" w:rsidRDefault="00BC3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77" w:rsidRDefault="0084437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4377" w:rsidRDefault="0084437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5F" w:rsidRDefault="00BC3E5F">
      <w:r>
        <w:separator/>
      </w:r>
    </w:p>
  </w:footnote>
  <w:footnote w:type="continuationSeparator" w:id="0">
    <w:p w:rsidR="00BC3E5F" w:rsidRDefault="00BC3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77" w:rsidRDefault="0084437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4377" w:rsidRDefault="008443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77" w:rsidRDefault="0084437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B3AA6">
      <w:rPr>
        <w:rStyle w:val="a6"/>
        <w:noProof/>
      </w:rPr>
      <w:t>39</w:t>
    </w:r>
    <w:r>
      <w:rPr>
        <w:rStyle w:val="a6"/>
      </w:rPr>
      <w:fldChar w:fldCharType="end"/>
    </w:r>
  </w:p>
  <w:p w:rsidR="00844377" w:rsidRDefault="008443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E18"/>
    <w:rsid w:val="0001700A"/>
    <w:rsid w:val="000174A4"/>
    <w:rsid w:val="00020592"/>
    <w:rsid w:val="00024A4D"/>
    <w:rsid w:val="00025500"/>
    <w:rsid w:val="00025DF6"/>
    <w:rsid w:val="00026066"/>
    <w:rsid w:val="00026E27"/>
    <w:rsid w:val="000276F9"/>
    <w:rsid w:val="00032D7F"/>
    <w:rsid w:val="00034001"/>
    <w:rsid w:val="000368B2"/>
    <w:rsid w:val="000415D9"/>
    <w:rsid w:val="00044D7C"/>
    <w:rsid w:val="0004745E"/>
    <w:rsid w:val="000509A7"/>
    <w:rsid w:val="00052409"/>
    <w:rsid w:val="00052556"/>
    <w:rsid w:val="00052F34"/>
    <w:rsid w:val="00053564"/>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A2560"/>
    <w:rsid w:val="000A490C"/>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02C"/>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594"/>
    <w:rsid w:val="0011165C"/>
    <w:rsid w:val="00114118"/>
    <w:rsid w:val="0011434D"/>
    <w:rsid w:val="001228F5"/>
    <w:rsid w:val="00124576"/>
    <w:rsid w:val="00124A3F"/>
    <w:rsid w:val="00125148"/>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166"/>
    <w:rsid w:val="00156E88"/>
    <w:rsid w:val="00161688"/>
    <w:rsid w:val="00163C06"/>
    <w:rsid w:val="00165ACE"/>
    <w:rsid w:val="00166D3A"/>
    <w:rsid w:val="00166D6A"/>
    <w:rsid w:val="00167527"/>
    <w:rsid w:val="001752D5"/>
    <w:rsid w:val="00176A9D"/>
    <w:rsid w:val="00180A4C"/>
    <w:rsid w:val="00180D03"/>
    <w:rsid w:val="001868F3"/>
    <w:rsid w:val="00190BAC"/>
    <w:rsid w:val="00191B2E"/>
    <w:rsid w:val="001922F2"/>
    <w:rsid w:val="001937B8"/>
    <w:rsid w:val="00193A11"/>
    <w:rsid w:val="00194027"/>
    <w:rsid w:val="00194B99"/>
    <w:rsid w:val="0019569C"/>
    <w:rsid w:val="001963C5"/>
    <w:rsid w:val="0019655B"/>
    <w:rsid w:val="001A06F1"/>
    <w:rsid w:val="001A1246"/>
    <w:rsid w:val="001A2573"/>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11D0"/>
    <w:rsid w:val="001F4AFA"/>
    <w:rsid w:val="001F60EA"/>
    <w:rsid w:val="00200CB2"/>
    <w:rsid w:val="002018CB"/>
    <w:rsid w:val="00202C9C"/>
    <w:rsid w:val="002070E0"/>
    <w:rsid w:val="00207C54"/>
    <w:rsid w:val="00210B3E"/>
    <w:rsid w:val="00210D28"/>
    <w:rsid w:val="00221565"/>
    <w:rsid w:val="00224508"/>
    <w:rsid w:val="002245BC"/>
    <w:rsid w:val="002255A3"/>
    <w:rsid w:val="00226FA1"/>
    <w:rsid w:val="00227B82"/>
    <w:rsid w:val="0023074C"/>
    <w:rsid w:val="002331BE"/>
    <w:rsid w:val="002339A8"/>
    <w:rsid w:val="00235C77"/>
    <w:rsid w:val="002361D9"/>
    <w:rsid w:val="002367F3"/>
    <w:rsid w:val="00237480"/>
    <w:rsid w:val="0024094A"/>
    <w:rsid w:val="00241CD0"/>
    <w:rsid w:val="00243378"/>
    <w:rsid w:val="00244A34"/>
    <w:rsid w:val="00245297"/>
    <w:rsid w:val="00246B62"/>
    <w:rsid w:val="00250192"/>
    <w:rsid w:val="002503C9"/>
    <w:rsid w:val="00250413"/>
    <w:rsid w:val="0025074D"/>
    <w:rsid w:val="00252967"/>
    <w:rsid w:val="00252ADE"/>
    <w:rsid w:val="00253C90"/>
    <w:rsid w:val="00253EC1"/>
    <w:rsid w:val="00263024"/>
    <w:rsid w:val="0026696F"/>
    <w:rsid w:val="00267947"/>
    <w:rsid w:val="00270CF5"/>
    <w:rsid w:val="00271A99"/>
    <w:rsid w:val="00272D0A"/>
    <w:rsid w:val="00273CE9"/>
    <w:rsid w:val="00281996"/>
    <w:rsid w:val="00281DEC"/>
    <w:rsid w:val="00283721"/>
    <w:rsid w:val="00285998"/>
    <w:rsid w:val="0028630C"/>
    <w:rsid w:val="00287D60"/>
    <w:rsid w:val="0029061F"/>
    <w:rsid w:val="00292422"/>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3FC"/>
    <w:rsid w:val="00315D03"/>
    <w:rsid w:val="00315DAF"/>
    <w:rsid w:val="003174E2"/>
    <w:rsid w:val="003177A5"/>
    <w:rsid w:val="0032215E"/>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2D59"/>
    <w:rsid w:val="0034497B"/>
    <w:rsid w:val="00344E40"/>
    <w:rsid w:val="003455E1"/>
    <w:rsid w:val="00346D46"/>
    <w:rsid w:val="00350AD8"/>
    <w:rsid w:val="003553E6"/>
    <w:rsid w:val="003568BB"/>
    <w:rsid w:val="00357725"/>
    <w:rsid w:val="0036073E"/>
    <w:rsid w:val="0036103D"/>
    <w:rsid w:val="003633C5"/>
    <w:rsid w:val="0036451A"/>
    <w:rsid w:val="00364ED4"/>
    <w:rsid w:val="00365160"/>
    <w:rsid w:val="003665A3"/>
    <w:rsid w:val="00367E45"/>
    <w:rsid w:val="00371A2B"/>
    <w:rsid w:val="00375099"/>
    <w:rsid w:val="00375B6B"/>
    <w:rsid w:val="00377641"/>
    <w:rsid w:val="00377A9B"/>
    <w:rsid w:val="00380E12"/>
    <w:rsid w:val="00381E11"/>
    <w:rsid w:val="003825C1"/>
    <w:rsid w:val="00383019"/>
    <w:rsid w:val="00384169"/>
    <w:rsid w:val="003845E7"/>
    <w:rsid w:val="00386A7F"/>
    <w:rsid w:val="0038795E"/>
    <w:rsid w:val="00390005"/>
    <w:rsid w:val="00391D72"/>
    <w:rsid w:val="00392C35"/>
    <w:rsid w:val="00397F4E"/>
    <w:rsid w:val="003A004C"/>
    <w:rsid w:val="003A2428"/>
    <w:rsid w:val="003A40B9"/>
    <w:rsid w:val="003A56FC"/>
    <w:rsid w:val="003A7613"/>
    <w:rsid w:val="003B01E0"/>
    <w:rsid w:val="003B0791"/>
    <w:rsid w:val="003B0C84"/>
    <w:rsid w:val="003B12BC"/>
    <w:rsid w:val="003B195B"/>
    <w:rsid w:val="003B2006"/>
    <w:rsid w:val="003B20FC"/>
    <w:rsid w:val="003B240D"/>
    <w:rsid w:val="003B316F"/>
    <w:rsid w:val="003B3F01"/>
    <w:rsid w:val="003B51EB"/>
    <w:rsid w:val="003B5C69"/>
    <w:rsid w:val="003B5F2A"/>
    <w:rsid w:val="003B685D"/>
    <w:rsid w:val="003B7CAC"/>
    <w:rsid w:val="003C0D73"/>
    <w:rsid w:val="003C14BA"/>
    <w:rsid w:val="003C580A"/>
    <w:rsid w:val="003D3C23"/>
    <w:rsid w:val="003D6B4E"/>
    <w:rsid w:val="003D6FCA"/>
    <w:rsid w:val="003D7364"/>
    <w:rsid w:val="003E0F61"/>
    <w:rsid w:val="003E3967"/>
    <w:rsid w:val="003E403F"/>
    <w:rsid w:val="003E47C3"/>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413C"/>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AC2"/>
    <w:rsid w:val="00491038"/>
    <w:rsid w:val="0049227B"/>
    <w:rsid w:val="0049598B"/>
    <w:rsid w:val="00496D14"/>
    <w:rsid w:val="004A2711"/>
    <w:rsid w:val="004A3E62"/>
    <w:rsid w:val="004B091A"/>
    <w:rsid w:val="004B1342"/>
    <w:rsid w:val="004B5075"/>
    <w:rsid w:val="004B6537"/>
    <w:rsid w:val="004B6AD9"/>
    <w:rsid w:val="004C2EA5"/>
    <w:rsid w:val="004C3DA3"/>
    <w:rsid w:val="004C4F7C"/>
    <w:rsid w:val="004C7C6E"/>
    <w:rsid w:val="004D0D44"/>
    <w:rsid w:val="004D5121"/>
    <w:rsid w:val="004E2582"/>
    <w:rsid w:val="004E2E01"/>
    <w:rsid w:val="004E34D0"/>
    <w:rsid w:val="004E3829"/>
    <w:rsid w:val="004E3A82"/>
    <w:rsid w:val="004E57C4"/>
    <w:rsid w:val="004E61E1"/>
    <w:rsid w:val="004E62F6"/>
    <w:rsid w:val="004E6BA0"/>
    <w:rsid w:val="004E7DFD"/>
    <w:rsid w:val="004F3D71"/>
    <w:rsid w:val="004F70F4"/>
    <w:rsid w:val="004F786C"/>
    <w:rsid w:val="004F7FC9"/>
    <w:rsid w:val="00503AC1"/>
    <w:rsid w:val="00503E47"/>
    <w:rsid w:val="005121D4"/>
    <w:rsid w:val="00512308"/>
    <w:rsid w:val="005133A7"/>
    <w:rsid w:val="00513AC4"/>
    <w:rsid w:val="00514D4F"/>
    <w:rsid w:val="005177DA"/>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07F"/>
    <w:rsid w:val="0055312F"/>
    <w:rsid w:val="0055474D"/>
    <w:rsid w:val="00556B17"/>
    <w:rsid w:val="00556D16"/>
    <w:rsid w:val="00557427"/>
    <w:rsid w:val="00557D31"/>
    <w:rsid w:val="00564395"/>
    <w:rsid w:val="0056691D"/>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7F7B"/>
    <w:rsid w:val="00630DDC"/>
    <w:rsid w:val="00633F01"/>
    <w:rsid w:val="00635183"/>
    <w:rsid w:val="00635DD0"/>
    <w:rsid w:val="00636F30"/>
    <w:rsid w:val="00640ED4"/>
    <w:rsid w:val="00643388"/>
    <w:rsid w:val="00646EF5"/>
    <w:rsid w:val="00650906"/>
    <w:rsid w:val="00650989"/>
    <w:rsid w:val="00650BB4"/>
    <w:rsid w:val="00652236"/>
    <w:rsid w:val="006526ED"/>
    <w:rsid w:val="00653785"/>
    <w:rsid w:val="0065752B"/>
    <w:rsid w:val="00660AD9"/>
    <w:rsid w:val="00664EB2"/>
    <w:rsid w:val="00666B96"/>
    <w:rsid w:val="0067272C"/>
    <w:rsid w:val="00672C73"/>
    <w:rsid w:val="00673020"/>
    <w:rsid w:val="006731F1"/>
    <w:rsid w:val="00675526"/>
    <w:rsid w:val="0068031A"/>
    <w:rsid w:val="0068293B"/>
    <w:rsid w:val="006832EE"/>
    <w:rsid w:val="00683D34"/>
    <w:rsid w:val="00683E71"/>
    <w:rsid w:val="00684621"/>
    <w:rsid w:val="0068481E"/>
    <w:rsid w:val="00686853"/>
    <w:rsid w:val="0068717A"/>
    <w:rsid w:val="00687EE8"/>
    <w:rsid w:val="00690404"/>
    <w:rsid w:val="00692BA6"/>
    <w:rsid w:val="00694B97"/>
    <w:rsid w:val="0069573F"/>
    <w:rsid w:val="006968A9"/>
    <w:rsid w:val="006A1659"/>
    <w:rsid w:val="006A1D84"/>
    <w:rsid w:val="006A6E39"/>
    <w:rsid w:val="006A7D3E"/>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2CA8"/>
    <w:rsid w:val="006E3922"/>
    <w:rsid w:val="006E4A31"/>
    <w:rsid w:val="006E4CE6"/>
    <w:rsid w:val="006E682A"/>
    <w:rsid w:val="006F3AC9"/>
    <w:rsid w:val="006F7A06"/>
    <w:rsid w:val="006F7EB8"/>
    <w:rsid w:val="00704237"/>
    <w:rsid w:val="007042F9"/>
    <w:rsid w:val="007046E7"/>
    <w:rsid w:val="00705736"/>
    <w:rsid w:val="0071004B"/>
    <w:rsid w:val="00710E62"/>
    <w:rsid w:val="00711089"/>
    <w:rsid w:val="00713694"/>
    <w:rsid w:val="007136FD"/>
    <w:rsid w:val="00714DC9"/>
    <w:rsid w:val="007155E8"/>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7B1"/>
    <w:rsid w:val="0075286C"/>
    <w:rsid w:val="00753433"/>
    <w:rsid w:val="00753487"/>
    <w:rsid w:val="00754307"/>
    <w:rsid w:val="00754404"/>
    <w:rsid w:val="00755F7A"/>
    <w:rsid w:val="00756D99"/>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543E"/>
    <w:rsid w:val="007A5935"/>
    <w:rsid w:val="007A5B3E"/>
    <w:rsid w:val="007B06AC"/>
    <w:rsid w:val="007B3757"/>
    <w:rsid w:val="007B57F5"/>
    <w:rsid w:val="007C1D24"/>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1FD3"/>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523"/>
    <w:rsid w:val="00832E30"/>
    <w:rsid w:val="0083380A"/>
    <w:rsid w:val="0083384B"/>
    <w:rsid w:val="00836437"/>
    <w:rsid w:val="008401EB"/>
    <w:rsid w:val="00840D89"/>
    <w:rsid w:val="00841665"/>
    <w:rsid w:val="0084200F"/>
    <w:rsid w:val="008424BD"/>
    <w:rsid w:val="00844377"/>
    <w:rsid w:val="00845F13"/>
    <w:rsid w:val="008477A1"/>
    <w:rsid w:val="00847F15"/>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93647"/>
    <w:rsid w:val="00894282"/>
    <w:rsid w:val="008A1633"/>
    <w:rsid w:val="008A2311"/>
    <w:rsid w:val="008A3ECF"/>
    <w:rsid w:val="008B0E3E"/>
    <w:rsid w:val="008B2319"/>
    <w:rsid w:val="008B2463"/>
    <w:rsid w:val="008B2682"/>
    <w:rsid w:val="008B2900"/>
    <w:rsid w:val="008B5F60"/>
    <w:rsid w:val="008C0334"/>
    <w:rsid w:val="008C09F3"/>
    <w:rsid w:val="008C2630"/>
    <w:rsid w:val="008C37B3"/>
    <w:rsid w:val="008C4F05"/>
    <w:rsid w:val="008C5CD5"/>
    <w:rsid w:val="008C7148"/>
    <w:rsid w:val="008D17A7"/>
    <w:rsid w:val="008D2BBD"/>
    <w:rsid w:val="008D42B7"/>
    <w:rsid w:val="008D5018"/>
    <w:rsid w:val="008E0E56"/>
    <w:rsid w:val="008E1866"/>
    <w:rsid w:val="008E2E5D"/>
    <w:rsid w:val="008E4FA0"/>
    <w:rsid w:val="008E5234"/>
    <w:rsid w:val="008E52D7"/>
    <w:rsid w:val="008E7166"/>
    <w:rsid w:val="008E7864"/>
    <w:rsid w:val="008F0FD4"/>
    <w:rsid w:val="008F676A"/>
    <w:rsid w:val="008F79A6"/>
    <w:rsid w:val="00900610"/>
    <w:rsid w:val="00903EBD"/>
    <w:rsid w:val="009064EC"/>
    <w:rsid w:val="00907761"/>
    <w:rsid w:val="00907A68"/>
    <w:rsid w:val="00910781"/>
    <w:rsid w:val="009128AC"/>
    <w:rsid w:val="009132B2"/>
    <w:rsid w:val="00916270"/>
    <w:rsid w:val="00916F03"/>
    <w:rsid w:val="00920E3A"/>
    <w:rsid w:val="00920FA4"/>
    <w:rsid w:val="00925A8E"/>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67990"/>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3705"/>
    <w:rsid w:val="009C3E7A"/>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4A32"/>
    <w:rsid w:val="00A15A46"/>
    <w:rsid w:val="00A15F7D"/>
    <w:rsid w:val="00A16624"/>
    <w:rsid w:val="00A2110E"/>
    <w:rsid w:val="00A267FC"/>
    <w:rsid w:val="00A275D7"/>
    <w:rsid w:val="00A31361"/>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4ADB"/>
    <w:rsid w:val="00A865E5"/>
    <w:rsid w:val="00A86C44"/>
    <w:rsid w:val="00A91B34"/>
    <w:rsid w:val="00A92DCB"/>
    <w:rsid w:val="00A939D5"/>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CEE"/>
    <w:rsid w:val="00AC3D19"/>
    <w:rsid w:val="00AC634F"/>
    <w:rsid w:val="00AC74CD"/>
    <w:rsid w:val="00AD0805"/>
    <w:rsid w:val="00AD16B8"/>
    <w:rsid w:val="00AD23F6"/>
    <w:rsid w:val="00AD245A"/>
    <w:rsid w:val="00AD2668"/>
    <w:rsid w:val="00AE04DC"/>
    <w:rsid w:val="00AE15E0"/>
    <w:rsid w:val="00AE1650"/>
    <w:rsid w:val="00AE239A"/>
    <w:rsid w:val="00AE26B4"/>
    <w:rsid w:val="00AE2B03"/>
    <w:rsid w:val="00AE5AD3"/>
    <w:rsid w:val="00AF25AB"/>
    <w:rsid w:val="00AF4363"/>
    <w:rsid w:val="00AF56BA"/>
    <w:rsid w:val="00B00763"/>
    <w:rsid w:val="00B04912"/>
    <w:rsid w:val="00B05F31"/>
    <w:rsid w:val="00B06151"/>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5F48"/>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17AE"/>
    <w:rsid w:val="00B805FE"/>
    <w:rsid w:val="00B80AA7"/>
    <w:rsid w:val="00B8199F"/>
    <w:rsid w:val="00B8450F"/>
    <w:rsid w:val="00B84B15"/>
    <w:rsid w:val="00B84F0A"/>
    <w:rsid w:val="00B84F95"/>
    <w:rsid w:val="00B855C1"/>
    <w:rsid w:val="00B8621A"/>
    <w:rsid w:val="00B87C32"/>
    <w:rsid w:val="00B87D37"/>
    <w:rsid w:val="00B90C8D"/>
    <w:rsid w:val="00B90EAA"/>
    <w:rsid w:val="00B90F56"/>
    <w:rsid w:val="00B91142"/>
    <w:rsid w:val="00B9432E"/>
    <w:rsid w:val="00B95670"/>
    <w:rsid w:val="00B97B8C"/>
    <w:rsid w:val="00BA1FEC"/>
    <w:rsid w:val="00BA5628"/>
    <w:rsid w:val="00BA5F6C"/>
    <w:rsid w:val="00BA6773"/>
    <w:rsid w:val="00BA6DC4"/>
    <w:rsid w:val="00BB014C"/>
    <w:rsid w:val="00BB1AA8"/>
    <w:rsid w:val="00BB2352"/>
    <w:rsid w:val="00BB2AE7"/>
    <w:rsid w:val="00BB2B57"/>
    <w:rsid w:val="00BB2F24"/>
    <w:rsid w:val="00BB4289"/>
    <w:rsid w:val="00BB55AB"/>
    <w:rsid w:val="00BB5F95"/>
    <w:rsid w:val="00BB70F5"/>
    <w:rsid w:val="00BB725C"/>
    <w:rsid w:val="00BB7342"/>
    <w:rsid w:val="00BB7C3F"/>
    <w:rsid w:val="00BC1284"/>
    <w:rsid w:val="00BC3E5F"/>
    <w:rsid w:val="00BC68BE"/>
    <w:rsid w:val="00BC7A9C"/>
    <w:rsid w:val="00BC7E09"/>
    <w:rsid w:val="00BD04CA"/>
    <w:rsid w:val="00BD0A42"/>
    <w:rsid w:val="00BD2B1A"/>
    <w:rsid w:val="00BD2BF6"/>
    <w:rsid w:val="00BD38EB"/>
    <w:rsid w:val="00BD3B9C"/>
    <w:rsid w:val="00BD6C1F"/>
    <w:rsid w:val="00BD7736"/>
    <w:rsid w:val="00BE033D"/>
    <w:rsid w:val="00BE3835"/>
    <w:rsid w:val="00BE402D"/>
    <w:rsid w:val="00BE453A"/>
    <w:rsid w:val="00BE46B1"/>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676C"/>
    <w:rsid w:val="00C57E21"/>
    <w:rsid w:val="00C644B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11E"/>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464"/>
    <w:rsid w:val="00CE17D1"/>
    <w:rsid w:val="00CE5375"/>
    <w:rsid w:val="00CE5CE7"/>
    <w:rsid w:val="00CE5D28"/>
    <w:rsid w:val="00CE60A7"/>
    <w:rsid w:val="00CE77F4"/>
    <w:rsid w:val="00CF2B1F"/>
    <w:rsid w:val="00CF39A4"/>
    <w:rsid w:val="00CF44E2"/>
    <w:rsid w:val="00CF46CC"/>
    <w:rsid w:val="00CF63D4"/>
    <w:rsid w:val="00CF791F"/>
    <w:rsid w:val="00D03D8A"/>
    <w:rsid w:val="00D03EE7"/>
    <w:rsid w:val="00D0732C"/>
    <w:rsid w:val="00D0760D"/>
    <w:rsid w:val="00D1036D"/>
    <w:rsid w:val="00D107FC"/>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95DAE"/>
    <w:rsid w:val="00DA0D46"/>
    <w:rsid w:val="00DA1E05"/>
    <w:rsid w:val="00DA3C1C"/>
    <w:rsid w:val="00DA3FA9"/>
    <w:rsid w:val="00DB0888"/>
    <w:rsid w:val="00DB0D7D"/>
    <w:rsid w:val="00DB42B1"/>
    <w:rsid w:val="00DB6194"/>
    <w:rsid w:val="00DC0E3D"/>
    <w:rsid w:val="00DC10CA"/>
    <w:rsid w:val="00DC29F4"/>
    <w:rsid w:val="00DC30EA"/>
    <w:rsid w:val="00DC379B"/>
    <w:rsid w:val="00DC7ED8"/>
    <w:rsid w:val="00DD0095"/>
    <w:rsid w:val="00DD0ACB"/>
    <w:rsid w:val="00DD12ED"/>
    <w:rsid w:val="00DD387A"/>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3233"/>
    <w:rsid w:val="00E05C59"/>
    <w:rsid w:val="00E1177F"/>
    <w:rsid w:val="00E140E0"/>
    <w:rsid w:val="00E21348"/>
    <w:rsid w:val="00E21B0D"/>
    <w:rsid w:val="00E2272F"/>
    <w:rsid w:val="00E248BE"/>
    <w:rsid w:val="00E2507E"/>
    <w:rsid w:val="00E27047"/>
    <w:rsid w:val="00E3052D"/>
    <w:rsid w:val="00E3274A"/>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BC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A97"/>
    <w:rsid w:val="00EF0C87"/>
    <w:rsid w:val="00EF4E49"/>
    <w:rsid w:val="00F00083"/>
    <w:rsid w:val="00F00AEC"/>
    <w:rsid w:val="00F00DBE"/>
    <w:rsid w:val="00F02E9E"/>
    <w:rsid w:val="00F054C6"/>
    <w:rsid w:val="00F06D98"/>
    <w:rsid w:val="00F077F5"/>
    <w:rsid w:val="00F10800"/>
    <w:rsid w:val="00F12B7C"/>
    <w:rsid w:val="00F14D7B"/>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3B4"/>
    <w:rsid w:val="00F62BD2"/>
    <w:rsid w:val="00F63F10"/>
    <w:rsid w:val="00F669B4"/>
    <w:rsid w:val="00F66FD9"/>
    <w:rsid w:val="00F6755B"/>
    <w:rsid w:val="00F67D52"/>
    <w:rsid w:val="00F705EB"/>
    <w:rsid w:val="00F74908"/>
    <w:rsid w:val="00F74D0A"/>
    <w:rsid w:val="00F7512C"/>
    <w:rsid w:val="00F772C5"/>
    <w:rsid w:val="00F77A38"/>
    <w:rsid w:val="00F838D6"/>
    <w:rsid w:val="00F84BB5"/>
    <w:rsid w:val="00F84FE9"/>
    <w:rsid w:val="00F85054"/>
    <w:rsid w:val="00F87F49"/>
    <w:rsid w:val="00F90958"/>
    <w:rsid w:val="00F909BC"/>
    <w:rsid w:val="00F90DB1"/>
    <w:rsid w:val="00F912B9"/>
    <w:rsid w:val="00F91CF2"/>
    <w:rsid w:val="00F948BA"/>
    <w:rsid w:val="00F95B65"/>
    <w:rsid w:val="00F9616A"/>
    <w:rsid w:val="00F9618A"/>
    <w:rsid w:val="00F96323"/>
    <w:rsid w:val="00FA2A37"/>
    <w:rsid w:val="00FA2E62"/>
    <w:rsid w:val="00FA3E83"/>
    <w:rsid w:val="00FA58C0"/>
    <w:rsid w:val="00FA6A87"/>
    <w:rsid w:val="00FA71D3"/>
    <w:rsid w:val="00FB01B7"/>
    <w:rsid w:val="00FB0946"/>
    <w:rsid w:val="00FB2F8A"/>
    <w:rsid w:val="00FB3AA6"/>
    <w:rsid w:val="00FB3D9B"/>
    <w:rsid w:val="00FB4AA2"/>
    <w:rsid w:val="00FB4B61"/>
    <w:rsid w:val="00FB5916"/>
    <w:rsid w:val="00FC092C"/>
    <w:rsid w:val="00FC1199"/>
    <w:rsid w:val="00FC2CE3"/>
    <w:rsid w:val="00FC4560"/>
    <w:rsid w:val="00FC6033"/>
    <w:rsid w:val="00FC7E9E"/>
    <w:rsid w:val="00FD1B58"/>
    <w:rsid w:val="00FD2252"/>
    <w:rsid w:val="00FD3B06"/>
    <w:rsid w:val="00FD4A4C"/>
    <w:rsid w:val="00FD6A40"/>
    <w:rsid w:val="00FD740F"/>
    <w:rsid w:val="00FD7BD3"/>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uiPriority w:val="99"/>
    <w:rsid w:val="00941289"/>
    <w:rPr>
      <w:color w:val="106BBE"/>
    </w:rPr>
  </w:style>
  <w:style w:type="paragraph" w:customStyle="1" w:styleId="ae">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8B2900"/>
    <w:rPr>
      <w:i/>
      <w:iCs/>
    </w:rPr>
  </w:style>
  <w:style w:type="table" w:styleId="af0">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968A9"/>
    <w:pPr>
      <w:autoSpaceDE w:val="0"/>
      <w:autoSpaceDN w:val="0"/>
      <w:adjustRightInd w:val="0"/>
    </w:pPr>
    <w:rPr>
      <w:rFonts w:ascii="Courier New" w:hAnsi="Courier New" w:cs="Courier New"/>
      <w:lang w:eastAsia="en-US"/>
    </w:rPr>
  </w:style>
  <w:style w:type="character" w:customStyle="1" w:styleId="a8">
    <w:name w:val="Верхний колонтитул Знак"/>
    <w:link w:val="a7"/>
    <w:uiPriority w:val="99"/>
    <w:rsid w:val="009C3E7A"/>
    <w:rPr>
      <w:sz w:val="24"/>
      <w:szCs w:val="24"/>
    </w:rPr>
  </w:style>
  <w:style w:type="paragraph" w:customStyle="1" w:styleId="Style4">
    <w:name w:val="Style4"/>
    <w:basedOn w:val="a"/>
    <w:rsid w:val="00844377"/>
    <w:pPr>
      <w:widowControl w:val="0"/>
      <w:autoSpaceDE w:val="0"/>
      <w:autoSpaceDN w:val="0"/>
      <w:adjustRightInd w:val="0"/>
      <w:jc w:val="center"/>
    </w:pPr>
    <w:rPr>
      <w:rFonts w:ascii="Calibri" w:hAnsi="Calibri"/>
    </w:rPr>
  </w:style>
  <w:style w:type="paragraph" w:customStyle="1" w:styleId="Style35">
    <w:name w:val="Style35"/>
    <w:basedOn w:val="a"/>
    <w:rsid w:val="00844377"/>
    <w:pPr>
      <w:widowControl w:val="0"/>
      <w:autoSpaceDE w:val="0"/>
      <w:autoSpaceDN w:val="0"/>
      <w:adjustRightInd w:val="0"/>
    </w:pPr>
    <w:rPr>
      <w:rFonts w:ascii="Calibri" w:hAnsi="Calibri"/>
    </w:rPr>
  </w:style>
  <w:style w:type="character" w:customStyle="1" w:styleId="FontStyle49">
    <w:name w:val="Font Style49"/>
    <w:rsid w:val="00844377"/>
    <w:rPr>
      <w:rFonts w:ascii="Times New Roman" w:hAnsi="Times New Roman"/>
      <w:b/>
      <w:sz w:val="26"/>
    </w:rPr>
  </w:style>
  <w:style w:type="character" w:customStyle="1" w:styleId="FontStyle52">
    <w:name w:val="Font Style52"/>
    <w:rsid w:val="00844377"/>
    <w:rPr>
      <w:rFonts w:ascii="Times New Roman" w:hAnsi="Times New Roman"/>
      <w:b/>
      <w:spacing w:val="40"/>
      <w:sz w:val="34"/>
    </w:rPr>
  </w:style>
  <w:style w:type="character" w:customStyle="1" w:styleId="FontStyle59">
    <w:name w:val="Font Style59"/>
    <w:rsid w:val="00844377"/>
    <w:rPr>
      <w:rFonts w:ascii="Times New Roman" w:hAnsi="Times New Roman"/>
      <w:sz w:val="20"/>
    </w:rPr>
  </w:style>
  <w:style w:type="character" w:customStyle="1" w:styleId="FontStyle62">
    <w:name w:val="Font Style62"/>
    <w:rsid w:val="00844377"/>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50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7DE52D6C88EC3BA1ABBD2F70648BDCA410736F77345042BD4013EADDEC367E5F5CFC0ECFEBE82AE0U7j1J" TargetMode="External"/><Relationship Id="rId23" Type="http://schemas.microsoft.com/office/2007/relationships/stylesWithEffects" Target="stylesWithEffects.xml"/><Relationship Id="rId10" Type="http://schemas.openxmlformats.org/officeDocument/2006/relationships/hyperlink" Target="http://www.ad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consultantplus://offline/ref=7DE52D6C88EC3BA1ABBD2F70648BDCA410736F77345042BD4013EADDEC367E5F5CFC0ECFEBE82AE0U7j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2382-9C9B-4C61-BF05-CA3A1030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39</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84626</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50</cp:revision>
  <cp:lastPrinted>2017-05-04T06:48:00Z</cp:lastPrinted>
  <dcterms:created xsi:type="dcterms:W3CDTF">2016-11-23T21:17:00Z</dcterms:created>
  <dcterms:modified xsi:type="dcterms:W3CDTF">2017-05-04T09:39:00Z</dcterms:modified>
</cp:coreProperties>
</file>