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1900D6" w:rsidRDefault="001900D6" w:rsidP="00BD2DA1">
      <w:pPr>
        <w:jc w:val="center"/>
        <w:rPr>
          <w:sz w:val="28"/>
        </w:rPr>
      </w:pPr>
      <w:r w:rsidRPr="001900D6">
        <w:rPr>
          <w:sz w:val="28"/>
        </w:rPr>
        <w:t>о</w:t>
      </w:r>
      <w:r w:rsidR="00A74D20" w:rsidRPr="001900D6">
        <w:rPr>
          <w:sz w:val="28"/>
        </w:rPr>
        <w:t>т</w:t>
      </w:r>
      <w:r w:rsidRPr="001900D6">
        <w:rPr>
          <w:sz w:val="28"/>
        </w:rPr>
        <w:t xml:space="preserve"> 30 апреля 2019                                                            </w:t>
      </w:r>
      <w:r w:rsidR="00A74D20" w:rsidRPr="001900D6">
        <w:rPr>
          <w:sz w:val="28"/>
        </w:rPr>
        <w:t>№</w:t>
      </w:r>
      <w:r w:rsidRPr="001900D6">
        <w:rPr>
          <w:sz w:val="28"/>
        </w:rPr>
        <w:t xml:space="preserve"> 22.11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</w:t>
      </w:r>
      <w:r w:rsidR="001900D6">
        <w:rPr>
          <w:sz w:val="28"/>
        </w:rPr>
        <w:t>ород</w:t>
      </w:r>
      <w:r w:rsidRPr="00A3755F">
        <w:rPr>
          <w:sz w:val="28"/>
        </w:rPr>
        <w:t xml:space="preserve">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FF767B" w:rsidRDefault="00471EC2" w:rsidP="00170C2B">
      <w:pPr>
        <w:ind w:left="851" w:right="87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B03AFD">
        <w:rPr>
          <w:b/>
          <w:sz w:val="28"/>
          <w:szCs w:val="28"/>
        </w:rPr>
        <w:t xml:space="preserve">Краснодарскому региональному отделению Всероссийской политической партии </w:t>
      </w:r>
    </w:p>
    <w:p w:rsidR="00EC7134" w:rsidRPr="00145472" w:rsidRDefault="00B03AFD" w:rsidP="0014547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«Единая Россия»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секретаря регионального отделения Партии Гриценко Николая Павловича </w:t>
      </w:r>
      <w:r w:rsidR="00EB77A9" w:rsidRPr="00777780">
        <w:rPr>
          <w:sz w:val="28"/>
          <w:szCs w:val="28"/>
        </w:rPr>
        <w:t>о</w:t>
      </w:r>
      <w:r w:rsidR="001900D6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B03AFD">
        <w:rPr>
          <w:sz w:val="28"/>
          <w:szCs w:val="28"/>
        </w:rPr>
        <w:t>Краснодарскому региональному отделению Всероссийской политической партии «Единая Россия»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CA6B35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03AFD">
        <w:rPr>
          <w:szCs w:val="28"/>
        </w:rPr>
        <w:t xml:space="preserve">Краснодарскому региональному отделению Всероссийской политической партии «Единая Россия» </w:t>
      </w:r>
      <w:r w:rsidR="00CA6B35" w:rsidRPr="00777780">
        <w:rPr>
          <w:szCs w:val="28"/>
        </w:rPr>
        <w:t xml:space="preserve">срокомна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часть </w:t>
      </w:r>
      <w:r w:rsidR="00CA6B35" w:rsidRPr="00EB3939">
        <w:rPr>
          <w:szCs w:val="28"/>
        </w:rPr>
        <w:t>объект</w:t>
      </w:r>
      <w:r w:rsidR="00CA6B35">
        <w:rPr>
          <w:szCs w:val="28"/>
        </w:rPr>
        <w:t>а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>, в виде комнат</w:t>
      </w:r>
      <w:r w:rsidR="00A62204">
        <w:rPr>
          <w:szCs w:val="28"/>
        </w:rPr>
        <w:t>ы</w:t>
      </w:r>
      <w:r w:rsidR="003E760E">
        <w:rPr>
          <w:szCs w:val="28"/>
        </w:rPr>
        <w:t>№</w:t>
      </w:r>
      <w:r w:rsidR="00B03AFD">
        <w:rPr>
          <w:szCs w:val="28"/>
        </w:rPr>
        <w:t>7</w:t>
      </w:r>
      <w:r w:rsidR="00CA6B35">
        <w:rPr>
          <w:szCs w:val="28"/>
        </w:rPr>
        <w:t xml:space="preserve">,площадью  </w:t>
      </w:r>
      <w:r w:rsidR="00B03AFD">
        <w:rPr>
          <w:szCs w:val="28"/>
        </w:rPr>
        <w:t>22,9</w:t>
      </w:r>
      <w:r w:rsidR="00CA6B35">
        <w:rPr>
          <w:szCs w:val="28"/>
        </w:rPr>
        <w:t xml:space="preserve">кв. метров от </w:t>
      </w:r>
      <w:r w:rsidR="00B03AFD">
        <w:rPr>
          <w:szCs w:val="28"/>
        </w:rPr>
        <w:lastRenderedPageBreak/>
        <w:t>нежилого помещения (комнаты №1-20)</w:t>
      </w:r>
      <w:r w:rsidR="00DE10F9">
        <w:rPr>
          <w:szCs w:val="28"/>
        </w:rPr>
        <w:t xml:space="preserve">, </w:t>
      </w:r>
      <w:r w:rsidR="00B03AFD">
        <w:rPr>
          <w:szCs w:val="28"/>
        </w:rPr>
        <w:t xml:space="preserve">литер: А, </w:t>
      </w:r>
      <w:r w:rsidR="00DE10F9">
        <w:rPr>
          <w:szCs w:val="28"/>
        </w:rPr>
        <w:t xml:space="preserve">общей площадью </w:t>
      </w:r>
      <w:r w:rsidR="00B03AFD">
        <w:rPr>
          <w:szCs w:val="28"/>
        </w:rPr>
        <w:t>224,9</w:t>
      </w:r>
      <w:r w:rsidR="00CA6B35">
        <w:rPr>
          <w:szCs w:val="28"/>
        </w:rPr>
        <w:t xml:space="preserve">кв.метров, назначение: нежилое, расположенного по адресу: Краснодарский край, г. Туапсе, ул. </w:t>
      </w:r>
      <w:r w:rsidR="00B03AFD">
        <w:rPr>
          <w:szCs w:val="28"/>
        </w:rPr>
        <w:t>Карла Маркса</w:t>
      </w:r>
      <w:r w:rsidR="00171DF2">
        <w:rPr>
          <w:szCs w:val="28"/>
        </w:rPr>
        <w:t>, д.21</w:t>
      </w:r>
      <w:r w:rsidR="00CA6B35">
        <w:rPr>
          <w:szCs w:val="28"/>
        </w:rPr>
        <w:t xml:space="preserve">, для размещения </w:t>
      </w:r>
      <w:r w:rsidR="00171DF2">
        <w:rPr>
          <w:szCs w:val="28"/>
        </w:rPr>
        <w:t>общественной приемной Туапсинского местного отделения партии «Единая Россия»</w:t>
      </w:r>
      <w:r w:rsidR="00CA6B35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</w:t>
      </w:r>
      <w:r w:rsidR="001900D6">
        <w:rPr>
          <w:sz w:val="28"/>
          <w:szCs w:val="28"/>
        </w:rPr>
        <w:t xml:space="preserve">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145472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0D" w:rsidRDefault="004E420D">
      <w:r>
        <w:separator/>
      </w:r>
    </w:p>
  </w:endnote>
  <w:endnote w:type="continuationSeparator" w:id="1">
    <w:p w:rsidR="004E420D" w:rsidRDefault="004E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0D" w:rsidRDefault="004E420D">
      <w:r>
        <w:separator/>
      </w:r>
    </w:p>
  </w:footnote>
  <w:footnote w:type="continuationSeparator" w:id="1">
    <w:p w:rsidR="004E420D" w:rsidRDefault="004E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534498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534498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190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00D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420D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498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A912-7461-4F84-A959-7BEDB317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4</cp:revision>
  <cp:lastPrinted>2019-01-09T13:25:00Z</cp:lastPrinted>
  <dcterms:created xsi:type="dcterms:W3CDTF">2019-04-15T08:04:00Z</dcterms:created>
  <dcterms:modified xsi:type="dcterms:W3CDTF">2019-04-30T13:20:00Z</dcterms:modified>
</cp:coreProperties>
</file>